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34" w:rsidRPr="006E7634" w:rsidRDefault="006E7634" w:rsidP="006E7634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E7634">
        <w:rPr>
          <w:rFonts w:ascii="Arial" w:hAnsi="Arial" w:cs="Arial"/>
          <w:sz w:val="28"/>
          <w:szCs w:val="28"/>
        </w:rPr>
        <w:t>РОССИЙСКАЯ ФЕДЕРАЦИЯ</w:t>
      </w:r>
    </w:p>
    <w:p w:rsidR="006E7634" w:rsidRPr="006E7634" w:rsidRDefault="006E7634" w:rsidP="006E7634">
      <w:pPr>
        <w:jc w:val="center"/>
        <w:rPr>
          <w:rFonts w:ascii="Arial" w:hAnsi="Arial" w:cs="Arial"/>
          <w:sz w:val="28"/>
          <w:szCs w:val="28"/>
        </w:rPr>
      </w:pPr>
      <w:r w:rsidRPr="006E7634">
        <w:rPr>
          <w:rFonts w:ascii="Arial" w:hAnsi="Arial" w:cs="Arial"/>
          <w:sz w:val="28"/>
          <w:szCs w:val="28"/>
        </w:rPr>
        <w:t>Кемеровская область</w:t>
      </w:r>
    </w:p>
    <w:p w:rsidR="006E7634" w:rsidRPr="006E7634" w:rsidRDefault="006E7634" w:rsidP="006E7634">
      <w:pPr>
        <w:jc w:val="center"/>
        <w:rPr>
          <w:rFonts w:ascii="Arial" w:hAnsi="Arial" w:cs="Arial"/>
          <w:sz w:val="28"/>
          <w:szCs w:val="28"/>
        </w:rPr>
      </w:pPr>
      <w:r w:rsidRPr="006E7634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6E7634" w:rsidRPr="006E7634" w:rsidRDefault="006E7634" w:rsidP="006E7634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6E7634" w:rsidRPr="006E7634" w:rsidRDefault="006E7634" w:rsidP="006E7634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E7634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6E7634" w:rsidRPr="006E7634" w:rsidRDefault="006E7634" w:rsidP="006E7634">
      <w:pPr>
        <w:jc w:val="center"/>
        <w:rPr>
          <w:rFonts w:ascii="Arial" w:hAnsi="Arial" w:cs="Arial"/>
          <w:sz w:val="26"/>
        </w:rPr>
      </w:pPr>
    </w:p>
    <w:p w:rsidR="006E7634" w:rsidRPr="006E7634" w:rsidRDefault="006E7634" w:rsidP="006E7634">
      <w:pPr>
        <w:jc w:val="center"/>
        <w:rPr>
          <w:rFonts w:ascii="Arial" w:hAnsi="Arial" w:cs="Arial"/>
          <w:sz w:val="28"/>
          <w:szCs w:val="28"/>
        </w:rPr>
      </w:pPr>
      <w:r w:rsidRPr="006E7634">
        <w:rPr>
          <w:rFonts w:ascii="Arial" w:hAnsi="Arial" w:cs="Arial"/>
          <w:bCs/>
          <w:sz w:val="28"/>
          <w:szCs w:val="28"/>
        </w:rPr>
        <w:t>администрации</w:t>
      </w:r>
      <w:r w:rsidRPr="006E7634">
        <w:rPr>
          <w:rFonts w:ascii="Arial" w:hAnsi="Arial" w:cs="Arial"/>
          <w:sz w:val="28"/>
          <w:szCs w:val="28"/>
        </w:rPr>
        <w:t xml:space="preserve"> Юргинского муниципального района </w:t>
      </w:r>
    </w:p>
    <w:p w:rsidR="006E7634" w:rsidRPr="006E7634" w:rsidRDefault="006E7634" w:rsidP="006E7634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E7634" w:rsidRPr="006E7634" w:rsidTr="00DE3E91">
        <w:trPr>
          <w:trHeight w:val="328"/>
          <w:jc w:val="center"/>
        </w:trPr>
        <w:tc>
          <w:tcPr>
            <w:tcW w:w="666" w:type="dxa"/>
            <w:hideMark/>
          </w:tcPr>
          <w:p w:rsidR="006E7634" w:rsidRPr="006E7634" w:rsidRDefault="006E7634" w:rsidP="006E7634">
            <w:pPr>
              <w:ind w:right="-288"/>
              <w:rPr>
                <w:color w:val="000000"/>
                <w:sz w:val="28"/>
                <w:szCs w:val="28"/>
              </w:rPr>
            </w:pPr>
            <w:r w:rsidRPr="006E7634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7634" w:rsidRPr="006E7634" w:rsidRDefault="00A525ED" w:rsidP="006E7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61" w:type="dxa"/>
            <w:hideMark/>
          </w:tcPr>
          <w:p w:rsidR="006E7634" w:rsidRPr="006E7634" w:rsidRDefault="006E7634" w:rsidP="006E7634">
            <w:pPr>
              <w:jc w:val="both"/>
              <w:rPr>
                <w:color w:val="000000"/>
                <w:sz w:val="28"/>
                <w:szCs w:val="28"/>
              </w:rPr>
            </w:pPr>
            <w:r w:rsidRPr="006E763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7634" w:rsidRPr="006E7634" w:rsidRDefault="00A525ED" w:rsidP="006E7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6E7634" w:rsidRPr="006E7634" w:rsidRDefault="006E7634" w:rsidP="006E7634">
            <w:pPr>
              <w:ind w:right="-76"/>
              <w:rPr>
                <w:color w:val="000000"/>
                <w:sz w:val="28"/>
                <w:szCs w:val="28"/>
              </w:rPr>
            </w:pPr>
            <w:r w:rsidRPr="006E763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7634" w:rsidRPr="006E7634" w:rsidRDefault="00A525ED" w:rsidP="006E7634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6E7634" w:rsidRPr="006E7634" w:rsidRDefault="006E7634" w:rsidP="006E76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6E7634" w:rsidRPr="006E7634" w:rsidRDefault="006E7634" w:rsidP="006E76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6E7634" w:rsidRPr="006E7634" w:rsidRDefault="006E7634" w:rsidP="006E7634">
            <w:pPr>
              <w:jc w:val="right"/>
              <w:rPr>
                <w:color w:val="000000"/>
                <w:sz w:val="28"/>
                <w:szCs w:val="28"/>
              </w:rPr>
            </w:pPr>
            <w:r w:rsidRPr="006E763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7634" w:rsidRPr="006E7634" w:rsidRDefault="00A525ED" w:rsidP="006E76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39-МНА</w:t>
            </w:r>
          </w:p>
        </w:tc>
      </w:tr>
    </w:tbl>
    <w:p w:rsidR="006E7634" w:rsidRPr="006E7634" w:rsidRDefault="006E7634" w:rsidP="006E7634">
      <w:pPr>
        <w:jc w:val="center"/>
        <w:rPr>
          <w:b/>
          <w:sz w:val="26"/>
          <w:szCs w:val="26"/>
        </w:rPr>
      </w:pPr>
    </w:p>
    <w:p w:rsidR="006E7634" w:rsidRPr="006E7634" w:rsidRDefault="00D25353" w:rsidP="006E7634">
      <w:pPr>
        <w:jc w:val="center"/>
        <w:rPr>
          <w:b/>
          <w:sz w:val="26"/>
          <w:szCs w:val="26"/>
        </w:rPr>
      </w:pPr>
      <w:r w:rsidRPr="006E7634">
        <w:rPr>
          <w:b/>
          <w:sz w:val="26"/>
          <w:szCs w:val="26"/>
        </w:rPr>
        <w:t>Об утверждении административного регламента</w:t>
      </w:r>
    </w:p>
    <w:p w:rsidR="006E7634" w:rsidRPr="006E7634" w:rsidRDefault="00D25353" w:rsidP="006E7634">
      <w:pPr>
        <w:jc w:val="center"/>
        <w:rPr>
          <w:b/>
          <w:sz w:val="26"/>
          <w:szCs w:val="26"/>
        </w:rPr>
      </w:pPr>
      <w:r w:rsidRPr="006E7634">
        <w:rPr>
          <w:b/>
          <w:sz w:val="26"/>
          <w:szCs w:val="26"/>
        </w:rPr>
        <w:t>предоставления муниц</w:t>
      </w:r>
      <w:r w:rsidRPr="006E7634">
        <w:rPr>
          <w:b/>
          <w:sz w:val="26"/>
          <w:szCs w:val="26"/>
        </w:rPr>
        <w:t>и</w:t>
      </w:r>
      <w:r w:rsidRPr="006E7634">
        <w:rPr>
          <w:b/>
          <w:sz w:val="26"/>
          <w:szCs w:val="26"/>
        </w:rPr>
        <w:t>пальной услуги «</w:t>
      </w:r>
      <w:r w:rsidR="008718C0" w:rsidRPr="006E7634">
        <w:rPr>
          <w:b/>
          <w:sz w:val="26"/>
          <w:szCs w:val="26"/>
        </w:rPr>
        <w:t>Принятие на учет</w:t>
      </w:r>
      <w:r w:rsidRPr="006E7634">
        <w:rPr>
          <w:b/>
          <w:sz w:val="26"/>
          <w:szCs w:val="26"/>
        </w:rPr>
        <w:t xml:space="preserve"> граждан</w:t>
      </w:r>
    </w:p>
    <w:p w:rsidR="00D25353" w:rsidRPr="006E7634" w:rsidRDefault="00D25353" w:rsidP="006E7634">
      <w:pPr>
        <w:jc w:val="center"/>
        <w:rPr>
          <w:b/>
          <w:sz w:val="26"/>
          <w:szCs w:val="26"/>
        </w:rPr>
      </w:pPr>
      <w:r w:rsidRPr="006E7634">
        <w:rPr>
          <w:b/>
          <w:sz w:val="26"/>
          <w:szCs w:val="26"/>
        </w:rPr>
        <w:t>в качестве</w:t>
      </w:r>
      <w:r w:rsidR="006E7634" w:rsidRPr="006E7634">
        <w:rPr>
          <w:b/>
          <w:sz w:val="26"/>
          <w:szCs w:val="26"/>
        </w:rPr>
        <w:t xml:space="preserve"> </w:t>
      </w:r>
      <w:r w:rsidRPr="006E7634">
        <w:rPr>
          <w:b/>
          <w:sz w:val="26"/>
          <w:szCs w:val="26"/>
        </w:rPr>
        <w:t>нуждающихся в жилых помещениях»</w:t>
      </w:r>
    </w:p>
    <w:p w:rsidR="00D25353" w:rsidRPr="006E7634" w:rsidRDefault="00D25353" w:rsidP="006E7634">
      <w:pPr>
        <w:jc w:val="center"/>
        <w:rPr>
          <w:b/>
          <w:sz w:val="26"/>
          <w:szCs w:val="26"/>
        </w:rPr>
      </w:pPr>
    </w:p>
    <w:p w:rsidR="00F45128" w:rsidRPr="004D40A9" w:rsidRDefault="00F45128" w:rsidP="006E76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40A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9" w:history="1">
        <w:r w:rsidRPr="004D40A9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4D40A9">
        <w:rPr>
          <w:rFonts w:ascii="Times New Roman" w:hAnsi="Times New Roman" w:cs="Times New Roman"/>
          <w:sz w:val="26"/>
          <w:szCs w:val="26"/>
        </w:rPr>
        <w:t xml:space="preserve"> </w:t>
      </w:r>
      <w:r w:rsidRPr="004D40A9">
        <w:rPr>
          <w:rFonts w:ascii="Times New Roman" w:hAnsi="Times New Roman" w:cs="Times New Roman"/>
          <w:color w:val="000000"/>
          <w:sz w:val="26"/>
          <w:szCs w:val="26"/>
        </w:rPr>
        <w:t>от 27.07.2010 №</w:t>
      </w:r>
      <w:r w:rsidR="006E763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40A9">
        <w:rPr>
          <w:rFonts w:ascii="Times New Roman" w:hAnsi="Times New Roman" w:cs="Times New Roman"/>
          <w:color w:val="000000"/>
          <w:sz w:val="26"/>
          <w:szCs w:val="26"/>
        </w:rPr>
        <w:t>210-ФЗ «Об организации предоставления государственных и муниципальных услуг»</w:t>
      </w:r>
      <w:r w:rsidRPr="004D40A9">
        <w:rPr>
          <w:rFonts w:ascii="Times New Roman" w:hAnsi="Times New Roman" w:cs="Times New Roman"/>
          <w:sz w:val="26"/>
          <w:szCs w:val="26"/>
        </w:rPr>
        <w:t>, Уставом Юргинского муниципального ра</w:t>
      </w:r>
      <w:r w:rsidRPr="004D40A9">
        <w:rPr>
          <w:rFonts w:ascii="Times New Roman" w:hAnsi="Times New Roman" w:cs="Times New Roman"/>
          <w:sz w:val="26"/>
          <w:szCs w:val="26"/>
        </w:rPr>
        <w:t>й</w:t>
      </w:r>
      <w:r w:rsidRPr="004D40A9">
        <w:rPr>
          <w:rFonts w:ascii="Times New Roman" w:hAnsi="Times New Roman" w:cs="Times New Roman"/>
          <w:sz w:val="26"/>
          <w:szCs w:val="26"/>
        </w:rPr>
        <w:t>она</w:t>
      </w:r>
      <w:r w:rsidR="008718C0">
        <w:rPr>
          <w:rFonts w:ascii="Times New Roman" w:hAnsi="Times New Roman" w:cs="Times New Roman"/>
          <w:sz w:val="26"/>
          <w:szCs w:val="26"/>
        </w:rPr>
        <w:t>,</w:t>
      </w:r>
      <w:r w:rsidR="00DF31F3">
        <w:rPr>
          <w:rFonts w:ascii="Times New Roman" w:hAnsi="Times New Roman" w:cs="Times New Roman"/>
          <w:sz w:val="26"/>
          <w:szCs w:val="26"/>
        </w:rPr>
        <w:t xml:space="preserve"> администрация Юргинского муниципального района</w:t>
      </w:r>
      <w:r w:rsidRPr="004D40A9">
        <w:rPr>
          <w:rFonts w:ascii="Times New Roman" w:hAnsi="Times New Roman" w:cs="Times New Roman"/>
          <w:sz w:val="26"/>
          <w:szCs w:val="26"/>
        </w:rPr>
        <w:t>:</w:t>
      </w:r>
    </w:p>
    <w:p w:rsidR="00D25353" w:rsidRPr="004D40A9" w:rsidRDefault="00D25353" w:rsidP="006E7634">
      <w:pPr>
        <w:ind w:firstLine="709"/>
        <w:jc w:val="both"/>
        <w:rPr>
          <w:sz w:val="26"/>
          <w:szCs w:val="26"/>
        </w:rPr>
      </w:pPr>
    </w:p>
    <w:p w:rsidR="00D25353" w:rsidRPr="004D40A9" w:rsidRDefault="00D25353" w:rsidP="006E7634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D40A9">
        <w:rPr>
          <w:sz w:val="26"/>
          <w:szCs w:val="26"/>
        </w:rPr>
        <w:t>Утвердить административный регламент</w:t>
      </w:r>
      <w:r w:rsidRPr="006E7634">
        <w:rPr>
          <w:sz w:val="26"/>
          <w:szCs w:val="26"/>
        </w:rPr>
        <w:t xml:space="preserve"> </w:t>
      </w:r>
      <w:r w:rsidRPr="004D40A9">
        <w:rPr>
          <w:sz w:val="26"/>
          <w:szCs w:val="26"/>
        </w:rPr>
        <w:t>предоставления муниципальной услуги «</w:t>
      </w:r>
      <w:r w:rsidR="008718C0">
        <w:rPr>
          <w:sz w:val="26"/>
          <w:szCs w:val="26"/>
        </w:rPr>
        <w:t>Принятие</w:t>
      </w:r>
      <w:r w:rsidRPr="004D40A9">
        <w:rPr>
          <w:sz w:val="26"/>
          <w:szCs w:val="26"/>
        </w:rPr>
        <w:t xml:space="preserve"> </w:t>
      </w:r>
      <w:r w:rsidR="008718C0">
        <w:rPr>
          <w:sz w:val="26"/>
          <w:szCs w:val="26"/>
        </w:rPr>
        <w:t xml:space="preserve">на учет </w:t>
      </w:r>
      <w:r w:rsidRPr="004D40A9">
        <w:rPr>
          <w:sz w:val="26"/>
          <w:szCs w:val="26"/>
        </w:rPr>
        <w:t>граждан в кач</w:t>
      </w:r>
      <w:r w:rsidRPr="004D40A9">
        <w:rPr>
          <w:sz w:val="26"/>
          <w:szCs w:val="26"/>
        </w:rPr>
        <w:t>е</w:t>
      </w:r>
      <w:r w:rsidRPr="004D40A9">
        <w:rPr>
          <w:sz w:val="26"/>
          <w:szCs w:val="26"/>
        </w:rPr>
        <w:t xml:space="preserve">стве нуждающихся в жилых помещениях» согласно </w:t>
      </w:r>
      <w:r w:rsidR="006E7634">
        <w:rPr>
          <w:sz w:val="26"/>
          <w:szCs w:val="26"/>
        </w:rPr>
        <w:t>П</w:t>
      </w:r>
      <w:r w:rsidRPr="004D40A9">
        <w:rPr>
          <w:sz w:val="26"/>
          <w:szCs w:val="26"/>
        </w:rPr>
        <w:t>риложению.</w:t>
      </w:r>
    </w:p>
    <w:p w:rsidR="00D25353" w:rsidRPr="004D40A9" w:rsidRDefault="00D25353" w:rsidP="006E7634">
      <w:pPr>
        <w:tabs>
          <w:tab w:val="left" w:pos="900"/>
          <w:tab w:val="left" w:pos="993"/>
        </w:tabs>
        <w:ind w:firstLine="709"/>
        <w:jc w:val="both"/>
        <w:rPr>
          <w:sz w:val="26"/>
          <w:szCs w:val="26"/>
        </w:rPr>
      </w:pPr>
    </w:p>
    <w:p w:rsidR="00F45128" w:rsidRPr="004D40A9" w:rsidRDefault="00F45128" w:rsidP="006E7634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40A9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Юргинского района от </w:t>
      </w:r>
      <w:r w:rsidR="00DF31F3">
        <w:rPr>
          <w:rFonts w:ascii="Times New Roman" w:hAnsi="Times New Roman" w:cs="Times New Roman"/>
          <w:sz w:val="26"/>
          <w:szCs w:val="26"/>
        </w:rPr>
        <w:t>22</w:t>
      </w:r>
      <w:r w:rsidRPr="004D40A9">
        <w:rPr>
          <w:rFonts w:ascii="Times New Roman" w:hAnsi="Times New Roman" w:cs="Times New Roman"/>
          <w:sz w:val="26"/>
          <w:szCs w:val="26"/>
        </w:rPr>
        <w:t>.0</w:t>
      </w:r>
      <w:r w:rsidR="00DF31F3">
        <w:rPr>
          <w:rFonts w:ascii="Times New Roman" w:hAnsi="Times New Roman" w:cs="Times New Roman"/>
          <w:sz w:val="26"/>
          <w:szCs w:val="26"/>
        </w:rPr>
        <w:t>8</w:t>
      </w:r>
      <w:r w:rsidRPr="004D40A9">
        <w:rPr>
          <w:rFonts w:ascii="Times New Roman" w:hAnsi="Times New Roman" w:cs="Times New Roman"/>
          <w:sz w:val="26"/>
          <w:szCs w:val="26"/>
        </w:rPr>
        <w:t>.201</w:t>
      </w:r>
      <w:r w:rsidR="00DF31F3">
        <w:rPr>
          <w:rFonts w:ascii="Times New Roman" w:hAnsi="Times New Roman" w:cs="Times New Roman"/>
          <w:sz w:val="26"/>
          <w:szCs w:val="26"/>
        </w:rPr>
        <w:t>6</w:t>
      </w:r>
      <w:r w:rsidR="006E7634">
        <w:rPr>
          <w:rFonts w:ascii="Times New Roman" w:hAnsi="Times New Roman" w:cs="Times New Roman"/>
          <w:sz w:val="26"/>
          <w:szCs w:val="26"/>
        </w:rPr>
        <w:br/>
        <w:t>№</w:t>
      </w:r>
      <w:r w:rsidRPr="004D40A9">
        <w:rPr>
          <w:rFonts w:ascii="Times New Roman" w:hAnsi="Times New Roman" w:cs="Times New Roman"/>
          <w:sz w:val="26"/>
          <w:szCs w:val="26"/>
        </w:rPr>
        <w:t xml:space="preserve"> </w:t>
      </w:r>
      <w:r w:rsidR="00DF31F3">
        <w:rPr>
          <w:rFonts w:ascii="Times New Roman" w:hAnsi="Times New Roman" w:cs="Times New Roman"/>
          <w:sz w:val="26"/>
          <w:szCs w:val="26"/>
        </w:rPr>
        <w:t>51</w:t>
      </w:r>
      <w:r w:rsidRPr="004D40A9">
        <w:rPr>
          <w:rFonts w:ascii="Times New Roman" w:hAnsi="Times New Roman" w:cs="Times New Roman"/>
          <w:sz w:val="26"/>
          <w:szCs w:val="26"/>
        </w:rPr>
        <w:t xml:space="preserve">-МНА </w:t>
      </w:r>
      <w:r w:rsidR="006E7634">
        <w:rPr>
          <w:rFonts w:ascii="Times New Roman" w:hAnsi="Times New Roman" w:cs="Times New Roman"/>
          <w:sz w:val="26"/>
          <w:szCs w:val="26"/>
        </w:rPr>
        <w:t>«</w:t>
      </w:r>
      <w:r w:rsidRPr="004D40A9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DF31F3">
        <w:rPr>
          <w:rFonts w:ascii="Times New Roman" w:hAnsi="Times New Roman" w:cs="Times New Roman"/>
          <w:sz w:val="26"/>
          <w:szCs w:val="26"/>
        </w:rPr>
        <w:t>А</w:t>
      </w:r>
      <w:r w:rsidRPr="004D40A9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 предоставления </w:t>
      </w:r>
      <w:r w:rsidR="00E551D4" w:rsidRPr="004D40A9">
        <w:rPr>
          <w:rFonts w:ascii="Times New Roman" w:hAnsi="Times New Roman" w:cs="Times New Roman"/>
          <w:sz w:val="26"/>
          <w:szCs w:val="26"/>
        </w:rPr>
        <w:t>муниц</w:t>
      </w:r>
      <w:r w:rsidR="00E551D4" w:rsidRPr="004D40A9">
        <w:rPr>
          <w:rFonts w:ascii="Times New Roman" w:hAnsi="Times New Roman" w:cs="Times New Roman"/>
          <w:sz w:val="26"/>
          <w:szCs w:val="26"/>
        </w:rPr>
        <w:t>и</w:t>
      </w:r>
      <w:r w:rsidR="00E551D4" w:rsidRPr="004D40A9">
        <w:rPr>
          <w:rFonts w:ascii="Times New Roman" w:hAnsi="Times New Roman" w:cs="Times New Roman"/>
          <w:sz w:val="26"/>
          <w:szCs w:val="26"/>
        </w:rPr>
        <w:t>пальной</w:t>
      </w:r>
      <w:r w:rsidRPr="004D40A9">
        <w:rPr>
          <w:rFonts w:ascii="Times New Roman" w:hAnsi="Times New Roman" w:cs="Times New Roman"/>
          <w:sz w:val="26"/>
          <w:szCs w:val="26"/>
        </w:rPr>
        <w:t xml:space="preserve"> услуги «</w:t>
      </w:r>
      <w:r w:rsidR="00E551D4" w:rsidRPr="004D40A9">
        <w:rPr>
          <w:rFonts w:ascii="Times New Roman" w:hAnsi="Times New Roman" w:cs="Times New Roman"/>
          <w:sz w:val="26"/>
          <w:szCs w:val="26"/>
        </w:rPr>
        <w:t>Прием заявлений, документов, а также постановка граждан на учет в качестве нуждающихся в жилых помещениях»</w:t>
      </w:r>
      <w:r w:rsidRPr="004D40A9">
        <w:rPr>
          <w:rFonts w:ascii="Times New Roman" w:hAnsi="Times New Roman" w:cs="Times New Roman"/>
          <w:sz w:val="26"/>
          <w:szCs w:val="26"/>
        </w:rPr>
        <w:t xml:space="preserve"> </w:t>
      </w:r>
      <w:r w:rsidR="00DF31F3">
        <w:rPr>
          <w:rFonts w:ascii="Times New Roman" w:hAnsi="Times New Roman" w:cs="Times New Roman"/>
          <w:sz w:val="26"/>
          <w:szCs w:val="26"/>
        </w:rPr>
        <w:t>признать</w:t>
      </w:r>
      <w:r w:rsidRPr="004D40A9">
        <w:rPr>
          <w:rFonts w:ascii="Times New Roman" w:hAnsi="Times New Roman" w:cs="Times New Roman"/>
          <w:sz w:val="26"/>
          <w:szCs w:val="26"/>
        </w:rPr>
        <w:t xml:space="preserve"> утратившими силу.</w:t>
      </w:r>
    </w:p>
    <w:p w:rsidR="00F45128" w:rsidRPr="004D40A9" w:rsidRDefault="00F45128" w:rsidP="006E763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5128" w:rsidRPr="004D40A9" w:rsidRDefault="00F45128" w:rsidP="006E7634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4D40A9">
        <w:rPr>
          <w:color w:val="000000"/>
          <w:sz w:val="26"/>
          <w:szCs w:val="26"/>
        </w:rPr>
        <w:t>Постановление вступает в силу после его опубликования в районной газ</w:t>
      </w:r>
      <w:r w:rsidRPr="004D40A9">
        <w:rPr>
          <w:color w:val="000000"/>
          <w:sz w:val="26"/>
          <w:szCs w:val="26"/>
        </w:rPr>
        <w:t>е</w:t>
      </w:r>
      <w:r w:rsidRPr="004D40A9">
        <w:rPr>
          <w:color w:val="000000"/>
          <w:sz w:val="26"/>
          <w:szCs w:val="26"/>
        </w:rPr>
        <w:t>те «Юргинские ведомости».</w:t>
      </w:r>
    </w:p>
    <w:p w:rsidR="00F45128" w:rsidRPr="004D40A9" w:rsidRDefault="00F45128" w:rsidP="006E7634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F45128" w:rsidRPr="004D40A9" w:rsidRDefault="00F45128" w:rsidP="006E7634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D40A9">
        <w:rPr>
          <w:sz w:val="26"/>
          <w:szCs w:val="26"/>
        </w:rPr>
        <w:t>Разместить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F45128" w:rsidRPr="004D40A9" w:rsidRDefault="00F45128" w:rsidP="006E763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5128" w:rsidRPr="004D40A9" w:rsidRDefault="00F45128" w:rsidP="006E7634">
      <w:pPr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4D40A9">
        <w:rPr>
          <w:sz w:val="26"/>
          <w:szCs w:val="26"/>
        </w:rPr>
        <w:t xml:space="preserve">Контроль </w:t>
      </w:r>
      <w:r w:rsidR="00866422">
        <w:rPr>
          <w:sz w:val="26"/>
          <w:szCs w:val="26"/>
        </w:rPr>
        <w:t>над</w:t>
      </w:r>
      <w:r w:rsidRPr="004D40A9">
        <w:rPr>
          <w:sz w:val="26"/>
          <w:szCs w:val="26"/>
        </w:rPr>
        <w:t xml:space="preserve"> исполнением настоящего постановления возложить на</w:t>
      </w:r>
      <w:r w:rsidR="00DF31F3">
        <w:rPr>
          <w:sz w:val="26"/>
          <w:szCs w:val="26"/>
        </w:rPr>
        <w:t xml:space="preserve"> перв</w:t>
      </w:r>
      <w:r w:rsidR="00DF31F3">
        <w:rPr>
          <w:sz w:val="26"/>
          <w:szCs w:val="26"/>
        </w:rPr>
        <w:t>о</w:t>
      </w:r>
      <w:r w:rsidR="00DF31F3">
        <w:rPr>
          <w:sz w:val="26"/>
          <w:szCs w:val="26"/>
        </w:rPr>
        <w:t>го</w:t>
      </w:r>
      <w:r w:rsidRPr="004D40A9">
        <w:rPr>
          <w:sz w:val="26"/>
          <w:szCs w:val="26"/>
        </w:rPr>
        <w:t xml:space="preserve"> заместителя главы Юргинского муниципального района </w:t>
      </w:r>
      <w:r w:rsidR="00B81E75">
        <w:rPr>
          <w:sz w:val="26"/>
          <w:szCs w:val="26"/>
        </w:rPr>
        <w:t>– начальника Управл</w:t>
      </w:r>
      <w:r w:rsidR="00B81E75">
        <w:rPr>
          <w:sz w:val="26"/>
          <w:szCs w:val="26"/>
        </w:rPr>
        <w:t>е</w:t>
      </w:r>
      <w:r w:rsidR="00B81E75">
        <w:rPr>
          <w:sz w:val="26"/>
          <w:szCs w:val="26"/>
        </w:rPr>
        <w:t xml:space="preserve">ния </w:t>
      </w:r>
      <w:r w:rsidR="006E7634">
        <w:rPr>
          <w:sz w:val="26"/>
          <w:szCs w:val="26"/>
        </w:rPr>
        <w:t xml:space="preserve">по обеспечению </w:t>
      </w:r>
      <w:r w:rsidR="00B81E75">
        <w:rPr>
          <w:sz w:val="26"/>
          <w:szCs w:val="26"/>
        </w:rPr>
        <w:t>жизнедеятельности и строительств</w:t>
      </w:r>
      <w:r w:rsidR="006E7634">
        <w:rPr>
          <w:sz w:val="26"/>
          <w:szCs w:val="26"/>
        </w:rPr>
        <w:t>у</w:t>
      </w:r>
      <w:r w:rsidR="00B81E75">
        <w:rPr>
          <w:sz w:val="26"/>
          <w:szCs w:val="26"/>
        </w:rPr>
        <w:t xml:space="preserve"> Юргинского муниципального района В. С. Пивень.</w:t>
      </w:r>
    </w:p>
    <w:p w:rsidR="00B64C4F" w:rsidRDefault="00B64C4F" w:rsidP="006E7634">
      <w:pPr>
        <w:tabs>
          <w:tab w:val="left" w:pos="900"/>
        </w:tabs>
        <w:ind w:firstLine="709"/>
        <w:jc w:val="both"/>
        <w:rPr>
          <w:sz w:val="26"/>
          <w:szCs w:val="26"/>
        </w:rPr>
      </w:pPr>
    </w:p>
    <w:p w:rsidR="006E7634" w:rsidRDefault="006E7634" w:rsidP="006E7634">
      <w:pPr>
        <w:tabs>
          <w:tab w:val="left" w:pos="900"/>
        </w:tabs>
        <w:ind w:firstLine="709"/>
        <w:jc w:val="both"/>
        <w:rPr>
          <w:sz w:val="26"/>
          <w:szCs w:val="26"/>
        </w:rPr>
      </w:pPr>
    </w:p>
    <w:p w:rsidR="006E7634" w:rsidRPr="004D40A9" w:rsidRDefault="006E7634" w:rsidP="006E7634">
      <w:pPr>
        <w:tabs>
          <w:tab w:val="left" w:pos="900"/>
        </w:tabs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E7634" w:rsidRPr="006E7634" w:rsidTr="00DE3E91">
        <w:tc>
          <w:tcPr>
            <w:tcW w:w="6062" w:type="dxa"/>
            <w:shd w:val="clear" w:color="auto" w:fill="auto"/>
          </w:tcPr>
          <w:p w:rsidR="006E7634" w:rsidRPr="006E7634" w:rsidRDefault="006E7634" w:rsidP="006E763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6E7634">
              <w:rPr>
                <w:sz w:val="26"/>
                <w:szCs w:val="26"/>
              </w:rPr>
              <w:t>глав</w:t>
            </w:r>
            <w:r w:rsidR="00F81870">
              <w:rPr>
                <w:sz w:val="26"/>
                <w:szCs w:val="26"/>
              </w:rPr>
              <w:t>а</w:t>
            </w:r>
            <w:r w:rsidRPr="006E7634">
              <w:rPr>
                <w:sz w:val="26"/>
                <w:szCs w:val="26"/>
              </w:rPr>
              <w:t xml:space="preserve"> Юргинского</w:t>
            </w:r>
          </w:p>
          <w:p w:rsidR="006E7634" w:rsidRPr="006E7634" w:rsidRDefault="006E7634" w:rsidP="006E763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6E7634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6E7634" w:rsidRPr="006E7634" w:rsidRDefault="006E7634" w:rsidP="006E763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6E7634" w:rsidRPr="006E7634" w:rsidRDefault="00F81870" w:rsidP="00F81870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6E7634" w:rsidRPr="006E7634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В</w:t>
            </w:r>
            <w:r w:rsidR="006E7634" w:rsidRPr="006E7634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Гордейчик</w:t>
            </w:r>
          </w:p>
        </w:tc>
      </w:tr>
      <w:tr w:rsidR="006E7634" w:rsidRPr="006E7634" w:rsidTr="00DE3E91">
        <w:tc>
          <w:tcPr>
            <w:tcW w:w="6062" w:type="dxa"/>
            <w:shd w:val="clear" w:color="auto" w:fill="auto"/>
          </w:tcPr>
          <w:p w:rsidR="006E7634" w:rsidRPr="00915C56" w:rsidRDefault="006E7634" w:rsidP="006E763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6E7634" w:rsidRPr="00915C56" w:rsidRDefault="006E7634" w:rsidP="006E763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915C56">
              <w:rPr>
                <w:color w:val="FFFFFF"/>
                <w:sz w:val="26"/>
                <w:szCs w:val="26"/>
              </w:rPr>
              <w:t>Согласовано:</w:t>
            </w:r>
          </w:p>
          <w:p w:rsidR="006E7634" w:rsidRPr="00915C56" w:rsidRDefault="006E7634" w:rsidP="006E763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915C56">
              <w:rPr>
                <w:color w:val="FFFFFF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6E7634" w:rsidRPr="00915C56" w:rsidRDefault="006E7634" w:rsidP="006E763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6E7634" w:rsidRPr="00915C56" w:rsidRDefault="006E7634" w:rsidP="006E7634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6E7634" w:rsidRPr="00915C56" w:rsidRDefault="006E7634" w:rsidP="006E7634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915C56">
              <w:rPr>
                <w:color w:val="FFFFFF"/>
                <w:sz w:val="26"/>
                <w:szCs w:val="26"/>
              </w:rPr>
              <w:t>Н. А. Байдракова</w:t>
            </w:r>
          </w:p>
        </w:tc>
      </w:tr>
    </w:tbl>
    <w:p w:rsidR="00D25353" w:rsidRPr="00B070B7" w:rsidRDefault="006E7634" w:rsidP="00B070B7">
      <w:pPr>
        <w:ind w:left="5103"/>
      </w:pPr>
      <w:r>
        <w:rPr>
          <w:sz w:val="20"/>
          <w:szCs w:val="20"/>
        </w:rPr>
        <w:br w:type="page"/>
      </w:r>
      <w:r w:rsidR="00D25353" w:rsidRPr="00B070B7">
        <w:lastRenderedPageBreak/>
        <w:t xml:space="preserve">Приложение </w:t>
      </w:r>
    </w:p>
    <w:p w:rsidR="00D25353" w:rsidRPr="00B070B7" w:rsidRDefault="009F20A0" w:rsidP="00B070B7">
      <w:pPr>
        <w:ind w:left="5103"/>
      </w:pPr>
      <w:r w:rsidRPr="00B070B7">
        <w:t>к постановлению а</w:t>
      </w:r>
      <w:r w:rsidR="00D25353" w:rsidRPr="00B070B7">
        <w:t xml:space="preserve">дминистрации </w:t>
      </w:r>
    </w:p>
    <w:p w:rsidR="00D25353" w:rsidRPr="00B070B7" w:rsidRDefault="00D25353" w:rsidP="00B070B7">
      <w:pPr>
        <w:ind w:left="5103"/>
      </w:pPr>
      <w:r w:rsidRPr="00B070B7">
        <w:t xml:space="preserve">Юргинского </w:t>
      </w:r>
      <w:r w:rsidR="009F20A0" w:rsidRPr="00B070B7">
        <w:t xml:space="preserve">муниципального </w:t>
      </w:r>
      <w:r w:rsidRPr="00B070B7">
        <w:t>района</w:t>
      </w:r>
    </w:p>
    <w:p w:rsidR="00D25353" w:rsidRPr="00B070B7" w:rsidRDefault="00A525ED" w:rsidP="00B070B7">
      <w:pPr>
        <w:ind w:left="5103"/>
      </w:pPr>
      <w:r>
        <w:t>от 15.08.2017 № 39-МНА</w:t>
      </w:r>
    </w:p>
    <w:p w:rsidR="00D25353" w:rsidRPr="00B070B7" w:rsidRDefault="00D25353" w:rsidP="00B070B7">
      <w:pPr>
        <w:jc w:val="center"/>
        <w:rPr>
          <w:b/>
        </w:rPr>
      </w:pPr>
    </w:p>
    <w:p w:rsidR="00D25353" w:rsidRPr="00B070B7" w:rsidRDefault="00D25353" w:rsidP="00B070B7">
      <w:pPr>
        <w:jc w:val="center"/>
        <w:rPr>
          <w:b/>
        </w:rPr>
      </w:pPr>
      <w:r w:rsidRPr="00B070B7">
        <w:rPr>
          <w:b/>
        </w:rPr>
        <w:t>АДМИНИСТРАТИВНЫЙ РЕГЛАМЕНТ</w:t>
      </w:r>
    </w:p>
    <w:p w:rsidR="00D25353" w:rsidRPr="00B070B7" w:rsidRDefault="00D25353" w:rsidP="00B070B7">
      <w:pPr>
        <w:jc w:val="center"/>
        <w:rPr>
          <w:b/>
        </w:rPr>
      </w:pPr>
      <w:r w:rsidRPr="00B070B7">
        <w:rPr>
          <w:b/>
        </w:rPr>
        <w:t>предоставления муниципальной услуги «</w:t>
      </w:r>
      <w:r w:rsidR="008718C0" w:rsidRPr="00B070B7">
        <w:rPr>
          <w:b/>
        </w:rPr>
        <w:t>Принятие на учет</w:t>
      </w:r>
      <w:r w:rsidRPr="00B070B7">
        <w:rPr>
          <w:b/>
        </w:rPr>
        <w:t xml:space="preserve"> граждан в качестве нуждающихся в жилых помещениях»</w:t>
      </w:r>
    </w:p>
    <w:p w:rsidR="00D25353" w:rsidRPr="00B070B7" w:rsidRDefault="00D25353" w:rsidP="00B070B7">
      <w:pPr>
        <w:jc w:val="center"/>
        <w:rPr>
          <w:rStyle w:val="ac"/>
        </w:rPr>
      </w:pPr>
    </w:p>
    <w:p w:rsidR="00D25353" w:rsidRPr="00B070B7" w:rsidRDefault="00D25353" w:rsidP="00B070B7">
      <w:pPr>
        <w:jc w:val="center"/>
      </w:pPr>
      <w:r w:rsidRPr="00B070B7">
        <w:rPr>
          <w:rStyle w:val="ac"/>
        </w:rPr>
        <w:t>1. Общие положения</w:t>
      </w:r>
    </w:p>
    <w:p w:rsidR="00D25353" w:rsidRPr="00B070B7" w:rsidRDefault="00D25353" w:rsidP="00B070B7">
      <w:pPr>
        <w:jc w:val="center"/>
      </w:pPr>
    </w:p>
    <w:p w:rsidR="00B070B7" w:rsidRDefault="00D25353" w:rsidP="00E32DE8">
      <w:pPr>
        <w:numPr>
          <w:ilvl w:val="1"/>
          <w:numId w:val="12"/>
        </w:numPr>
        <w:tabs>
          <w:tab w:val="left" w:pos="1134"/>
        </w:tabs>
        <w:ind w:left="0" w:firstLine="709"/>
        <w:jc w:val="both"/>
      </w:pPr>
      <w:r w:rsidRPr="00B070B7">
        <w:t>Административный регламент «</w:t>
      </w:r>
      <w:r w:rsidR="008718C0" w:rsidRPr="00B070B7">
        <w:t>Принятие на учет</w:t>
      </w:r>
      <w:r w:rsidRPr="00B070B7">
        <w:t xml:space="preserve"> граждан в качестве нуждающихся в жилых помещениях» (далее по тексту – Регламент) разработан в соответствии с Федеральным законом от 27.07.2010 № 210-ФЗ «Об организации предоставления государственных и мун</w:t>
      </w:r>
      <w:r w:rsidRPr="00B070B7">
        <w:t>и</w:t>
      </w:r>
      <w:r w:rsidR="00866422" w:rsidRPr="00B070B7">
        <w:t xml:space="preserve">ципальных </w:t>
      </w:r>
      <w:r w:rsidRPr="00B070B7">
        <w:t>услуг».</w:t>
      </w:r>
    </w:p>
    <w:p w:rsidR="00B070B7" w:rsidRDefault="00D25353" w:rsidP="00E32DE8">
      <w:pPr>
        <w:numPr>
          <w:ilvl w:val="1"/>
          <w:numId w:val="12"/>
        </w:numPr>
        <w:tabs>
          <w:tab w:val="left" w:pos="1134"/>
        </w:tabs>
        <w:ind w:left="0" w:firstLine="709"/>
        <w:jc w:val="both"/>
      </w:pPr>
      <w:r w:rsidRPr="00B070B7">
        <w:t>Цель разработки регламента: реализация права граждан на обращение в органы мес</w:t>
      </w:r>
      <w:r w:rsidRPr="00B070B7">
        <w:t>т</w:t>
      </w:r>
      <w:r w:rsidRPr="00B070B7">
        <w:t xml:space="preserve">ного самоуправления и повышения качества рассмотрения таких обращений в </w:t>
      </w:r>
      <w:r w:rsidR="002E17CA" w:rsidRPr="00B070B7">
        <w:t>ад</w:t>
      </w:r>
      <w:r w:rsidRPr="00B070B7">
        <w:t>министрации Юргинского</w:t>
      </w:r>
      <w:r w:rsidR="002E17CA" w:rsidRPr="00B070B7">
        <w:t xml:space="preserve"> муниципального</w:t>
      </w:r>
      <w:r w:rsidRPr="00B070B7">
        <w:t xml:space="preserve"> района и ее структурных подразд</w:t>
      </w:r>
      <w:r w:rsidRPr="00B070B7">
        <w:t>е</w:t>
      </w:r>
      <w:r w:rsidR="00866422" w:rsidRPr="00B070B7">
        <w:t>лениях.</w:t>
      </w:r>
    </w:p>
    <w:p w:rsidR="00B070B7" w:rsidRDefault="00D25353" w:rsidP="00E32DE8">
      <w:pPr>
        <w:numPr>
          <w:ilvl w:val="1"/>
          <w:numId w:val="12"/>
        </w:numPr>
        <w:tabs>
          <w:tab w:val="left" w:pos="1134"/>
        </w:tabs>
        <w:ind w:left="0" w:firstLine="709"/>
        <w:jc w:val="both"/>
      </w:pPr>
      <w:r w:rsidRPr="00B070B7">
        <w:t>Настоящий регламент устанавливает требования к предоставлению муниц</w:t>
      </w:r>
      <w:r w:rsidRPr="00B070B7">
        <w:t>и</w:t>
      </w:r>
      <w:r w:rsidRPr="00B070B7">
        <w:t>пальной услуги по приему заявлений, документов, а также постановке граждан на учет в качестве нуждающихся в жилых помещениях, определяет сроки и последовательность действий (административные процедуры) при рассмотрении обращ</w:t>
      </w:r>
      <w:r w:rsidRPr="00B070B7">
        <w:t>е</w:t>
      </w:r>
      <w:r w:rsidRPr="00B070B7">
        <w:t>ний граждан.</w:t>
      </w:r>
    </w:p>
    <w:p w:rsidR="00E32DE8" w:rsidRDefault="00D25353" w:rsidP="00E32DE8">
      <w:pPr>
        <w:numPr>
          <w:ilvl w:val="1"/>
          <w:numId w:val="12"/>
        </w:numPr>
        <w:tabs>
          <w:tab w:val="left" w:pos="1134"/>
        </w:tabs>
        <w:ind w:left="0" w:firstLine="709"/>
        <w:jc w:val="both"/>
      </w:pPr>
      <w:r w:rsidRPr="00B070B7">
        <w:t xml:space="preserve">Получателями муниципальной услуги (далее – Заявители) являются граждане Российской Федерации, постоянно проживающие на территории Юргинского муниципального района, признанные нуждающимися </w:t>
      </w:r>
      <w:r w:rsidR="00DF31F3" w:rsidRPr="00B070B7">
        <w:t xml:space="preserve">в жилых помещениях </w:t>
      </w:r>
      <w:r w:rsidRPr="00B070B7">
        <w:t>по осн</w:t>
      </w:r>
      <w:r w:rsidRPr="00B070B7">
        <w:t>о</w:t>
      </w:r>
      <w:r w:rsidRPr="00B070B7">
        <w:t>ваниям, установленным законом.</w:t>
      </w:r>
    </w:p>
    <w:p w:rsidR="00D25353" w:rsidRPr="00B070B7" w:rsidRDefault="00D25353" w:rsidP="00E32DE8">
      <w:pPr>
        <w:tabs>
          <w:tab w:val="left" w:pos="1134"/>
        </w:tabs>
        <w:ind w:firstLine="709"/>
        <w:jc w:val="both"/>
      </w:pPr>
      <w:r w:rsidRPr="00B070B7">
        <w:t>Заявителем признается гражданин, обратившийся в орган, предоставляющий муниц</w:t>
      </w:r>
      <w:r w:rsidRPr="00B070B7">
        <w:t>и</w:t>
      </w:r>
      <w:r w:rsidRPr="00B070B7">
        <w:t>пальную услугу, от своего имени или от своего имени и членов своей семьи (а равно гражданин, действующий в чужом интересе) и осуществляющий в этом случае представительство членов своей семьи (других граждан) в порядке, установленном гражданским з</w:t>
      </w:r>
      <w:r w:rsidRPr="00B070B7">
        <w:t>а</w:t>
      </w:r>
      <w:r w:rsidRPr="00B070B7">
        <w:t>конодательством.</w:t>
      </w:r>
    </w:p>
    <w:p w:rsidR="00D25353" w:rsidRPr="00B070B7" w:rsidRDefault="00D25353" w:rsidP="00E32DE8">
      <w:pPr>
        <w:numPr>
          <w:ilvl w:val="1"/>
          <w:numId w:val="12"/>
        </w:numPr>
        <w:tabs>
          <w:tab w:val="left" w:pos="1134"/>
        </w:tabs>
        <w:ind w:left="0" w:firstLine="709"/>
        <w:jc w:val="both"/>
      </w:pPr>
      <w:r w:rsidRPr="00B070B7">
        <w:t xml:space="preserve">Заявление о принятии на учет в качестве нуждающихся </w:t>
      </w:r>
      <w:r w:rsidR="008718C0" w:rsidRPr="00B070B7">
        <w:t xml:space="preserve">в </w:t>
      </w:r>
      <w:r w:rsidR="00DF31F3" w:rsidRPr="00B070B7">
        <w:t>жилых помещ</w:t>
      </w:r>
      <w:r w:rsidR="00DF31F3" w:rsidRPr="00B070B7">
        <w:t>е</w:t>
      </w:r>
      <w:r w:rsidR="00DF31F3" w:rsidRPr="00B070B7">
        <w:t>ниях</w:t>
      </w:r>
      <w:r w:rsidRPr="00B070B7">
        <w:t xml:space="preserve"> должно подаваться лично заявителем. В случае невозможности личной явки гражданина, претендующего на принятие на учет в качестве нуждающихся в жилых помещениях, его интересы при подаче д</w:t>
      </w:r>
      <w:r w:rsidRPr="00B070B7">
        <w:t>о</w:t>
      </w:r>
      <w:r w:rsidRPr="00B070B7">
        <w:t>кументов и получении извещения о результате предоставления муниципальной услуги может представлять иное лицо при предъявлении документа, удостоверя</w:t>
      </w:r>
      <w:r w:rsidRPr="00B070B7">
        <w:t>ю</w:t>
      </w:r>
      <w:r w:rsidRPr="00B070B7">
        <w:t>щего его личность, и согласно полномочиям, определенным в доверенности, в</w:t>
      </w:r>
      <w:r w:rsidRPr="00B070B7">
        <w:t>ы</w:t>
      </w:r>
      <w:r w:rsidRPr="00B070B7">
        <w:t xml:space="preserve">данной представляемым. Интересы недееспособных граждан при принятии на учет в качестве нуждающихся в жилых помещениях может представлять законный представитель - опекун на основании </w:t>
      </w:r>
      <w:r w:rsidR="00DF31F3" w:rsidRPr="00B070B7">
        <w:t>акта органа опеки и попечительства о назначении опекуна</w:t>
      </w:r>
      <w:r w:rsidRPr="00B070B7">
        <w:t>; интересы несовершеннолетних - законные представители (родители, у</w:t>
      </w:r>
      <w:r w:rsidR="00DC165B" w:rsidRPr="00B070B7">
        <w:t>сыновители, опекуны, п</w:t>
      </w:r>
      <w:r w:rsidR="00DC165B" w:rsidRPr="00B070B7">
        <w:t>о</w:t>
      </w:r>
      <w:r w:rsidR="00DC165B" w:rsidRPr="00B070B7">
        <w:t>печители, органы</w:t>
      </w:r>
      <w:r w:rsidRPr="00B070B7">
        <w:t xml:space="preserve"> опеки</w:t>
      </w:r>
      <w:r w:rsidR="00DC165B" w:rsidRPr="00B070B7">
        <w:t xml:space="preserve"> и попечительства</w:t>
      </w:r>
      <w:r w:rsidRPr="00B070B7">
        <w:t>).</w:t>
      </w:r>
    </w:p>
    <w:p w:rsidR="00D25353" w:rsidRPr="00B070B7" w:rsidRDefault="00D25353" w:rsidP="00E32DE8">
      <w:pPr>
        <w:jc w:val="center"/>
      </w:pPr>
    </w:p>
    <w:p w:rsidR="00D25353" w:rsidRDefault="00D25353" w:rsidP="00E32DE8">
      <w:pPr>
        <w:jc w:val="center"/>
        <w:rPr>
          <w:rStyle w:val="ac"/>
        </w:rPr>
      </w:pPr>
      <w:r w:rsidRPr="00B070B7">
        <w:rPr>
          <w:rStyle w:val="ac"/>
        </w:rPr>
        <w:t>2. Стандарт предоставления муниципальной услуги</w:t>
      </w:r>
    </w:p>
    <w:p w:rsidR="00E32DE8" w:rsidRPr="00B070B7" w:rsidRDefault="00E32DE8" w:rsidP="00E32DE8">
      <w:pPr>
        <w:jc w:val="center"/>
      </w:pPr>
    </w:p>
    <w:p w:rsidR="00E32DE8" w:rsidRDefault="00D25353" w:rsidP="00366DFA">
      <w:pPr>
        <w:numPr>
          <w:ilvl w:val="1"/>
          <w:numId w:val="34"/>
        </w:numPr>
        <w:tabs>
          <w:tab w:val="left" w:pos="1134"/>
        </w:tabs>
        <w:ind w:left="0" w:firstLine="709"/>
        <w:jc w:val="both"/>
      </w:pPr>
      <w:r w:rsidRPr="00B070B7">
        <w:t>Наименование муниципальной услуги, порядок исполнения которой определяется Регламентом: «</w:t>
      </w:r>
      <w:r w:rsidR="008718C0" w:rsidRPr="00B070B7">
        <w:t>Принятие на учет</w:t>
      </w:r>
      <w:r w:rsidRPr="00B070B7">
        <w:t xml:space="preserve"> граждан  в качестве нуждающихся в жилых помещениях» (далее по тексту – муниципальная услуга).</w:t>
      </w:r>
    </w:p>
    <w:p w:rsidR="00D25353" w:rsidRPr="00B070B7" w:rsidRDefault="00D25353" w:rsidP="00366DFA">
      <w:pPr>
        <w:numPr>
          <w:ilvl w:val="1"/>
          <w:numId w:val="34"/>
        </w:numPr>
        <w:tabs>
          <w:tab w:val="left" w:pos="1134"/>
        </w:tabs>
        <w:ind w:left="0" w:firstLine="709"/>
        <w:jc w:val="both"/>
      </w:pPr>
      <w:r w:rsidRPr="00B070B7">
        <w:t>Наименование органа, предоставляющего муници</w:t>
      </w:r>
      <w:r w:rsidR="002E17CA" w:rsidRPr="00B070B7">
        <w:t>пальную услугу: жилищный отдел а</w:t>
      </w:r>
      <w:r w:rsidRPr="00B070B7">
        <w:t>дминистрации Юргинского</w:t>
      </w:r>
      <w:r w:rsidR="002E17CA" w:rsidRPr="00B070B7">
        <w:t xml:space="preserve"> муниципального</w:t>
      </w:r>
      <w:r w:rsidRPr="00B070B7">
        <w:t xml:space="preserve"> района (далее по те</w:t>
      </w:r>
      <w:r w:rsidRPr="00B070B7">
        <w:t>к</w:t>
      </w:r>
      <w:r w:rsidRPr="00B070B7">
        <w:t>сту – отдел).</w:t>
      </w:r>
      <w:r w:rsidR="00366DFA">
        <w:t xml:space="preserve"> </w:t>
      </w:r>
      <w:r w:rsidRPr="00B070B7">
        <w:t xml:space="preserve">Место нахождения и почтовый адрес отдела: </w:t>
      </w:r>
      <w:smartTag w:uri="urn:schemas-microsoft-com:office:smarttags" w:element="metricconverter">
        <w:smartTagPr>
          <w:attr w:name="ProductID" w:val="652050, г"/>
        </w:smartTagPr>
        <w:r w:rsidRPr="00B070B7">
          <w:t>652050, г</w:t>
        </w:r>
      </w:smartTag>
      <w:r w:rsidRPr="00B070B7">
        <w:t>.</w:t>
      </w:r>
      <w:r w:rsidR="00366DFA">
        <w:t xml:space="preserve"> </w:t>
      </w:r>
      <w:r w:rsidRPr="00B070B7">
        <w:t>Юрга,</w:t>
      </w:r>
      <w:r w:rsidR="00366DFA">
        <w:t xml:space="preserve"> </w:t>
      </w:r>
      <w:r w:rsidRPr="00B070B7">
        <w:t>ул.</w:t>
      </w:r>
      <w:r w:rsidR="00366DFA">
        <w:t xml:space="preserve"> </w:t>
      </w:r>
      <w:r w:rsidRPr="00B070B7">
        <w:t>Машиностроителей,</w:t>
      </w:r>
      <w:r w:rsidR="00366DFA">
        <w:br/>
      </w:r>
      <w:r w:rsidRPr="00B070B7">
        <w:t>д.</w:t>
      </w:r>
      <w:r w:rsidR="00366DFA">
        <w:t xml:space="preserve"> </w:t>
      </w:r>
      <w:r w:rsidRPr="00B070B7">
        <w:t>37, телефоны: 8(38451) 4-19-92.</w:t>
      </w:r>
    </w:p>
    <w:p w:rsidR="00D25353" w:rsidRPr="00B070B7" w:rsidRDefault="00366DFA" w:rsidP="00366DFA">
      <w:pPr>
        <w:numPr>
          <w:ilvl w:val="1"/>
          <w:numId w:val="34"/>
        </w:numPr>
        <w:tabs>
          <w:tab w:val="left" w:pos="1134"/>
        </w:tabs>
        <w:ind w:left="0" w:firstLine="709"/>
        <w:jc w:val="both"/>
      </w:pPr>
      <w:r>
        <w:br w:type="page"/>
      </w:r>
      <w:r w:rsidR="00D25353" w:rsidRPr="00B070B7">
        <w:lastRenderedPageBreak/>
        <w:t>Результатом предоставления муниципальной услуги является:</w:t>
      </w:r>
    </w:p>
    <w:p w:rsidR="00D25353" w:rsidRPr="00B070B7" w:rsidRDefault="00D25353" w:rsidP="00366DFA">
      <w:pPr>
        <w:tabs>
          <w:tab w:val="left" w:pos="1134"/>
        </w:tabs>
        <w:ind w:firstLine="709"/>
        <w:jc w:val="both"/>
      </w:pPr>
      <w:r w:rsidRPr="00B070B7">
        <w:t>выдача или направление заявителю уведомления о принятии гражданин</w:t>
      </w:r>
      <w:r w:rsidR="001C6C52" w:rsidRPr="00B070B7">
        <w:t>а на учет в качестве нуждающегося в жилом помещении</w:t>
      </w:r>
      <w:r w:rsidRPr="00B070B7">
        <w:t>;</w:t>
      </w:r>
    </w:p>
    <w:p w:rsidR="00D25353" w:rsidRPr="00B070B7" w:rsidRDefault="00D25353" w:rsidP="00366DFA">
      <w:pPr>
        <w:tabs>
          <w:tab w:val="left" w:pos="1134"/>
        </w:tabs>
        <w:ind w:firstLine="709"/>
        <w:jc w:val="both"/>
      </w:pPr>
      <w:r w:rsidRPr="00B070B7">
        <w:t xml:space="preserve">выдача или направление заявителю уведомления об отказе в принятии </w:t>
      </w:r>
      <w:r w:rsidR="001C6C52" w:rsidRPr="00B070B7">
        <w:t>гра</w:t>
      </w:r>
      <w:r w:rsidR="001C6C52" w:rsidRPr="00B070B7">
        <w:t>ж</w:t>
      </w:r>
      <w:r w:rsidR="001C6C52" w:rsidRPr="00B070B7">
        <w:t>данина на учет в качестве нуждающегося в жилом помещении</w:t>
      </w:r>
      <w:r w:rsidRPr="00B070B7">
        <w:t>.</w:t>
      </w:r>
    </w:p>
    <w:p w:rsidR="00AA5F33" w:rsidRDefault="00D25353" w:rsidP="00366DFA">
      <w:pPr>
        <w:numPr>
          <w:ilvl w:val="1"/>
          <w:numId w:val="33"/>
        </w:numPr>
        <w:tabs>
          <w:tab w:val="left" w:pos="1134"/>
        </w:tabs>
        <w:ind w:left="0" w:firstLine="709"/>
        <w:jc w:val="both"/>
      </w:pPr>
      <w:r w:rsidRPr="00B070B7">
        <w:t>Срок предоставления муниципальной услуги не должен превышать 30 рабочих дней. Муниципальная услуга предоставляется бесплатно.</w:t>
      </w:r>
      <w:r w:rsidR="00366DFA">
        <w:t xml:space="preserve"> </w:t>
      </w:r>
      <w:r w:rsidRPr="00B070B7">
        <w:t>Условия и сроки выполнения отдельных административных процедур представлены в с</w:t>
      </w:r>
      <w:r w:rsidRPr="00B070B7">
        <w:t>о</w:t>
      </w:r>
      <w:r w:rsidRPr="00B070B7">
        <w:t>ответствующих раздел</w:t>
      </w:r>
      <w:r w:rsidR="001C6C52" w:rsidRPr="00B070B7">
        <w:t xml:space="preserve">ах настоящего </w:t>
      </w:r>
      <w:r w:rsidR="008718C0" w:rsidRPr="00B070B7">
        <w:t>Р</w:t>
      </w:r>
      <w:r w:rsidRPr="00B070B7">
        <w:t>егламента.</w:t>
      </w:r>
    </w:p>
    <w:p w:rsidR="00D25353" w:rsidRPr="00B070B7" w:rsidRDefault="00D25353" w:rsidP="00366DFA">
      <w:pPr>
        <w:numPr>
          <w:ilvl w:val="1"/>
          <w:numId w:val="33"/>
        </w:numPr>
        <w:tabs>
          <w:tab w:val="left" w:pos="1134"/>
        </w:tabs>
        <w:ind w:left="0" w:firstLine="709"/>
        <w:jc w:val="both"/>
      </w:pPr>
      <w:r w:rsidRPr="00B070B7">
        <w:t>Правовые основания для предоставления муниципальной услуги:</w:t>
      </w:r>
    </w:p>
    <w:p w:rsidR="00D25353" w:rsidRPr="00B070B7" w:rsidRDefault="00D25353" w:rsidP="00366DFA">
      <w:pPr>
        <w:tabs>
          <w:tab w:val="left" w:pos="1134"/>
        </w:tabs>
        <w:ind w:firstLine="709"/>
        <w:jc w:val="both"/>
      </w:pPr>
      <w:r w:rsidRPr="00B070B7">
        <w:t>Конституция Российской Федерации (в действующей редакции);</w:t>
      </w:r>
    </w:p>
    <w:p w:rsidR="00D25353" w:rsidRPr="00B070B7" w:rsidRDefault="00D25353" w:rsidP="00366DFA">
      <w:pPr>
        <w:tabs>
          <w:tab w:val="left" w:pos="1134"/>
        </w:tabs>
        <w:ind w:firstLine="709"/>
        <w:jc w:val="both"/>
      </w:pPr>
      <w:r w:rsidRPr="00B070B7">
        <w:t>Жилищный кодекс Российской Федерации (в действующей редакции);</w:t>
      </w:r>
    </w:p>
    <w:p w:rsidR="00D25353" w:rsidRPr="00B070B7" w:rsidRDefault="00D25353" w:rsidP="00366DFA">
      <w:pPr>
        <w:tabs>
          <w:tab w:val="left" w:pos="1134"/>
        </w:tabs>
        <w:ind w:firstLine="709"/>
        <w:jc w:val="both"/>
      </w:pPr>
      <w:r w:rsidRPr="00B070B7">
        <w:t xml:space="preserve">Закон Кемеровской области от </w:t>
      </w:r>
      <w:r w:rsidR="00E616BB" w:rsidRPr="00B070B7">
        <w:t>10</w:t>
      </w:r>
      <w:r w:rsidRPr="00B070B7">
        <w:t>.06.200</w:t>
      </w:r>
      <w:r w:rsidR="00E616BB" w:rsidRPr="00B070B7">
        <w:t>5</w:t>
      </w:r>
      <w:r w:rsidRPr="00B070B7">
        <w:t xml:space="preserve"> № </w:t>
      </w:r>
      <w:r w:rsidR="00E616BB" w:rsidRPr="00B070B7">
        <w:t>68</w:t>
      </w:r>
      <w:r w:rsidRPr="00B070B7">
        <w:t>-ОЗ «О порядке ведения о</w:t>
      </w:r>
      <w:r w:rsidRPr="00B070B7">
        <w:t>р</w:t>
      </w:r>
      <w:r w:rsidRPr="00B070B7">
        <w:t>ганами местного самоуправления учета граждан в качестве нуждающихся в жилых помещениях, предоставляемых по договорам социального найма» (в действующей редакции),</w:t>
      </w:r>
    </w:p>
    <w:p w:rsidR="00D25353" w:rsidRPr="00B070B7" w:rsidRDefault="00E616BB" w:rsidP="00366DFA">
      <w:pPr>
        <w:tabs>
          <w:tab w:val="left" w:pos="1134"/>
        </w:tabs>
        <w:ind w:firstLine="709"/>
        <w:jc w:val="both"/>
      </w:pPr>
      <w:r w:rsidRPr="00B070B7">
        <w:t xml:space="preserve">Устав </w:t>
      </w:r>
      <w:r w:rsidR="00D25353" w:rsidRPr="00B070B7">
        <w:t>Ю</w:t>
      </w:r>
      <w:r w:rsidRPr="00B070B7">
        <w:t>ргинского муниципального</w:t>
      </w:r>
      <w:r w:rsidR="00D25353" w:rsidRPr="00B070B7">
        <w:t xml:space="preserve"> район</w:t>
      </w:r>
      <w:r w:rsidRPr="00B070B7">
        <w:t>а</w:t>
      </w:r>
      <w:r w:rsidR="00D25353" w:rsidRPr="00B070B7">
        <w:t xml:space="preserve"> (в действующей редакции),</w:t>
      </w:r>
    </w:p>
    <w:p w:rsidR="001C25A5" w:rsidRPr="00B070B7" w:rsidRDefault="00D25353" w:rsidP="00366DFA">
      <w:pPr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070B7">
        <w:t xml:space="preserve">Принятие на учет </w:t>
      </w:r>
      <w:r w:rsidR="001C50A9" w:rsidRPr="00B070B7">
        <w:t xml:space="preserve">граждан </w:t>
      </w:r>
      <w:r w:rsidRPr="00B070B7">
        <w:t>в качестве нуждающихся в жилых помещениях осуществляется по результатам рассмотрения представленных гражданином заявления и прилагаемых</w:t>
      </w:r>
      <w:r w:rsidR="00F30D52" w:rsidRPr="00B070B7">
        <w:t xml:space="preserve"> </w:t>
      </w:r>
      <w:r w:rsidRPr="00B070B7">
        <w:t>к</w:t>
      </w:r>
      <w:r w:rsidR="00F30D52" w:rsidRPr="00B070B7">
        <w:t xml:space="preserve"> </w:t>
      </w:r>
      <w:r w:rsidRPr="00B070B7">
        <w:t>нему</w:t>
      </w:r>
      <w:r w:rsidR="00F30D52" w:rsidRPr="00B070B7">
        <w:t xml:space="preserve"> </w:t>
      </w:r>
      <w:r w:rsidRPr="00B070B7">
        <w:t>документов.</w:t>
      </w:r>
      <w:r w:rsidR="00F30D52" w:rsidRPr="00B070B7">
        <w:t xml:space="preserve"> </w:t>
      </w:r>
      <w:r w:rsidR="001C25A5" w:rsidRPr="00B070B7">
        <w:t>Вместе с заявлением гражданин представляет в орган местного самоуправления согласие на обработку своих перс</w:t>
      </w:r>
      <w:r w:rsidR="001C25A5" w:rsidRPr="00B070B7">
        <w:t>о</w:t>
      </w:r>
      <w:r w:rsidR="001C25A5" w:rsidRPr="00B070B7">
        <w:t>нальных данных и согласия на обработку персональных данных членов семьи гражданина в соответствии с действующим законодательством Российской Фед</w:t>
      </w:r>
      <w:r w:rsidR="001C25A5" w:rsidRPr="00B070B7">
        <w:t>е</w:t>
      </w:r>
      <w:r w:rsidR="001C25A5" w:rsidRPr="00B070B7">
        <w:t>рации.</w:t>
      </w:r>
    </w:p>
    <w:p w:rsidR="008E70C7" w:rsidRDefault="001C25A5" w:rsidP="00366DFA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0B7">
        <w:rPr>
          <w:rFonts w:ascii="Times New Roman" w:hAnsi="Times New Roman" w:cs="Times New Roman"/>
          <w:sz w:val="24"/>
          <w:szCs w:val="24"/>
        </w:rPr>
        <w:t>Заявления</w:t>
      </w:r>
      <w:r w:rsidR="00D25353" w:rsidRPr="00B070B7">
        <w:rPr>
          <w:rFonts w:ascii="Times New Roman" w:hAnsi="Times New Roman" w:cs="Times New Roman"/>
          <w:sz w:val="24"/>
          <w:szCs w:val="24"/>
        </w:rPr>
        <w:t xml:space="preserve"> о принятии на учет граждан, нуждающихся в жилых помещениях, соста</w:t>
      </w:r>
      <w:r w:rsidR="00D25353" w:rsidRPr="00B070B7">
        <w:rPr>
          <w:rFonts w:ascii="Times New Roman" w:hAnsi="Times New Roman" w:cs="Times New Roman"/>
          <w:sz w:val="24"/>
          <w:szCs w:val="24"/>
        </w:rPr>
        <w:t>в</w:t>
      </w:r>
      <w:r w:rsidR="00D25353" w:rsidRPr="00B070B7">
        <w:rPr>
          <w:rFonts w:ascii="Times New Roman" w:hAnsi="Times New Roman" w:cs="Times New Roman"/>
          <w:sz w:val="24"/>
          <w:szCs w:val="24"/>
        </w:rPr>
        <w:t>ляются по образцу (</w:t>
      </w:r>
      <w:r w:rsidR="00366DFA">
        <w:rPr>
          <w:rFonts w:ascii="Times New Roman" w:hAnsi="Times New Roman" w:cs="Times New Roman"/>
          <w:sz w:val="24"/>
          <w:szCs w:val="24"/>
        </w:rPr>
        <w:t>П</w:t>
      </w:r>
      <w:r w:rsidR="00D25353" w:rsidRPr="00B070B7">
        <w:rPr>
          <w:rFonts w:ascii="Times New Roman" w:hAnsi="Times New Roman" w:cs="Times New Roman"/>
          <w:sz w:val="24"/>
          <w:szCs w:val="24"/>
        </w:rPr>
        <w:t>риложение № 1 к Регламенту). Заявления могут быть заполнены от руки или машинным способом и составляются в единственном э</w:t>
      </w:r>
      <w:r w:rsidR="00D25353" w:rsidRPr="00B070B7">
        <w:rPr>
          <w:rFonts w:ascii="Times New Roman" w:hAnsi="Times New Roman" w:cs="Times New Roman"/>
          <w:sz w:val="24"/>
          <w:szCs w:val="24"/>
        </w:rPr>
        <w:t>к</w:t>
      </w:r>
      <w:r w:rsidR="00D25353" w:rsidRPr="00B070B7">
        <w:rPr>
          <w:rFonts w:ascii="Times New Roman" w:hAnsi="Times New Roman" w:cs="Times New Roman"/>
          <w:sz w:val="24"/>
          <w:szCs w:val="24"/>
        </w:rPr>
        <w:t>земпляре-подлиннике</w:t>
      </w:r>
      <w:r w:rsidR="00F30D52" w:rsidRPr="00B070B7">
        <w:rPr>
          <w:rFonts w:ascii="Times New Roman" w:hAnsi="Times New Roman" w:cs="Times New Roman"/>
          <w:sz w:val="24"/>
          <w:szCs w:val="24"/>
        </w:rPr>
        <w:t xml:space="preserve"> </w:t>
      </w:r>
      <w:r w:rsidR="00D25353" w:rsidRPr="00B070B7">
        <w:rPr>
          <w:rFonts w:ascii="Times New Roman" w:hAnsi="Times New Roman" w:cs="Times New Roman"/>
          <w:sz w:val="24"/>
          <w:szCs w:val="24"/>
        </w:rPr>
        <w:t>и</w:t>
      </w:r>
      <w:r w:rsidR="00F30D52" w:rsidRPr="00B070B7">
        <w:rPr>
          <w:rFonts w:ascii="Times New Roman" w:hAnsi="Times New Roman" w:cs="Times New Roman"/>
          <w:sz w:val="24"/>
          <w:szCs w:val="24"/>
        </w:rPr>
        <w:t xml:space="preserve"> </w:t>
      </w:r>
      <w:r w:rsidR="00D25353" w:rsidRPr="00B070B7">
        <w:rPr>
          <w:rFonts w:ascii="Times New Roman" w:hAnsi="Times New Roman" w:cs="Times New Roman"/>
          <w:sz w:val="24"/>
          <w:szCs w:val="24"/>
        </w:rPr>
        <w:t>подписываются</w:t>
      </w:r>
      <w:r w:rsidR="00F30D52" w:rsidRPr="00B070B7">
        <w:rPr>
          <w:rFonts w:ascii="Times New Roman" w:hAnsi="Times New Roman" w:cs="Times New Roman"/>
          <w:sz w:val="24"/>
          <w:szCs w:val="24"/>
        </w:rPr>
        <w:t xml:space="preserve"> </w:t>
      </w:r>
      <w:r w:rsidR="00D25353" w:rsidRPr="00B070B7">
        <w:rPr>
          <w:rFonts w:ascii="Times New Roman" w:hAnsi="Times New Roman" w:cs="Times New Roman"/>
          <w:sz w:val="24"/>
          <w:szCs w:val="24"/>
        </w:rPr>
        <w:t>заявителями.</w:t>
      </w:r>
      <w:r w:rsidR="00F30D52" w:rsidRPr="00B070B7">
        <w:rPr>
          <w:rFonts w:ascii="Times New Roman" w:hAnsi="Times New Roman" w:cs="Times New Roman"/>
          <w:sz w:val="24"/>
          <w:szCs w:val="24"/>
        </w:rPr>
        <w:t xml:space="preserve"> </w:t>
      </w:r>
      <w:r w:rsidR="00D25353" w:rsidRPr="00B070B7">
        <w:rPr>
          <w:rFonts w:ascii="Times New Roman" w:hAnsi="Times New Roman" w:cs="Times New Roman"/>
          <w:sz w:val="24"/>
          <w:szCs w:val="24"/>
        </w:rPr>
        <w:t>К заявлению о принятии гражданина на учет в качестве нуждающегося в жилом помещении прилагаются:</w:t>
      </w:r>
    </w:p>
    <w:p w:rsidR="00E616BB" w:rsidRPr="00B070B7" w:rsidRDefault="00E616BB" w:rsidP="00366DFA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0B7">
        <w:rPr>
          <w:rFonts w:ascii="Times New Roman" w:hAnsi="Times New Roman" w:cs="Times New Roman"/>
          <w:sz w:val="24"/>
          <w:szCs w:val="24"/>
        </w:rPr>
        <w:t>1) паспорта гражданина Российской Федерации и членов его семьи или док</w:t>
      </w:r>
      <w:r w:rsidRPr="00B070B7">
        <w:rPr>
          <w:rFonts w:ascii="Times New Roman" w:hAnsi="Times New Roman" w:cs="Times New Roman"/>
          <w:sz w:val="24"/>
          <w:szCs w:val="24"/>
        </w:rPr>
        <w:t>у</w:t>
      </w:r>
      <w:r w:rsidRPr="00B070B7">
        <w:rPr>
          <w:rFonts w:ascii="Times New Roman" w:hAnsi="Times New Roman" w:cs="Times New Roman"/>
          <w:sz w:val="24"/>
          <w:szCs w:val="24"/>
        </w:rPr>
        <w:t>менты, заменяющие паспорт гражданина Российской Федерации</w:t>
      </w:r>
      <w:r w:rsidR="001C6C52" w:rsidRPr="00B070B7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</w:t>
      </w:r>
      <w:r w:rsidRPr="00B070B7">
        <w:rPr>
          <w:rFonts w:ascii="Times New Roman" w:hAnsi="Times New Roman" w:cs="Times New Roman"/>
          <w:sz w:val="24"/>
          <w:szCs w:val="24"/>
        </w:rPr>
        <w:t>;</w:t>
      </w:r>
    </w:p>
    <w:p w:rsidR="00E616BB" w:rsidRPr="00B070B7" w:rsidRDefault="002C3229" w:rsidP="00366DF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070B7">
        <w:t>2</w:t>
      </w:r>
      <w:r w:rsidR="00E616BB" w:rsidRPr="00B070B7">
        <w:t>) справка о зарегистрированных лицах и лицах, снятых с регистрационного учета, но сохранивших право пользования жилым помещением, по месту проживания граждан</w:t>
      </w:r>
      <w:r w:rsidR="00E616BB" w:rsidRPr="00B070B7">
        <w:t>и</w:t>
      </w:r>
      <w:r w:rsidR="00E616BB" w:rsidRPr="00B070B7">
        <w:t>на, выданная соответствующ</w:t>
      </w:r>
      <w:r w:rsidR="001C6C52" w:rsidRPr="00B070B7">
        <w:t>ей организацией, либо домовую книгу</w:t>
      </w:r>
      <w:r w:rsidR="00E616BB" w:rsidRPr="00B070B7">
        <w:t>, если гражданин явл</w:t>
      </w:r>
      <w:r w:rsidR="00E616BB" w:rsidRPr="00B070B7">
        <w:t>я</w:t>
      </w:r>
      <w:r w:rsidR="00E616BB" w:rsidRPr="00B070B7">
        <w:t xml:space="preserve">ется собственником жилого дома </w:t>
      </w:r>
      <w:r w:rsidR="001C6C52" w:rsidRPr="00B070B7">
        <w:t>или его части</w:t>
      </w:r>
      <w:r w:rsidR="00E616BB" w:rsidRPr="00B070B7">
        <w:t>;</w:t>
      </w:r>
    </w:p>
    <w:p w:rsidR="00E616BB" w:rsidRPr="00B070B7" w:rsidRDefault="002C3229" w:rsidP="00366DF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070B7">
        <w:t>3</w:t>
      </w:r>
      <w:r w:rsidR="00E616BB" w:rsidRPr="00B070B7">
        <w:t xml:space="preserve">) свидетельство о </w:t>
      </w:r>
      <w:r w:rsidR="00FE19F8" w:rsidRPr="00B070B7">
        <w:t>заключении брака</w:t>
      </w:r>
      <w:r w:rsidR="00E616BB" w:rsidRPr="00B070B7">
        <w:t xml:space="preserve"> (если гражданин состоит в браке);</w:t>
      </w:r>
    </w:p>
    <w:p w:rsidR="00E616BB" w:rsidRPr="00B070B7" w:rsidRDefault="0053097E" w:rsidP="00366DF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070B7">
        <w:t>4</w:t>
      </w:r>
      <w:r w:rsidR="00E616BB" w:rsidRPr="00B070B7">
        <w:t>) свидетельство о расторжении брака (если брак расторгнут);</w:t>
      </w:r>
    </w:p>
    <w:p w:rsidR="00AB2F49" w:rsidRPr="00B070B7" w:rsidRDefault="00AB2F49" w:rsidP="00366DF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070B7">
        <w:t>5) свидетельство о рождении члена семьи гражданина, не достигшего возраста 14 лет;</w:t>
      </w:r>
    </w:p>
    <w:p w:rsidR="00E616BB" w:rsidRPr="00B070B7" w:rsidRDefault="00AB2F49" w:rsidP="00366DF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070B7">
        <w:t>6</w:t>
      </w:r>
      <w:r w:rsidR="00E616BB" w:rsidRPr="00B070B7">
        <w:t>) выписка из технического паспорта жилого помещения с поэтажным планом</w:t>
      </w:r>
      <w:r w:rsidR="00411E72" w:rsidRPr="00B070B7">
        <w:t xml:space="preserve"> либо кадастровый паспорт, технический план</w:t>
      </w:r>
      <w:r w:rsidR="00E616BB" w:rsidRPr="00B070B7">
        <w:t>, в</w:t>
      </w:r>
      <w:r w:rsidR="00E616BB" w:rsidRPr="00B070B7">
        <w:t>ы</w:t>
      </w:r>
      <w:r w:rsidR="00411E72" w:rsidRPr="00B070B7">
        <w:t>данны</w:t>
      </w:r>
      <w:r w:rsidR="00E2465E">
        <w:t>е</w:t>
      </w:r>
      <w:r w:rsidR="00E616BB" w:rsidRPr="00B070B7">
        <w:t xml:space="preserve"> уполномоченной организацией;</w:t>
      </w:r>
    </w:p>
    <w:p w:rsidR="00E616BB" w:rsidRPr="00B070B7" w:rsidRDefault="00AB2F49" w:rsidP="00366DF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070B7">
        <w:t>7</w:t>
      </w:r>
      <w:r w:rsidR="00E616BB" w:rsidRPr="00B070B7">
        <w:t>) выписка из Единого государственного реестра прав на недвижимое имущ</w:t>
      </w:r>
      <w:r w:rsidR="00E616BB" w:rsidRPr="00B070B7">
        <w:t>е</w:t>
      </w:r>
      <w:r w:rsidR="00E616BB" w:rsidRPr="00B070B7">
        <w:t xml:space="preserve">ство и сделок с ним о зарегистрированных правах гражданина </w:t>
      </w:r>
      <w:r w:rsidR="00FE19F8" w:rsidRPr="00B070B7">
        <w:t xml:space="preserve">и членов его семьи </w:t>
      </w:r>
      <w:r w:rsidR="00E616BB" w:rsidRPr="00B070B7">
        <w:t>либо о перех</w:t>
      </w:r>
      <w:r w:rsidR="00E616BB" w:rsidRPr="00B070B7">
        <w:t>о</w:t>
      </w:r>
      <w:r w:rsidR="00E616BB" w:rsidRPr="00B070B7">
        <w:t>де этих прав на объекты недвижимого имущества</w:t>
      </w:r>
      <w:r w:rsidR="00FE19F8" w:rsidRPr="00B070B7">
        <w:t xml:space="preserve"> расположенные на территории Росси</w:t>
      </w:r>
      <w:r w:rsidR="00FE19F8" w:rsidRPr="00B070B7">
        <w:t>й</w:t>
      </w:r>
      <w:r w:rsidR="00FE19F8" w:rsidRPr="00B070B7">
        <w:t>ской Федерации, за пять лет, непосредственно предшествующих подаче заявления о пр</w:t>
      </w:r>
      <w:r w:rsidR="00FE19F8" w:rsidRPr="00B070B7">
        <w:t>и</w:t>
      </w:r>
      <w:r w:rsidR="00FE19F8" w:rsidRPr="00B070B7">
        <w:t>нятии на учет</w:t>
      </w:r>
      <w:r w:rsidR="00E616BB" w:rsidRPr="00B070B7">
        <w:t>;</w:t>
      </w:r>
    </w:p>
    <w:p w:rsidR="00E616BB" w:rsidRPr="00B070B7" w:rsidRDefault="001C25A5" w:rsidP="00366DF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070B7">
        <w:t>8</w:t>
      </w:r>
      <w:r w:rsidR="00E616BB" w:rsidRPr="00B070B7">
        <w:t>) справка органов государственной регистрации о наличии или отсутствии жилых помещений на праве собственности по месту постоянного жительства гражданина и чл</w:t>
      </w:r>
      <w:r w:rsidR="00E616BB" w:rsidRPr="00B070B7">
        <w:t>е</w:t>
      </w:r>
      <w:r w:rsidR="00E616BB" w:rsidRPr="00B070B7">
        <w:t>нов семьи, предоставляемая на каждого из членов семьи;</w:t>
      </w:r>
    </w:p>
    <w:p w:rsidR="00E616BB" w:rsidRPr="00B070B7" w:rsidRDefault="001C25A5" w:rsidP="00366DF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070B7">
        <w:t>9</w:t>
      </w:r>
      <w:r w:rsidR="00E616BB" w:rsidRPr="00B070B7">
        <w:t>) документ, являющийся основанием для вселения в жилое помещение, которое я</w:t>
      </w:r>
      <w:r w:rsidR="00E616BB" w:rsidRPr="00B070B7">
        <w:t>в</w:t>
      </w:r>
      <w:r w:rsidR="00E616BB" w:rsidRPr="00B070B7">
        <w:t>ляется местом жительства гражданина;</w:t>
      </w:r>
    </w:p>
    <w:p w:rsidR="00E616BB" w:rsidRPr="00B070B7" w:rsidRDefault="001C25A5" w:rsidP="00366DF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070B7">
        <w:t>10</w:t>
      </w:r>
      <w:r w:rsidR="00FE19F8" w:rsidRPr="00B070B7">
        <w:t>) акт органа опеки и попечительства о назначении опекуном или попечит</w:t>
      </w:r>
      <w:r w:rsidR="00FE19F8" w:rsidRPr="00B070B7">
        <w:t>е</w:t>
      </w:r>
      <w:r w:rsidR="00FE19F8" w:rsidRPr="00B070B7">
        <w:t>лем</w:t>
      </w:r>
      <w:r w:rsidR="00E616BB" w:rsidRPr="00B070B7">
        <w:t>;</w:t>
      </w:r>
    </w:p>
    <w:p w:rsidR="00E616BB" w:rsidRPr="00B070B7" w:rsidRDefault="00FE19F8" w:rsidP="00366DF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070B7">
        <w:t>1</w:t>
      </w:r>
      <w:r w:rsidR="001C25A5" w:rsidRPr="00B070B7">
        <w:t>1</w:t>
      </w:r>
      <w:r w:rsidRPr="00B070B7">
        <w:t>) документ</w:t>
      </w:r>
      <w:r w:rsidR="00E616BB" w:rsidRPr="00B070B7">
        <w:t xml:space="preserve"> о признании </w:t>
      </w:r>
      <w:r w:rsidRPr="00B070B7">
        <w:t>гражданина малоимущим</w:t>
      </w:r>
      <w:r w:rsidR="00E616BB" w:rsidRPr="00B070B7">
        <w:t xml:space="preserve"> (при постановке на учет в кач</w:t>
      </w:r>
      <w:r w:rsidR="00E616BB" w:rsidRPr="00B070B7">
        <w:t>е</w:t>
      </w:r>
      <w:r w:rsidR="00E616BB" w:rsidRPr="00B070B7">
        <w:t>стве малоимущего);</w:t>
      </w:r>
    </w:p>
    <w:p w:rsidR="00E616BB" w:rsidRPr="00B070B7" w:rsidRDefault="001C25A5" w:rsidP="00366DF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070B7">
        <w:t>12</w:t>
      </w:r>
      <w:r w:rsidR="00E616BB" w:rsidRPr="00B070B7">
        <w:t xml:space="preserve">) </w:t>
      </w:r>
      <w:r w:rsidR="00FE19F8" w:rsidRPr="00B070B7">
        <w:t>решение о признании жилого помещения непригодным для проживания либо решение о признании многоквартирного дома аварийным и подлежащим сн</w:t>
      </w:r>
      <w:r w:rsidR="00FE19F8" w:rsidRPr="00B070B7">
        <w:t>о</w:t>
      </w:r>
      <w:r w:rsidR="00FE19F8" w:rsidRPr="00B070B7">
        <w:t xml:space="preserve">су, которые </w:t>
      </w:r>
      <w:r w:rsidR="00FE19F8" w:rsidRPr="00B070B7">
        <w:lastRenderedPageBreak/>
        <w:t xml:space="preserve">приняты в соответствии с постановлением Правительства Российской </w:t>
      </w:r>
      <w:r w:rsidR="00093821" w:rsidRPr="00B070B7">
        <w:t>Федерации от 28.01.2006 №</w:t>
      </w:r>
      <w:r w:rsidR="006E4C71">
        <w:t xml:space="preserve"> </w:t>
      </w:r>
      <w:r w:rsidR="00093821" w:rsidRPr="00B070B7">
        <w:t>47 «Об утверждении Положения о признании пом</w:t>
      </w:r>
      <w:r w:rsidR="00093821" w:rsidRPr="00B070B7">
        <w:t>е</w:t>
      </w:r>
      <w:r w:rsidR="00093821" w:rsidRPr="00B070B7">
        <w:t>щения жи</w:t>
      </w:r>
      <w:r w:rsidR="004D0C65" w:rsidRPr="00B070B7">
        <w:t>лым помещением,</w:t>
      </w:r>
      <w:r w:rsidR="00093821" w:rsidRPr="00B070B7">
        <w:t xml:space="preserve"> непригодным для проживания и многоквартирного дома аварийным и подлежащим сносу или реконструкции» (для граждан, проживающих в жилых помещениях, призна</w:t>
      </w:r>
      <w:r w:rsidR="004D0C65" w:rsidRPr="00B070B7">
        <w:t>н</w:t>
      </w:r>
      <w:r w:rsidR="00093821" w:rsidRPr="00B070B7">
        <w:t>ных непригодными для проживания, либо проживающих в многоквартирных домах, призна</w:t>
      </w:r>
      <w:r w:rsidR="004D0C65" w:rsidRPr="00B070B7">
        <w:t>н</w:t>
      </w:r>
      <w:r w:rsidR="00093821" w:rsidRPr="00B070B7">
        <w:t>ных</w:t>
      </w:r>
      <w:r w:rsidR="004D0C65" w:rsidRPr="00B070B7">
        <w:t xml:space="preserve"> аварийными и подлежащ</w:t>
      </w:r>
      <w:r w:rsidR="004D0C65" w:rsidRPr="00B070B7">
        <w:t>и</w:t>
      </w:r>
      <w:r w:rsidR="004D0C65" w:rsidRPr="00B070B7">
        <w:t>ми сносу)</w:t>
      </w:r>
      <w:r w:rsidR="00E616BB" w:rsidRPr="00B070B7">
        <w:t>;</w:t>
      </w:r>
    </w:p>
    <w:p w:rsidR="00E616BB" w:rsidRPr="00B070B7" w:rsidRDefault="001C25A5" w:rsidP="00366DF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070B7">
        <w:t>13</w:t>
      </w:r>
      <w:r w:rsidR="00E616BB" w:rsidRPr="00B070B7">
        <w:t>) 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</w:t>
      </w:r>
      <w:r w:rsidR="00E616BB" w:rsidRPr="00B070B7">
        <w:t>т</w:t>
      </w:r>
      <w:r w:rsidR="00E616BB" w:rsidRPr="00B070B7">
        <w:t>ветствии с федеральным законом или законом Кемеровской области (удостоверение на право пользования льготами, медицинское заключение о заболевании, дающее право больным на получение жилых помещений по договору соц</w:t>
      </w:r>
      <w:r w:rsidR="00E616BB" w:rsidRPr="00B070B7">
        <w:t>и</w:t>
      </w:r>
      <w:r w:rsidR="00E616BB" w:rsidRPr="00B070B7">
        <w:t>ального найма, копия справки ВТЭК об инвалидности и другие) (при постановке на учет в качестве гражданина, отнесенного законодательством к указанной катег</w:t>
      </w:r>
      <w:r w:rsidR="00E616BB" w:rsidRPr="00B070B7">
        <w:t>о</w:t>
      </w:r>
      <w:r w:rsidR="00E616BB" w:rsidRPr="00B070B7">
        <w:t>рии).</w:t>
      </w:r>
    </w:p>
    <w:p w:rsidR="001C25A5" w:rsidRPr="00B070B7" w:rsidRDefault="001C25A5" w:rsidP="00366DF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070B7">
        <w:t>14) решение суда о признании гражданина недееспособным (в случае подачи заявл</w:t>
      </w:r>
      <w:r w:rsidRPr="00B070B7">
        <w:t>е</w:t>
      </w:r>
      <w:r w:rsidRPr="00B070B7">
        <w:t>ния о принятии на учет его законным представителем);</w:t>
      </w:r>
    </w:p>
    <w:p w:rsidR="001C25A5" w:rsidRPr="00B070B7" w:rsidRDefault="001C25A5" w:rsidP="00366DF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070B7">
        <w:t>15) решение суда о признании членом семьи (при наличии).</w:t>
      </w:r>
    </w:p>
    <w:p w:rsidR="00AD6522" w:rsidRPr="00B070B7" w:rsidRDefault="00AD6522" w:rsidP="00366DF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070B7">
        <w:t xml:space="preserve">Документы, указанные в </w:t>
      </w:r>
      <w:hyperlink r:id="rId10" w:anchor="Par28" w:tooltip="Ссылка на текущий документ" w:history="1">
        <w:r w:rsidRPr="00B070B7">
          <w:rPr>
            <w:rStyle w:val="ad"/>
            <w:color w:val="auto"/>
          </w:rPr>
          <w:t>подпунктах 1</w:t>
        </w:r>
      </w:hyperlink>
      <w:r w:rsidRPr="00B070B7">
        <w:t xml:space="preserve"> - </w:t>
      </w:r>
      <w:hyperlink r:id="rId11" w:anchor="Par33" w:tooltip="Ссылка на текущий документ" w:history="1">
        <w:r w:rsidRPr="00B070B7">
          <w:rPr>
            <w:rStyle w:val="ad"/>
            <w:color w:val="auto"/>
          </w:rPr>
          <w:t>6</w:t>
        </w:r>
      </w:hyperlink>
      <w:r w:rsidRPr="00B070B7">
        <w:t xml:space="preserve">, </w:t>
      </w:r>
      <w:hyperlink r:id="rId12" w:anchor="Par36" w:tooltip="Ссылка на текущий документ" w:history="1">
        <w:r w:rsidRPr="00B070B7">
          <w:rPr>
            <w:rStyle w:val="ad"/>
            <w:color w:val="auto"/>
          </w:rPr>
          <w:t>9</w:t>
        </w:r>
      </w:hyperlink>
      <w:r w:rsidRPr="00B070B7">
        <w:t xml:space="preserve">, </w:t>
      </w:r>
      <w:hyperlink r:id="rId13" w:anchor="Par37" w:tooltip="Ссылка на текущий документ" w:history="1">
        <w:r w:rsidRPr="00B070B7">
          <w:rPr>
            <w:rStyle w:val="ad"/>
            <w:color w:val="auto"/>
          </w:rPr>
          <w:t>10</w:t>
        </w:r>
      </w:hyperlink>
      <w:r w:rsidR="00447F30" w:rsidRPr="00B070B7">
        <w:t>-</w:t>
      </w:r>
      <w:hyperlink r:id="rId14" w:anchor="Par40" w:tooltip="Ссылка на текущий документ" w:history="1">
        <w:r w:rsidRPr="00B070B7">
          <w:rPr>
            <w:rStyle w:val="ad"/>
            <w:color w:val="auto"/>
          </w:rPr>
          <w:t>13 пункта 2</w:t>
        </w:r>
      </w:hyperlink>
      <w:r w:rsidRPr="00B070B7">
        <w:t>, настоящей статьи, предоставляются гражданином самостоятельно. Органы местного самоупра</w:t>
      </w:r>
      <w:r w:rsidRPr="00B070B7">
        <w:t>в</w:t>
      </w:r>
      <w:r w:rsidRPr="00B070B7">
        <w:t>ления не вправе требовать предоставления гражданином иных документов, кроме документов, ук</w:t>
      </w:r>
      <w:r w:rsidRPr="00B070B7">
        <w:t>а</w:t>
      </w:r>
      <w:r w:rsidRPr="00B070B7">
        <w:t xml:space="preserve">занных в </w:t>
      </w:r>
      <w:hyperlink r:id="rId15" w:anchor="Par28" w:tooltip="Ссылка на текущий документ" w:history="1">
        <w:r w:rsidRPr="00B070B7">
          <w:rPr>
            <w:rStyle w:val="ad"/>
            <w:color w:val="auto"/>
          </w:rPr>
          <w:t>подпунктах 1</w:t>
        </w:r>
      </w:hyperlink>
      <w:r w:rsidRPr="00B070B7">
        <w:t xml:space="preserve"> - </w:t>
      </w:r>
      <w:hyperlink r:id="rId16" w:anchor="Par33" w:tooltip="Ссылка на текущий документ" w:history="1">
        <w:r w:rsidRPr="00B070B7">
          <w:rPr>
            <w:rStyle w:val="ad"/>
            <w:color w:val="auto"/>
          </w:rPr>
          <w:t>6</w:t>
        </w:r>
      </w:hyperlink>
      <w:r w:rsidRPr="00B070B7">
        <w:t xml:space="preserve">, </w:t>
      </w:r>
      <w:hyperlink r:id="rId17" w:anchor="Par36" w:tooltip="Ссылка на текущий документ" w:history="1">
        <w:r w:rsidRPr="00B070B7">
          <w:rPr>
            <w:rStyle w:val="ad"/>
            <w:color w:val="auto"/>
          </w:rPr>
          <w:t>9</w:t>
        </w:r>
      </w:hyperlink>
      <w:r w:rsidRPr="00B070B7">
        <w:t xml:space="preserve">, </w:t>
      </w:r>
      <w:hyperlink r:id="rId18" w:anchor="Par37" w:tooltip="Ссылка на текущий документ" w:history="1">
        <w:r w:rsidRPr="00B070B7">
          <w:rPr>
            <w:rStyle w:val="ad"/>
            <w:color w:val="auto"/>
          </w:rPr>
          <w:t>10</w:t>
        </w:r>
      </w:hyperlink>
      <w:r w:rsidR="00447F30" w:rsidRPr="00B070B7">
        <w:t>-</w:t>
      </w:r>
      <w:r w:rsidRPr="00B070B7">
        <w:t xml:space="preserve"> </w:t>
      </w:r>
      <w:hyperlink r:id="rId19" w:anchor="Par40" w:tooltip="Ссылка на текущий документ" w:history="1">
        <w:r w:rsidRPr="00B070B7">
          <w:rPr>
            <w:rStyle w:val="ad"/>
            <w:color w:val="auto"/>
          </w:rPr>
          <w:t>13 пункта 2</w:t>
        </w:r>
      </w:hyperlink>
      <w:r w:rsidRPr="00B070B7">
        <w:t>, настоящей статьи</w:t>
      </w:r>
    </w:p>
    <w:p w:rsidR="00E616BB" w:rsidRPr="00B070B7" w:rsidRDefault="00E616BB" w:rsidP="00366DF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070B7">
        <w:t>Все документы, прилагаемые к заявлению, представляются в подлинниках (для сверки) и копиях. Сверка производится немедленно, после чего подлинники документов возвращаются гражданину лицом, принимающим документы.</w:t>
      </w:r>
    </w:p>
    <w:p w:rsidR="00E616BB" w:rsidRPr="00B070B7" w:rsidRDefault="00E616BB" w:rsidP="00366DF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070B7">
        <w:t>Заявление регистрируется в книге регистрации заявлений граждан о прин</w:t>
      </w:r>
      <w:r w:rsidRPr="00B070B7">
        <w:t>я</w:t>
      </w:r>
      <w:r w:rsidRPr="00B070B7">
        <w:t>тии на учет нуждающихся в жилых помещениях, предоставляемых по договору с</w:t>
      </w:r>
      <w:r w:rsidRPr="00B070B7">
        <w:t>о</w:t>
      </w:r>
      <w:r w:rsidRPr="00B070B7">
        <w:t>циального найма.</w:t>
      </w:r>
    </w:p>
    <w:p w:rsidR="002C3229" w:rsidRPr="00B070B7" w:rsidRDefault="00E616BB" w:rsidP="00366DFA">
      <w:pPr>
        <w:tabs>
          <w:tab w:val="left" w:pos="1134"/>
        </w:tabs>
        <w:ind w:firstLine="709"/>
        <w:jc w:val="both"/>
      </w:pPr>
      <w:r w:rsidRPr="00B070B7">
        <w:t>Орган местного самоуправления выдает гражданину расписку в получении заявления и прилагаемых копий документов с указанием их перечня, даты их получения и рег</w:t>
      </w:r>
      <w:r w:rsidRPr="00B070B7">
        <w:t>и</w:t>
      </w:r>
      <w:r w:rsidRPr="00B070B7">
        <w:t>страционного номера заявления.</w:t>
      </w:r>
    </w:p>
    <w:p w:rsidR="002A7367" w:rsidRPr="00B070B7" w:rsidRDefault="00D25353" w:rsidP="00366DFA">
      <w:pPr>
        <w:tabs>
          <w:tab w:val="left" w:pos="1134"/>
        </w:tabs>
        <w:ind w:firstLine="709"/>
        <w:jc w:val="both"/>
      </w:pPr>
      <w:r w:rsidRPr="00B070B7">
        <w:t>По каждому заявителю конкретный перечень документов, указанных в наст</w:t>
      </w:r>
      <w:r w:rsidRPr="00B070B7">
        <w:t>о</w:t>
      </w:r>
      <w:r w:rsidRPr="00B070B7">
        <w:t>ящем пункте, определяется отделом.</w:t>
      </w:r>
      <w:r w:rsidR="009643A2" w:rsidRPr="00B070B7">
        <w:t xml:space="preserve"> </w:t>
      </w:r>
      <w:r w:rsidRPr="00B070B7">
        <w:t>По своему желанию заявитель дополнительно может пре</w:t>
      </w:r>
      <w:r w:rsidRPr="00B070B7">
        <w:t>д</w:t>
      </w:r>
      <w:r w:rsidRPr="00B070B7">
        <w:t>ставить иные документы, которые, по его мнению, имеют значение для принятия на учет.</w:t>
      </w:r>
    </w:p>
    <w:p w:rsidR="002C3229" w:rsidRPr="00B070B7" w:rsidRDefault="002C3229" w:rsidP="00366D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070B7">
        <w:t>После регистрации заявления о принятии на учет орган местного самоупра</w:t>
      </w:r>
      <w:r w:rsidRPr="00B070B7">
        <w:t>в</w:t>
      </w:r>
      <w:r w:rsidRPr="00B070B7">
        <w:t>ления организует проверку жилищных условий гражданина. По результатам проверки жили</w:t>
      </w:r>
      <w:r w:rsidRPr="00B070B7">
        <w:t>щ</w:t>
      </w:r>
      <w:r w:rsidRPr="00B070B7">
        <w:t xml:space="preserve">ных условий и соответствия их представленным документам органом местного самоуправления составляется </w:t>
      </w:r>
      <w:hyperlink w:anchor="Par192" w:tooltip="Ссылка на текущий документ" w:history="1">
        <w:r w:rsidRPr="00B070B7">
          <w:t>акт</w:t>
        </w:r>
      </w:hyperlink>
      <w:r w:rsidRPr="00B070B7">
        <w:t xml:space="preserve"> проверки жилищных условий гражд</w:t>
      </w:r>
      <w:r w:rsidRPr="00B070B7">
        <w:t>а</w:t>
      </w:r>
      <w:r w:rsidRPr="00B070B7">
        <w:t>нина.</w:t>
      </w:r>
    </w:p>
    <w:p w:rsidR="002A7367" w:rsidRPr="00B070B7" w:rsidRDefault="00D25353" w:rsidP="00366DFA">
      <w:pPr>
        <w:numPr>
          <w:ilvl w:val="1"/>
          <w:numId w:val="31"/>
        </w:numPr>
        <w:tabs>
          <w:tab w:val="left" w:pos="1134"/>
        </w:tabs>
        <w:ind w:left="0" w:firstLine="709"/>
        <w:jc w:val="both"/>
      </w:pPr>
      <w:r w:rsidRPr="00B070B7">
        <w:t>Основанием для отказа в приеме и рассмотрении документов, необход</w:t>
      </w:r>
      <w:r w:rsidRPr="00B070B7">
        <w:t>и</w:t>
      </w:r>
      <w:r w:rsidRPr="00B070B7">
        <w:t>мых для предоставления муниципальной услуги является их несоответствие требованиям, ук</w:t>
      </w:r>
      <w:r w:rsidRPr="00B070B7">
        <w:t>а</w:t>
      </w:r>
      <w:r w:rsidRPr="00B070B7">
        <w:t>занным в пункте 2.6 Регламента.</w:t>
      </w:r>
    </w:p>
    <w:p w:rsidR="00D25353" w:rsidRPr="00B070B7" w:rsidRDefault="00D25353" w:rsidP="00366DFA">
      <w:pPr>
        <w:numPr>
          <w:ilvl w:val="1"/>
          <w:numId w:val="31"/>
        </w:numPr>
        <w:tabs>
          <w:tab w:val="left" w:pos="1134"/>
        </w:tabs>
        <w:ind w:left="0" w:firstLine="709"/>
        <w:jc w:val="both"/>
      </w:pPr>
      <w:r w:rsidRPr="00B070B7">
        <w:t>Основаниями для отказа в предоставлении муниципальной услуги явл</w:t>
      </w:r>
      <w:r w:rsidRPr="00B070B7">
        <w:t>я</w:t>
      </w:r>
      <w:r w:rsidRPr="00B070B7">
        <w:t>ются:</w:t>
      </w:r>
    </w:p>
    <w:p w:rsidR="00D25353" w:rsidRPr="00B070B7" w:rsidRDefault="00447F30" w:rsidP="00366DFA">
      <w:pPr>
        <w:tabs>
          <w:tab w:val="left" w:pos="1134"/>
        </w:tabs>
        <w:ind w:firstLine="709"/>
        <w:jc w:val="both"/>
      </w:pPr>
      <w:r w:rsidRPr="00B070B7">
        <w:t>-</w:t>
      </w:r>
      <w:r w:rsidR="00D25353" w:rsidRPr="00B070B7">
        <w:t>непредставление заявителем документов, указанных в пункте 2.6 Регламе</w:t>
      </w:r>
      <w:r w:rsidR="00D25353" w:rsidRPr="00B070B7">
        <w:t>н</w:t>
      </w:r>
      <w:r w:rsidR="00D25353" w:rsidRPr="00B070B7">
        <w:t>та;</w:t>
      </w:r>
    </w:p>
    <w:p w:rsidR="00D25353" w:rsidRPr="00B070B7" w:rsidRDefault="00447F30" w:rsidP="00366DFA">
      <w:pPr>
        <w:tabs>
          <w:tab w:val="left" w:pos="1134"/>
        </w:tabs>
        <w:ind w:firstLine="709"/>
        <w:jc w:val="both"/>
      </w:pPr>
      <w:r w:rsidRPr="00B070B7">
        <w:t>-</w:t>
      </w:r>
      <w:r w:rsidR="00D25353" w:rsidRPr="00B070B7">
        <w:t>представление заявителем документов, которые не подтверждают право соотве</w:t>
      </w:r>
      <w:r w:rsidR="00D25353" w:rsidRPr="00B070B7">
        <w:t>т</w:t>
      </w:r>
      <w:r w:rsidR="00D25353" w:rsidRPr="00B070B7">
        <w:t xml:space="preserve">ствующего гражданина состоять на учете в качестве нуждающихся в жилых помещениях; </w:t>
      </w:r>
    </w:p>
    <w:p w:rsidR="00B26C07" w:rsidRPr="00B070B7" w:rsidRDefault="00447F30" w:rsidP="00366DFA">
      <w:pPr>
        <w:tabs>
          <w:tab w:val="left" w:pos="1134"/>
        </w:tabs>
        <w:ind w:firstLine="709"/>
        <w:jc w:val="both"/>
      </w:pPr>
      <w:r w:rsidRPr="00B070B7">
        <w:t>-</w:t>
      </w:r>
      <w:r w:rsidR="00D25353" w:rsidRPr="00B070B7">
        <w:t>намеренное ухудшение гражданином или членами его семьи своих жили</w:t>
      </w:r>
      <w:r w:rsidR="00D25353" w:rsidRPr="00B070B7">
        <w:t>щ</w:t>
      </w:r>
      <w:r w:rsidR="00D25353" w:rsidRPr="00B070B7">
        <w:t>ных условий, в период 5 лет до подачи заявления.</w:t>
      </w:r>
    </w:p>
    <w:p w:rsidR="00D25353" w:rsidRPr="00B070B7" w:rsidRDefault="00B26C07" w:rsidP="00366DFA">
      <w:pPr>
        <w:tabs>
          <w:tab w:val="left" w:pos="1134"/>
        </w:tabs>
        <w:ind w:firstLine="709"/>
        <w:jc w:val="both"/>
      </w:pPr>
      <w:r w:rsidRPr="00B070B7"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</w:t>
      </w:r>
      <w:r w:rsidRPr="00B070B7">
        <w:t>т</w:t>
      </w:r>
      <w:r w:rsidRPr="00B070B7">
        <w:t>ствии документа и (или) информации, необходимых для принятия граждан на учет в качестве нуждающихся в ж</w:t>
      </w:r>
      <w:r w:rsidRPr="00B070B7">
        <w:t>и</w:t>
      </w:r>
      <w:r w:rsidRPr="00B070B7">
        <w:t>лых помещениях, если соответствующий документ не был представлен заявителем по собственной инициативе, за исключением сл</w:t>
      </w:r>
      <w:r w:rsidRPr="00B070B7">
        <w:t>у</w:t>
      </w:r>
      <w:r w:rsidRPr="00B070B7">
        <w:t>чаев, если отсутствие таких запрашиваемых документов или информации в расп</w:t>
      </w:r>
      <w:r w:rsidRPr="00B070B7">
        <w:t>о</w:t>
      </w:r>
      <w:r w:rsidRPr="00B070B7">
        <w:t xml:space="preserve">ряжении таких органов или организаций </w:t>
      </w:r>
      <w:r w:rsidRPr="00B070B7">
        <w:lastRenderedPageBreak/>
        <w:t>подтверждает право соответствующих граждан состоять на учете в качестве нуждающихся в ж</w:t>
      </w:r>
      <w:r w:rsidRPr="00B070B7">
        <w:t>и</w:t>
      </w:r>
      <w:r w:rsidRPr="00B070B7">
        <w:t>лых помещениях.</w:t>
      </w:r>
    </w:p>
    <w:p w:rsidR="002A7367" w:rsidRPr="00B070B7" w:rsidRDefault="00D25353" w:rsidP="00366DFA">
      <w:pPr>
        <w:tabs>
          <w:tab w:val="left" w:pos="1134"/>
        </w:tabs>
        <w:ind w:firstLine="709"/>
        <w:jc w:val="both"/>
      </w:pPr>
      <w:r w:rsidRPr="00B070B7">
        <w:t>Не могут быть приняты на учет в качестве нуждающихся в жилых помещ</w:t>
      </w:r>
      <w:r w:rsidRPr="00B070B7">
        <w:t>е</w:t>
      </w:r>
      <w:r w:rsidRPr="00B070B7">
        <w:t>ниях иностранные граждане, лица без гражданства, если международным догов</w:t>
      </w:r>
      <w:r w:rsidRPr="00B070B7">
        <w:t>о</w:t>
      </w:r>
      <w:r w:rsidRPr="00B070B7">
        <w:t>ром Российской Федерации не предусмотрено иное, а так же граждане</w:t>
      </w:r>
      <w:r w:rsidR="00E616BB" w:rsidRPr="00B070B7">
        <w:t>,</w:t>
      </w:r>
      <w:r w:rsidRPr="00B070B7">
        <w:t xml:space="preserve"> не состо</w:t>
      </w:r>
      <w:r w:rsidRPr="00B070B7">
        <w:t>я</w:t>
      </w:r>
      <w:r w:rsidRPr="00B070B7">
        <w:t xml:space="preserve">щие на регистрационном учете на территории Юргинского </w:t>
      </w:r>
      <w:r w:rsidR="00E616BB" w:rsidRPr="00B070B7">
        <w:t xml:space="preserve">муниципального </w:t>
      </w:r>
      <w:r w:rsidRPr="00B070B7">
        <w:t>рай</w:t>
      </w:r>
      <w:r w:rsidRPr="00B070B7">
        <w:t>о</w:t>
      </w:r>
      <w:r w:rsidRPr="00B070B7">
        <w:t>на.</w:t>
      </w:r>
    </w:p>
    <w:p w:rsidR="002A7367" w:rsidRPr="00B070B7" w:rsidRDefault="00D25353" w:rsidP="00366DFA">
      <w:pPr>
        <w:numPr>
          <w:ilvl w:val="1"/>
          <w:numId w:val="30"/>
        </w:numPr>
        <w:tabs>
          <w:tab w:val="left" w:pos="1134"/>
        </w:tabs>
        <w:ind w:left="0" w:firstLine="709"/>
        <w:jc w:val="both"/>
      </w:pPr>
      <w:r w:rsidRPr="00B070B7">
        <w:t>Муниципальная услуга предоставляется на безвозмездной основе.</w:t>
      </w:r>
    </w:p>
    <w:p w:rsidR="002A7367" w:rsidRPr="00B070B7" w:rsidRDefault="00D25353" w:rsidP="00366DFA">
      <w:pPr>
        <w:numPr>
          <w:ilvl w:val="1"/>
          <w:numId w:val="30"/>
        </w:numPr>
        <w:tabs>
          <w:tab w:val="left" w:pos="1134"/>
        </w:tabs>
        <w:ind w:left="0" w:firstLine="709"/>
        <w:jc w:val="both"/>
      </w:pPr>
      <w:r w:rsidRPr="00B070B7">
        <w:t>Максимальный срок ожидания в очереди при обращении о предоста</w:t>
      </w:r>
      <w:r w:rsidRPr="00B070B7">
        <w:t>в</w:t>
      </w:r>
      <w:r w:rsidRPr="00B070B7">
        <w:t>лении муниципальной услуги – 15 минут.</w:t>
      </w:r>
      <w:r w:rsidR="00EF073C" w:rsidRPr="00B070B7">
        <w:t xml:space="preserve"> Максимальный срок ожидания в очереди при получ</w:t>
      </w:r>
      <w:r w:rsidR="00EF073C" w:rsidRPr="00B070B7">
        <w:t>е</w:t>
      </w:r>
      <w:r w:rsidR="00EF073C" w:rsidRPr="00B070B7">
        <w:t>нии результата предоставления муниципальной услуги – 10минут.</w:t>
      </w:r>
    </w:p>
    <w:p w:rsidR="002A7367" w:rsidRPr="00B070B7" w:rsidRDefault="00D25353" w:rsidP="00366DFA">
      <w:pPr>
        <w:numPr>
          <w:ilvl w:val="1"/>
          <w:numId w:val="30"/>
        </w:numPr>
        <w:tabs>
          <w:tab w:val="left" w:pos="1134"/>
        </w:tabs>
        <w:ind w:left="0" w:firstLine="709"/>
        <w:jc w:val="both"/>
      </w:pPr>
      <w:r w:rsidRPr="00B070B7">
        <w:t>Письменные обращения заявителей о предоставлении муниципальной услуги, поступившие в отдел до 15.00, регистрируются в день их поступления, п</w:t>
      </w:r>
      <w:r w:rsidRPr="00B070B7">
        <w:t>о</w:t>
      </w:r>
      <w:r w:rsidRPr="00B070B7">
        <w:t>ступившие после 15.00 – на следующий рабочий день.</w:t>
      </w:r>
    </w:p>
    <w:p w:rsidR="002A7367" w:rsidRPr="00B070B7" w:rsidRDefault="00D25353" w:rsidP="00366DFA">
      <w:pPr>
        <w:numPr>
          <w:ilvl w:val="1"/>
          <w:numId w:val="30"/>
        </w:numPr>
        <w:tabs>
          <w:tab w:val="left" w:pos="1134"/>
        </w:tabs>
        <w:ind w:left="0" w:firstLine="709"/>
        <w:jc w:val="both"/>
      </w:pPr>
      <w:r w:rsidRPr="00B070B7">
        <w:t>Требования к местам предоставления услуги.</w:t>
      </w:r>
    </w:p>
    <w:p w:rsidR="004D40A9" w:rsidRPr="00B070B7" w:rsidRDefault="00D25353" w:rsidP="00366DFA">
      <w:pPr>
        <w:tabs>
          <w:tab w:val="left" w:pos="1134"/>
        </w:tabs>
        <w:ind w:firstLine="709"/>
        <w:jc w:val="both"/>
      </w:pPr>
      <w:r w:rsidRPr="00B070B7">
        <w:t>Прием заявителей для предоставления муниципальной услуги осуществляется сп</w:t>
      </w:r>
      <w:r w:rsidRPr="00B070B7">
        <w:t>е</w:t>
      </w:r>
      <w:r w:rsidRPr="00B070B7">
        <w:t xml:space="preserve">циалистом отдела согласно графику приема граждан, указанному в п. 2.15. настоящего административного регламента, в кабинете № </w:t>
      </w:r>
      <w:r w:rsidR="004D40A9" w:rsidRPr="00B070B7">
        <w:t>107</w:t>
      </w:r>
    </w:p>
    <w:p w:rsidR="004D40A9" w:rsidRPr="00B070B7" w:rsidRDefault="004D40A9" w:rsidP="00366D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070B7">
        <w:t>Центральный вход в здание,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4D40A9" w:rsidRPr="00B070B7" w:rsidRDefault="004D40A9" w:rsidP="00366D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070B7"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</w:t>
      </w:r>
      <w:r w:rsidRPr="00B070B7">
        <w:t>е</w:t>
      </w:r>
      <w:r w:rsidRPr="00B070B7">
        <w:t>ния).</w:t>
      </w:r>
    </w:p>
    <w:p w:rsidR="004D40A9" w:rsidRPr="00B070B7" w:rsidRDefault="004D40A9" w:rsidP="00366D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070B7">
        <w:t>Помещение для предоставления муниципальной услуги размещаются на ни</w:t>
      </w:r>
      <w:r w:rsidRPr="00B070B7">
        <w:t>ж</w:t>
      </w:r>
      <w:r w:rsidRPr="00B070B7">
        <w:t>них этажах здания, оборудованных отдельным входом. Передвижение по помещению, в котором проводится прием документов, не должно создавать затруднений для лиц с огран</w:t>
      </w:r>
      <w:r w:rsidRPr="00B070B7">
        <w:t>и</w:t>
      </w:r>
      <w:r w:rsidRPr="00B070B7">
        <w:t>ченными возможностями здоровья.</w:t>
      </w:r>
    </w:p>
    <w:p w:rsidR="004D40A9" w:rsidRPr="00B070B7" w:rsidRDefault="004D40A9" w:rsidP="00366DFA">
      <w:pPr>
        <w:tabs>
          <w:tab w:val="left" w:pos="1134"/>
        </w:tabs>
        <w:ind w:firstLine="709"/>
        <w:jc w:val="both"/>
        <w:rPr>
          <w:color w:val="000000"/>
        </w:rPr>
      </w:pPr>
      <w:r w:rsidRPr="00B070B7">
        <w:rPr>
          <w:color w:val="000000"/>
        </w:rPr>
        <w:t>Места ожидания должны соответствовать комфортным условиям для заявителей и о</w:t>
      </w:r>
      <w:r w:rsidRPr="00B070B7">
        <w:rPr>
          <w:color w:val="000000"/>
        </w:rPr>
        <w:t>п</w:t>
      </w:r>
      <w:r w:rsidRPr="00B070B7">
        <w:rPr>
          <w:color w:val="000000"/>
        </w:rPr>
        <w:t>тимальным условиям работы специалистов.</w:t>
      </w:r>
    </w:p>
    <w:p w:rsidR="004D40A9" w:rsidRPr="00B070B7" w:rsidRDefault="004D40A9" w:rsidP="00366DFA">
      <w:pPr>
        <w:tabs>
          <w:tab w:val="left" w:pos="1080"/>
          <w:tab w:val="left" w:pos="1134"/>
        </w:tabs>
        <w:ind w:firstLine="709"/>
        <w:jc w:val="both"/>
      </w:pPr>
      <w:r w:rsidRPr="00B070B7">
        <w:t>Кабинеты приема заявителей должны быть оборудованы информационными табли</w:t>
      </w:r>
      <w:r w:rsidRPr="00B070B7">
        <w:t>ч</w:t>
      </w:r>
      <w:r w:rsidRPr="00B070B7">
        <w:t>ками (вывесками) с указанием наименования отдела.</w:t>
      </w:r>
    </w:p>
    <w:p w:rsidR="004D40A9" w:rsidRPr="00B070B7" w:rsidRDefault="004D40A9" w:rsidP="00366DFA">
      <w:pPr>
        <w:tabs>
          <w:tab w:val="left" w:pos="1134"/>
        </w:tabs>
        <w:ind w:firstLine="709"/>
        <w:jc w:val="both"/>
      </w:pPr>
      <w:r w:rsidRPr="00B070B7">
        <w:t>В целях обеспечения конфиденциальности сведений о заявителе специалистом одновременно ведется прием только одного посетителя. Одновременное ко</w:t>
      </w:r>
      <w:r w:rsidRPr="00B070B7">
        <w:t>н</w:t>
      </w:r>
      <w:r w:rsidRPr="00B070B7">
        <w:t>сультирование и (или) прием двух и более посетителей не допускается.</w:t>
      </w:r>
    </w:p>
    <w:p w:rsidR="004D40A9" w:rsidRPr="00B070B7" w:rsidRDefault="004D40A9" w:rsidP="00366D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070B7">
        <w:t>На территории, прилегающей к зданию, организуются места для парковки автотранспортных средств, в том числе места для парковки автотранспортных средств инв</w:t>
      </w:r>
      <w:r w:rsidRPr="00B070B7">
        <w:t>а</w:t>
      </w:r>
      <w:r w:rsidRPr="00B070B7">
        <w:t>лидов. Доступ заявителей (представителей заявителей) к парковочным местам является бесплатным.</w:t>
      </w:r>
    </w:p>
    <w:p w:rsidR="004D40A9" w:rsidRPr="00B070B7" w:rsidRDefault="004D40A9" w:rsidP="00366D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070B7"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4D40A9" w:rsidRPr="00B070B7" w:rsidRDefault="004D40A9" w:rsidP="00366D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070B7">
        <w:t>В помещениях на видном месте должны находиться схемы размещения средств п</w:t>
      </w:r>
      <w:r w:rsidRPr="00B070B7">
        <w:t>о</w:t>
      </w:r>
      <w:r w:rsidRPr="00B070B7">
        <w:t>жаротушения и путей эвакуации в экстренных случаях.</w:t>
      </w:r>
    </w:p>
    <w:p w:rsidR="004D40A9" w:rsidRPr="00B070B7" w:rsidRDefault="004D40A9" w:rsidP="00366DFA">
      <w:pPr>
        <w:widowControl w:val="0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070B7">
        <w:t>Основными показателями доступности и качества предоставления муниципал</w:t>
      </w:r>
      <w:r w:rsidRPr="00B070B7">
        <w:t>ь</w:t>
      </w:r>
      <w:r w:rsidRPr="00B070B7">
        <w:t>ной услуги являются:</w:t>
      </w:r>
    </w:p>
    <w:p w:rsidR="004D40A9" w:rsidRPr="00B070B7" w:rsidRDefault="004D40A9" w:rsidP="00366D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070B7">
        <w:t>расположенность помещений, предназначенных для предоставления муниц</w:t>
      </w:r>
      <w:r w:rsidRPr="00B070B7">
        <w:t>и</w:t>
      </w:r>
      <w:r w:rsidRPr="00B070B7">
        <w:t>пальной услуги, в зоне доступности к основным транспортным магистралям;</w:t>
      </w:r>
    </w:p>
    <w:p w:rsidR="004D40A9" w:rsidRPr="00B070B7" w:rsidRDefault="004D40A9" w:rsidP="00366D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070B7">
        <w:t>степень информированности заявителя (представителя заявителя) о порядке предоставления муниципальной услуги (доступность информации о муниципал</w:t>
      </w:r>
      <w:r w:rsidRPr="00B070B7">
        <w:t>ь</w:t>
      </w:r>
      <w:r w:rsidRPr="00B070B7">
        <w:t>ной услуге, возможность выбора способа получения информации);</w:t>
      </w:r>
    </w:p>
    <w:p w:rsidR="004D40A9" w:rsidRPr="00B070B7" w:rsidRDefault="004D40A9" w:rsidP="00366D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070B7">
        <w:t>возможность выбора заявителем (представителем заявителя) формы обращ</w:t>
      </w:r>
      <w:r w:rsidRPr="00B070B7">
        <w:t>е</w:t>
      </w:r>
      <w:r w:rsidRPr="00B070B7">
        <w:t>ния за получением муниципальной услуги;</w:t>
      </w:r>
    </w:p>
    <w:p w:rsidR="004D40A9" w:rsidRPr="00B070B7" w:rsidRDefault="004D40A9" w:rsidP="00366D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070B7"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4D40A9" w:rsidRPr="00B070B7" w:rsidRDefault="004D40A9" w:rsidP="00366D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070B7">
        <w:t>своевременность предоставления муниципальной услуги в соответствии со станда</w:t>
      </w:r>
      <w:r w:rsidRPr="00B070B7">
        <w:t>р</w:t>
      </w:r>
      <w:r w:rsidRPr="00B070B7">
        <w:t>том ее предоставления;</w:t>
      </w:r>
    </w:p>
    <w:p w:rsidR="004D40A9" w:rsidRPr="00B070B7" w:rsidRDefault="006E4C71" w:rsidP="00366D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br w:type="page"/>
      </w:r>
      <w:r w:rsidR="004D40A9" w:rsidRPr="00B070B7">
        <w:lastRenderedPageBreak/>
        <w:t>соблюдение сроков предоставления муниципальной услуги и сроков выполнения а</w:t>
      </w:r>
      <w:r w:rsidR="004D40A9" w:rsidRPr="00B070B7">
        <w:t>д</w:t>
      </w:r>
      <w:r w:rsidR="004D40A9" w:rsidRPr="00B070B7">
        <w:t>министративных процедур при предоставлении муниципальной услуги;</w:t>
      </w:r>
    </w:p>
    <w:p w:rsidR="004D40A9" w:rsidRPr="00B070B7" w:rsidRDefault="004D40A9" w:rsidP="00366D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070B7">
        <w:t>возможность получения информации о ходе предоставления муниципальной услуги;</w:t>
      </w:r>
    </w:p>
    <w:p w:rsidR="004D40A9" w:rsidRPr="00B070B7" w:rsidRDefault="004D40A9" w:rsidP="00366D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070B7">
        <w:t>отсутствие обоснованных жалоб со стороны заявителя (представителя заяв</w:t>
      </w:r>
      <w:r w:rsidRPr="00B070B7">
        <w:t>и</w:t>
      </w:r>
      <w:r w:rsidRPr="00B070B7">
        <w:t>теля) по результатам предоставления муниципальной услуги;</w:t>
      </w:r>
    </w:p>
    <w:p w:rsidR="004D40A9" w:rsidRPr="00B070B7" w:rsidRDefault="004D40A9" w:rsidP="00366D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070B7">
        <w:t>открытый доступ для заявителей (представителей заявителей) к информации о порядке и сроках предоставления муниципальной услуги, порядке обжалования действий (бездействия) должностных лиц департамента, уполномоченного органа;</w:t>
      </w:r>
    </w:p>
    <w:p w:rsidR="004D40A9" w:rsidRPr="00B070B7" w:rsidRDefault="004D40A9" w:rsidP="00366D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070B7">
        <w:t>наличие необходимого и достаточного количества специалистов, а также помещений, в которых осуществляются прием документов от заявителей (представителей заяв</w:t>
      </w:r>
      <w:r w:rsidRPr="00B070B7">
        <w:t>и</w:t>
      </w:r>
      <w:r w:rsidRPr="00B070B7">
        <w:t>телей).</w:t>
      </w:r>
    </w:p>
    <w:p w:rsidR="004D40A9" w:rsidRPr="00B070B7" w:rsidRDefault="00EF073C" w:rsidP="00366D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070B7">
        <w:t xml:space="preserve">Администрация Юргинского муниципального района </w:t>
      </w:r>
      <w:r w:rsidR="004D40A9" w:rsidRPr="00B070B7">
        <w:t>обеспечивает создание инвалидам и иным маломобильным группам населения следующих условий доступности помещений в соответствии с требованиями, установленными законод</w:t>
      </w:r>
      <w:r w:rsidR="004D40A9" w:rsidRPr="00B070B7">
        <w:t>а</w:t>
      </w:r>
      <w:r w:rsidR="004D40A9" w:rsidRPr="00B070B7">
        <w:t>тельными и иными нормативными правовыми актами:</w:t>
      </w:r>
    </w:p>
    <w:p w:rsidR="004D40A9" w:rsidRPr="00B070B7" w:rsidRDefault="004D40A9" w:rsidP="00366D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070B7">
        <w:t>возможность беспрепятственного входа в помещение и выхода из него;</w:t>
      </w:r>
    </w:p>
    <w:p w:rsidR="004D40A9" w:rsidRPr="00B070B7" w:rsidRDefault="004D40A9" w:rsidP="00366D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070B7">
        <w:t>возможность самостоятель</w:t>
      </w:r>
      <w:r w:rsidR="00EF073C" w:rsidRPr="00B070B7">
        <w:t>ного передвижения по зданию администрации Юргинск</w:t>
      </w:r>
      <w:r w:rsidR="00EF073C" w:rsidRPr="00B070B7">
        <w:t>о</w:t>
      </w:r>
      <w:r w:rsidR="00EF073C" w:rsidRPr="00B070B7">
        <w:t>го муниципального района</w:t>
      </w:r>
      <w:r w:rsidRPr="00B070B7">
        <w:t xml:space="preserve"> в целях доступа к месту предоставления услуги, в том числе с помощью работников </w:t>
      </w:r>
      <w:r w:rsidR="00CD48D4" w:rsidRPr="00B070B7">
        <w:t xml:space="preserve">Управления социальной защиты населения Юргинского муниципального района </w:t>
      </w:r>
      <w:r w:rsidRPr="00B070B7">
        <w:t>предоставляющих услугу, ассистивных и вспомогательных технологий, а также сменного кресла-коляски;</w:t>
      </w:r>
    </w:p>
    <w:p w:rsidR="004D40A9" w:rsidRPr="00B070B7" w:rsidRDefault="004D40A9" w:rsidP="00366D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070B7">
        <w:t>возможность посадки в транспортное средство и высадки из него перед входом в помещение, в том числе с использованием кресла-коляски и, при необход</w:t>
      </w:r>
      <w:r w:rsidRPr="00B070B7">
        <w:t>и</w:t>
      </w:r>
      <w:r w:rsidRPr="00B070B7">
        <w:t xml:space="preserve">мости, с помощью работников </w:t>
      </w:r>
      <w:r w:rsidR="00EF073C" w:rsidRPr="00B070B7">
        <w:t>Управления социальной защиты населения Юрги</w:t>
      </w:r>
      <w:r w:rsidR="00CD48D4" w:rsidRPr="00B070B7">
        <w:t>н</w:t>
      </w:r>
      <w:r w:rsidR="00EF073C" w:rsidRPr="00B070B7">
        <w:t>ского муниципального ра</w:t>
      </w:r>
      <w:r w:rsidR="00EF073C" w:rsidRPr="00B070B7">
        <w:t>й</w:t>
      </w:r>
      <w:r w:rsidR="00EF073C" w:rsidRPr="00B070B7">
        <w:t>она</w:t>
      </w:r>
      <w:r w:rsidRPr="00B070B7">
        <w:t>;</w:t>
      </w:r>
    </w:p>
    <w:p w:rsidR="004D40A9" w:rsidRPr="00B070B7" w:rsidRDefault="004D40A9" w:rsidP="00366D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070B7">
        <w:t xml:space="preserve">сопровождение инвалидов, имеющих стойкие нарушения функции зрения и самостоятельного передвижения по зданию </w:t>
      </w:r>
      <w:r w:rsidR="00CD48D4" w:rsidRPr="00B070B7">
        <w:t>администрации Юргинского муниц</w:t>
      </w:r>
      <w:r w:rsidR="00CD48D4" w:rsidRPr="00B070B7">
        <w:t>и</w:t>
      </w:r>
      <w:r w:rsidR="00CD48D4" w:rsidRPr="00B070B7">
        <w:t>пального района</w:t>
      </w:r>
      <w:r w:rsidRPr="00B070B7">
        <w:t>;</w:t>
      </w:r>
    </w:p>
    <w:p w:rsidR="004D40A9" w:rsidRPr="00B070B7" w:rsidRDefault="004D40A9" w:rsidP="00366D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070B7">
        <w:t>содействие инвалиду при входе в помещение и выходе из него, информирование и</w:t>
      </w:r>
      <w:r w:rsidRPr="00B070B7">
        <w:t>н</w:t>
      </w:r>
      <w:r w:rsidRPr="00B070B7">
        <w:t>валида о доступных маршрутах общественного транспорта;</w:t>
      </w:r>
    </w:p>
    <w:p w:rsidR="004D40A9" w:rsidRPr="00B070B7" w:rsidRDefault="004D40A9" w:rsidP="00366D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070B7">
        <w:t>надлежащее размещение носителей информации, необходимой для обеспеч</w:t>
      </w:r>
      <w:r w:rsidRPr="00B070B7">
        <w:t>е</w:t>
      </w:r>
      <w:r w:rsidRPr="00B070B7">
        <w:t>ния беспрепятственного доступа инвалидов к помещениям и услугам, с учетом ограничений их жизнедеятельности, в том числе дублирование необходимой для получения услуги звук</w:t>
      </w:r>
      <w:r w:rsidRPr="00B070B7">
        <w:t>о</w:t>
      </w:r>
      <w:r w:rsidRPr="00B070B7">
        <w:t>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</w:t>
      </w:r>
      <w:r w:rsidRPr="00B070B7">
        <w:t>н</w:t>
      </w:r>
      <w:r w:rsidRPr="00B070B7">
        <w:t>трастном фоне;</w:t>
      </w:r>
    </w:p>
    <w:p w:rsidR="004D40A9" w:rsidRPr="00B070B7" w:rsidRDefault="004D40A9" w:rsidP="00366D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070B7">
        <w:t>обеспечение допуска в помещение, в котором предоставляются услуги, соб</w:t>
      </w:r>
      <w:r w:rsidRPr="00B070B7">
        <w:t>а</w:t>
      </w:r>
      <w:r w:rsidRPr="00B070B7">
        <w:t>ки-проводника при наличии документа, подтверждающего ее специальное обуч</w:t>
      </w:r>
      <w:r w:rsidRPr="00B070B7">
        <w:t>е</w:t>
      </w:r>
      <w:r w:rsidRPr="00B070B7">
        <w:t xml:space="preserve">ние, выданного по </w:t>
      </w:r>
      <w:hyperlink r:id="rId20" w:history="1">
        <w:r w:rsidRPr="00B070B7">
          <w:t>форме</w:t>
        </w:r>
      </w:hyperlink>
      <w:r w:rsidRPr="00B070B7">
        <w:t xml:space="preserve"> и в </w:t>
      </w:r>
      <w:hyperlink r:id="rId21" w:history="1">
        <w:r w:rsidRPr="00B070B7">
          <w:t>порядке</w:t>
        </w:r>
      </w:hyperlink>
      <w:r w:rsidRPr="00B070B7">
        <w:t xml:space="preserve">, утвержденными приказом Министерства труда и социальной защиты Российской Федерации от 22.06.2015 </w:t>
      </w:r>
      <w:r w:rsidR="006E4C71">
        <w:t>№</w:t>
      </w:r>
      <w:r w:rsidRPr="00B070B7">
        <w:t xml:space="preserve"> 386н.</w:t>
      </w:r>
    </w:p>
    <w:p w:rsidR="004D40A9" w:rsidRPr="00B070B7" w:rsidRDefault="004D40A9" w:rsidP="00366D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070B7">
        <w:t xml:space="preserve">Управление </w:t>
      </w:r>
      <w:r w:rsidR="00CD48D4" w:rsidRPr="00B070B7">
        <w:t>социальной защиты населения Юргинского муниципального ра</w:t>
      </w:r>
      <w:r w:rsidR="00CD48D4" w:rsidRPr="00B070B7">
        <w:t>й</w:t>
      </w:r>
      <w:r w:rsidR="00CD48D4" w:rsidRPr="00B070B7">
        <w:t xml:space="preserve">она </w:t>
      </w:r>
      <w:r w:rsidRPr="00B070B7">
        <w:t>обеспечивает создание инвалидам и иным маломобильным группам населения следующих условий доступности услуг в соответствии с требованиями, установленными законод</w:t>
      </w:r>
      <w:r w:rsidRPr="00B070B7">
        <w:t>а</w:t>
      </w:r>
      <w:r w:rsidRPr="00B070B7">
        <w:t>тельными и иными нормативными правовыми актами:</w:t>
      </w:r>
    </w:p>
    <w:p w:rsidR="004D40A9" w:rsidRPr="00B070B7" w:rsidRDefault="004D40A9" w:rsidP="00366D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070B7"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</w:t>
      </w:r>
      <w:r w:rsidRPr="00B070B7">
        <w:t>о</w:t>
      </w:r>
      <w:r w:rsidRPr="00B070B7">
        <w:t>димых для получения услуги документов, о совершении ими других необходимых для п</w:t>
      </w:r>
      <w:r w:rsidRPr="00B070B7">
        <w:t>о</w:t>
      </w:r>
      <w:r w:rsidRPr="00B070B7">
        <w:t>лучения услуги действий;</w:t>
      </w:r>
    </w:p>
    <w:p w:rsidR="004D40A9" w:rsidRPr="00B070B7" w:rsidRDefault="004D40A9" w:rsidP="00366D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070B7">
        <w:t>предоставление инвалидам по слуху, при необходимости, услуги с использ</w:t>
      </w:r>
      <w:r w:rsidRPr="00B070B7">
        <w:t>о</w:t>
      </w:r>
      <w:r w:rsidRPr="00B070B7">
        <w:t>ванием русского жестового языка, включая обеспечение допуска в помещение су</w:t>
      </w:r>
      <w:r w:rsidRPr="00B070B7">
        <w:t>р</w:t>
      </w:r>
      <w:r w:rsidRPr="00B070B7">
        <w:t>допереводчика, тифлосурдопереводчика;</w:t>
      </w:r>
    </w:p>
    <w:p w:rsidR="004D40A9" w:rsidRPr="00B070B7" w:rsidRDefault="004D40A9" w:rsidP="00366D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070B7">
        <w:t>оказание помощи в преодолении барьеров, мешающих получению ими услуг наравне с другими лицами.</w:t>
      </w:r>
    </w:p>
    <w:p w:rsidR="002A7367" w:rsidRPr="00B070B7" w:rsidRDefault="00D25353" w:rsidP="00366DFA">
      <w:pPr>
        <w:numPr>
          <w:ilvl w:val="1"/>
          <w:numId w:val="26"/>
        </w:numPr>
        <w:tabs>
          <w:tab w:val="left" w:pos="1134"/>
        </w:tabs>
        <w:ind w:left="0" w:firstLine="709"/>
        <w:jc w:val="both"/>
      </w:pPr>
      <w:r w:rsidRPr="00B070B7">
        <w:lastRenderedPageBreak/>
        <w:t>Информация о правилах предоставления муниципальной услуги ра</w:t>
      </w:r>
      <w:r w:rsidR="00E616BB" w:rsidRPr="00B070B7">
        <w:t>з</w:t>
      </w:r>
      <w:r w:rsidR="00E616BB" w:rsidRPr="00B070B7">
        <w:t>мещается на официальном сайте а</w:t>
      </w:r>
      <w:r w:rsidRPr="00B070B7">
        <w:t>дминистрации Юргинского</w:t>
      </w:r>
      <w:r w:rsidR="00E616BB" w:rsidRPr="00B070B7">
        <w:t xml:space="preserve"> муниципального</w:t>
      </w:r>
      <w:r w:rsidRPr="00B070B7">
        <w:t xml:space="preserve"> района</w:t>
      </w:r>
      <w:r w:rsidR="006E4C71">
        <w:br/>
      </w:r>
      <w:r w:rsidRPr="00B070B7">
        <w:rPr>
          <w:lang w:val="en-US"/>
        </w:rPr>
        <w:t>E</w:t>
      </w:r>
      <w:r w:rsidRPr="00B070B7">
        <w:t>-</w:t>
      </w:r>
      <w:r w:rsidRPr="00B070B7">
        <w:rPr>
          <w:lang w:val="en-US"/>
        </w:rPr>
        <w:t>mail</w:t>
      </w:r>
      <w:r w:rsidRPr="00B070B7">
        <w:t xml:space="preserve">: </w:t>
      </w:r>
      <w:r w:rsidRPr="00B070B7">
        <w:rPr>
          <w:lang w:val="en-US"/>
        </w:rPr>
        <w:t>adm</w:t>
      </w:r>
      <w:r w:rsidR="00E616BB" w:rsidRPr="00B070B7">
        <w:t>@</w:t>
      </w:r>
      <w:r w:rsidR="00E616BB" w:rsidRPr="00B070B7">
        <w:rPr>
          <w:lang w:val="en-US"/>
        </w:rPr>
        <w:t>yurgregion</w:t>
      </w:r>
      <w:r w:rsidR="00E616BB" w:rsidRPr="00B070B7">
        <w:t>.</w:t>
      </w:r>
      <w:r w:rsidR="00E616BB" w:rsidRPr="00B070B7">
        <w:rPr>
          <w:lang w:val="en-US"/>
        </w:rPr>
        <w:t>ru</w:t>
      </w:r>
      <w:r w:rsidRPr="00B070B7">
        <w:t xml:space="preserve"> (далее - сайт).</w:t>
      </w:r>
    </w:p>
    <w:p w:rsidR="002A7367" w:rsidRPr="00B070B7" w:rsidRDefault="00E616BB" w:rsidP="00366DFA">
      <w:pPr>
        <w:tabs>
          <w:tab w:val="left" w:pos="1134"/>
        </w:tabs>
        <w:ind w:firstLine="709"/>
        <w:jc w:val="both"/>
      </w:pPr>
      <w:r w:rsidRPr="00B070B7">
        <w:t>На официальном сайте а</w:t>
      </w:r>
      <w:r w:rsidR="00D25353" w:rsidRPr="00B070B7">
        <w:t>дминистрации</w:t>
      </w:r>
      <w:r w:rsidRPr="00B070B7">
        <w:t xml:space="preserve"> Юргинского муниципального района</w:t>
      </w:r>
      <w:r w:rsidR="00D25353" w:rsidRPr="00B070B7">
        <w:t xml:space="preserve"> ра</w:t>
      </w:r>
      <w:r w:rsidR="00D25353" w:rsidRPr="00B070B7">
        <w:t>з</w:t>
      </w:r>
      <w:r w:rsidR="00D25353" w:rsidRPr="00B070B7">
        <w:t>мещается следующая информация о предоставлении муниципальной услуги:</w:t>
      </w:r>
    </w:p>
    <w:p w:rsidR="002A7367" w:rsidRPr="00B070B7" w:rsidRDefault="00D25353" w:rsidP="00366DFA">
      <w:pPr>
        <w:tabs>
          <w:tab w:val="left" w:pos="1134"/>
        </w:tabs>
        <w:ind w:firstLine="709"/>
        <w:jc w:val="both"/>
      </w:pPr>
      <w:r w:rsidRPr="00B070B7">
        <w:t>1) наименование и процедура предоставления муниципальной услуги;</w:t>
      </w:r>
    </w:p>
    <w:p w:rsidR="002A7367" w:rsidRPr="00B070B7" w:rsidRDefault="00D25353" w:rsidP="00366DFA">
      <w:pPr>
        <w:tabs>
          <w:tab w:val="left" w:pos="1134"/>
        </w:tabs>
        <w:ind w:firstLine="709"/>
        <w:jc w:val="both"/>
      </w:pPr>
      <w:r w:rsidRPr="00B070B7">
        <w:t>2) место нахождения, почтовый адрес, номера телефонов, график работы специал</w:t>
      </w:r>
      <w:r w:rsidRPr="00B070B7">
        <w:t>и</w:t>
      </w:r>
      <w:r w:rsidRPr="00B070B7">
        <w:t>стов отдела;</w:t>
      </w:r>
    </w:p>
    <w:p w:rsidR="002A7367" w:rsidRPr="00B070B7" w:rsidRDefault="00D25353" w:rsidP="00366DFA">
      <w:pPr>
        <w:tabs>
          <w:tab w:val="left" w:pos="1134"/>
        </w:tabs>
        <w:ind w:firstLine="709"/>
        <w:jc w:val="both"/>
      </w:pPr>
      <w:r w:rsidRPr="00B070B7">
        <w:t>3) перечень документов, предоставляемых получателем муниципальной услуги;</w:t>
      </w:r>
    </w:p>
    <w:p w:rsidR="006E4C71" w:rsidRDefault="00D25353" w:rsidP="00366DFA">
      <w:pPr>
        <w:tabs>
          <w:tab w:val="left" w:pos="1134"/>
        </w:tabs>
        <w:ind w:firstLine="709"/>
        <w:jc w:val="both"/>
      </w:pPr>
      <w:r w:rsidRPr="00B070B7">
        <w:t>4) извлечения из нормативных правовых актов по вопросам предоставления мун</w:t>
      </w:r>
      <w:r w:rsidRPr="00B070B7">
        <w:t>и</w:t>
      </w:r>
      <w:r w:rsidRPr="00B070B7">
        <w:t>ципальной услуги;</w:t>
      </w:r>
    </w:p>
    <w:p w:rsidR="002A7367" w:rsidRPr="00B070B7" w:rsidRDefault="00D25353" w:rsidP="00366DFA">
      <w:pPr>
        <w:tabs>
          <w:tab w:val="left" w:pos="1134"/>
        </w:tabs>
        <w:ind w:firstLine="709"/>
        <w:jc w:val="both"/>
      </w:pPr>
      <w:r w:rsidRPr="00B070B7">
        <w:t>5) сведения о результатах предоставления муниципальной услуги.</w:t>
      </w:r>
    </w:p>
    <w:p w:rsidR="002A7367" w:rsidRPr="00B070B7" w:rsidRDefault="00D25353" w:rsidP="00366DFA">
      <w:pPr>
        <w:numPr>
          <w:ilvl w:val="1"/>
          <w:numId w:val="26"/>
        </w:numPr>
        <w:tabs>
          <w:tab w:val="left" w:pos="1134"/>
        </w:tabs>
        <w:ind w:left="0" w:firstLine="709"/>
        <w:jc w:val="both"/>
      </w:pPr>
      <w:r w:rsidRPr="00B070B7">
        <w:t>2.15. Консультации по вопросам предоставления муниципальной услуги, принятие заявлений осуществляются специалистами отдела, на которых возложены соответству</w:t>
      </w:r>
      <w:r w:rsidRPr="00B070B7">
        <w:t>ю</w:t>
      </w:r>
      <w:r w:rsidRPr="00B070B7">
        <w:t>щие функции.</w:t>
      </w:r>
    </w:p>
    <w:p w:rsidR="002A7367" w:rsidRPr="00B070B7" w:rsidRDefault="00D25353" w:rsidP="00366DFA">
      <w:pPr>
        <w:tabs>
          <w:tab w:val="left" w:pos="1134"/>
        </w:tabs>
        <w:ind w:firstLine="709"/>
        <w:jc w:val="both"/>
      </w:pPr>
      <w:r w:rsidRPr="00B070B7">
        <w:t>Телефон для справок: 8(38451) 4-19-92.</w:t>
      </w:r>
    </w:p>
    <w:p w:rsidR="002A7367" w:rsidRPr="00B070B7" w:rsidRDefault="00D25353" w:rsidP="00366DFA">
      <w:pPr>
        <w:tabs>
          <w:tab w:val="left" w:pos="1134"/>
        </w:tabs>
        <w:ind w:firstLine="709"/>
        <w:jc w:val="both"/>
      </w:pPr>
      <w:r w:rsidRPr="00B070B7">
        <w:t>График приема граждан специалистами отдела:</w:t>
      </w:r>
    </w:p>
    <w:p w:rsidR="002A7367" w:rsidRPr="00B070B7" w:rsidRDefault="00B141EC" w:rsidP="00366DFA">
      <w:pPr>
        <w:tabs>
          <w:tab w:val="left" w:pos="1134"/>
        </w:tabs>
        <w:ind w:firstLine="709"/>
        <w:jc w:val="both"/>
      </w:pPr>
      <w:r w:rsidRPr="00B070B7">
        <w:t>вторник 09.00 – 12</w:t>
      </w:r>
      <w:r w:rsidR="00D25353" w:rsidRPr="00B070B7">
        <w:t>.00, 1</w:t>
      </w:r>
      <w:r w:rsidRPr="00B070B7">
        <w:t>3</w:t>
      </w:r>
      <w:r w:rsidR="00D25353" w:rsidRPr="00B070B7">
        <w:t>.00 – 17.00</w:t>
      </w:r>
    </w:p>
    <w:p w:rsidR="002A7367" w:rsidRPr="00B070B7" w:rsidRDefault="00B141EC" w:rsidP="00366DFA">
      <w:pPr>
        <w:tabs>
          <w:tab w:val="left" w:pos="1134"/>
        </w:tabs>
        <w:ind w:firstLine="709"/>
        <w:jc w:val="both"/>
      </w:pPr>
      <w:r w:rsidRPr="00B070B7">
        <w:t>четверг 09.00 – 12.00, 13</w:t>
      </w:r>
      <w:r w:rsidR="00D25353" w:rsidRPr="00B070B7">
        <w:t>.00 – 17.00</w:t>
      </w:r>
    </w:p>
    <w:p w:rsidR="002A7367" w:rsidRPr="00B070B7" w:rsidRDefault="00D25353" w:rsidP="00366DFA">
      <w:pPr>
        <w:numPr>
          <w:ilvl w:val="1"/>
          <w:numId w:val="26"/>
        </w:numPr>
        <w:tabs>
          <w:tab w:val="left" w:pos="1134"/>
        </w:tabs>
        <w:ind w:left="0" w:firstLine="709"/>
        <w:jc w:val="both"/>
      </w:pPr>
      <w:r w:rsidRPr="00B070B7">
        <w:t>При обращении на личный прием к специалисту отдела в целях пол</w:t>
      </w:r>
      <w:r w:rsidRPr="00B070B7">
        <w:t>у</w:t>
      </w:r>
      <w:r w:rsidRPr="00B070B7">
        <w:t>чения консультации по вопросам предоставления муниципальной услуги гражданин предоста</w:t>
      </w:r>
      <w:r w:rsidRPr="00B070B7">
        <w:t>в</w:t>
      </w:r>
      <w:r w:rsidRPr="00B070B7">
        <w:t>ляет:</w:t>
      </w:r>
    </w:p>
    <w:p w:rsidR="002A7367" w:rsidRPr="00B070B7" w:rsidRDefault="00D25353" w:rsidP="00366DFA">
      <w:pPr>
        <w:tabs>
          <w:tab w:val="left" w:pos="1134"/>
        </w:tabs>
        <w:ind w:firstLine="709"/>
        <w:jc w:val="both"/>
      </w:pPr>
      <w:r w:rsidRPr="00B070B7">
        <w:t>1) документ, удостоверяющий личность;</w:t>
      </w:r>
    </w:p>
    <w:p w:rsidR="002A7367" w:rsidRPr="00B070B7" w:rsidRDefault="00D25353" w:rsidP="00366DFA">
      <w:pPr>
        <w:tabs>
          <w:tab w:val="left" w:pos="1134"/>
        </w:tabs>
        <w:ind w:firstLine="709"/>
        <w:jc w:val="both"/>
      </w:pPr>
      <w:r w:rsidRPr="00B070B7">
        <w:t>2) доверенность, если интересы заявителя представляет уполномоченное л</w:t>
      </w:r>
      <w:r w:rsidRPr="00B070B7">
        <w:t>и</w:t>
      </w:r>
      <w:r w:rsidRPr="00B070B7">
        <w:t>цо.</w:t>
      </w:r>
    </w:p>
    <w:p w:rsidR="002A7367" w:rsidRPr="00B070B7" w:rsidRDefault="00D25353" w:rsidP="00366DFA">
      <w:pPr>
        <w:tabs>
          <w:tab w:val="left" w:pos="1134"/>
        </w:tabs>
        <w:ind w:firstLine="709"/>
        <w:jc w:val="both"/>
      </w:pPr>
      <w:r w:rsidRPr="00B070B7">
        <w:t>2.17. Информирование заявителей о процедуре предоставления муниципал</w:t>
      </w:r>
      <w:r w:rsidRPr="00B070B7">
        <w:t>ь</w:t>
      </w:r>
      <w:r w:rsidRPr="00B070B7">
        <w:t>ной услуги может осуществляться специалистами отдела в устной (на личном приеме и по т</w:t>
      </w:r>
      <w:r w:rsidRPr="00B070B7">
        <w:t>е</w:t>
      </w:r>
      <w:r w:rsidRPr="00B070B7">
        <w:t>лефону) и письменной формах.</w:t>
      </w:r>
    </w:p>
    <w:p w:rsidR="002A7367" w:rsidRPr="00B070B7" w:rsidRDefault="00D25353" w:rsidP="00366DFA">
      <w:pPr>
        <w:numPr>
          <w:ilvl w:val="2"/>
          <w:numId w:val="27"/>
        </w:numPr>
        <w:tabs>
          <w:tab w:val="left" w:pos="1134"/>
        </w:tabs>
        <w:ind w:left="0" w:firstLine="709"/>
        <w:jc w:val="both"/>
      </w:pPr>
      <w:r w:rsidRPr="00B070B7">
        <w:t>По телефону предоставляется информация по следующим вопросам:</w:t>
      </w:r>
    </w:p>
    <w:p w:rsidR="002A7367" w:rsidRPr="00B070B7" w:rsidRDefault="00D25353" w:rsidP="00366DFA">
      <w:pPr>
        <w:tabs>
          <w:tab w:val="left" w:pos="1134"/>
        </w:tabs>
        <w:ind w:firstLine="709"/>
        <w:jc w:val="both"/>
      </w:pPr>
      <w:r w:rsidRPr="00B070B7">
        <w:t>1) о месте нахождения отдела;</w:t>
      </w:r>
    </w:p>
    <w:p w:rsidR="002A7367" w:rsidRPr="00B070B7" w:rsidRDefault="00D25353" w:rsidP="00366DFA">
      <w:pPr>
        <w:tabs>
          <w:tab w:val="left" w:pos="1134"/>
        </w:tabs>
        <w:ind w:firstLine="709"/>
        <w:jc w:val="both"/>
      </w:pPr>
      <w:r w:rsidRPr="00B070B7">
        <w:t>2) о графике работы специалистов отдела;</w:t>
      </w:r>
    </w:p>
    <w:p w:rsidR="002A7367" w:rsidRPr="00B070B7" w:rsidRDefault="00D25353" w:rsidP="00366DFA">
      <w:pPr>
        <w:tabs>
          <w:tab w:val="left" w:pos="1134"/>
        </w:tabs>
        <w:ind w:firstLine="709"/>
        <w:jc w:val="both"/>
      </w:pPr>
      <w:r w:rsidRPr="00B070B7">
        <w:t>3) о нормативных правовых актах, регламентирующих вопросы предоста</w:t>
      </w:r>
      <w:r w:rsidRPr="00B070B7">
        <w:t>в</w:t>
      </w:r>
      <w:r w:rsidRPr="00B070B7">
        <w:t>ления жилых помещений муниципального жилищного фонда социального испол</w:t>
      </w:r>
      <w:r w:rsidRPr="00B070B7">
        <w:t>ь</w:t>
      </w:r>
      <w:r w:rsidRPr="00B070B7">
        <w:t>зования.</w:t>
      </w:r>
      <w:r w:rsidR="00A525ED">
        <w:t xml:space="preserve"> </w:t>
      </w:r>
      <w:r w:rsidRPr="00B070B7">
        <w:t>Ответ на телефонный звонок должен также содержать: наименование соответств</w:t>
      </w:r>
      <w:r w:rsidRPr="00B070B7">
        <w:t>у</w:t>
      </w:r>
      <w:r w:rsidRPr="00B070B7">
        <w:t>ющего структурного подразделения, фамилию, имя, отчество и должность лица, принявшего т</w:t>
      </w:r>
      <w:r w:rsidRPr="00B070B7">
        <w:t>е</w:t>
      </w:r>
      <w:r w:rsidRPr="00B070B7">
        <w:t>лефонный звонок.</w:t>
      </w:r>
    </w:p>
    <w:p w:rsidR="002A7367" w:rsidRPr="00B070B7" w:rsidRDefault="00D25353" w:rsidP="00366DFA">
      <w:pPr>
        <w:tabs>
          <w:tab w:val="left" w:pos="1134"/>
        </w:tabs>
        <w:ind w:firstLine="709"/>
        <w:jc w:val="both"/>
      </w:pPr>
      <w:r w:rsidRPr="00B070B7">
        <w:t>Иная информация по предоставлению муниципальной услуги предоставл</w:t>
      </w:r>
      <w:r w:rsidRPr="00B070B7">
        <w:t>я</w:t>
      </w:r>
      <w:r w:rsidRPr="00B070B7">
        <w:t>ется при личном и письменном обращениях.</w:t>
      </w:r>
    </w:p>
    <w:p w:rsidR="002A7367" w:rsidRPr="00B070B7" w:rsidRDefault="00D25353" w:rsidP="00366DFA">
      <w:pPr>
        <w:numPr>
          <w:ilvl w:val="2"/>
          <w:numId w:val="27"/>
        </w:numPr>
        <w:tabs>
          <w:tab w:val="left" w:pos="1134"/>
        </w:tabs>
        <w:ind w:left="0" w:firstLine="709"/>
        <w:jc w:val="both"/>
      </w:pPr>
      <w:r w:rsidRPr="00B070B7">
        <w:t>Ответы на письменные обращения, связанные с разъяснением проц</w:t>
      </w:r>
      <w:r w:rsidRPr="00B070B7">
        <w:t>е</w:t>
      </w:r>
      <w:r w:rsidRPr="00B070B7">
        <w:t>дуры предоставления муниципальной услуги, направляются почтой в адрес заяв</w:t>
      </w:r>
      <w:r w:rsidRPr="00B070B7">
        <w:t>и</w:t>
      </w:r>
      <w:r w:rsidRPr="00B070B7">
        <w:t>теля в</w:t>
      </w:r>
      <w:r w:rsidR="00CD48D4" w:rsidRPr="00B070B7">
        <w:t xml:space="preserve"> срок, не превышающий 30 дней со дня регистрации письменного </w:t>
      </w:r>
      <w:r w:rsidRPr="00B070B7">
        <w:t>обращени</w:t>
      </w:r>
      <w:r w:rsidR="00CD48D4" w:rsidRPr="00B070B7">
        <w:t>я</w:t>
      </w:r>
      <w:r w:rsidRPr="00B070B7">
        <w:t>, либо выдаются на руки заявителю с соблюдением вышеуказанного срока.</w:t>
      </w:r>
    </w:p>
    <w:p w:rsidR="002A7367" w:rsidRPr="00B070B7" w:rsidRDefault="00D25353" w:rsidP="00366DFA">
      <w:pPr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B070B7">
        <w:t>В рамках предоставления муниципальной услуги осуществляются консульт</w:t>
      </w:r>
      <w:r w:rsidRPr="00B070B7">
        <w:t>а</w:t>
      </w:r>
      <w:r w:rsidRPr="00B070B7">
        <w:t>ции по следующим вопросам:</w:t>
      </w:r>
    </w:p>
    <w:p w:rsidR="00A525ED" w:rsidRDefault="00D25353" w:rsidP="00366DFA">
      <w:pPr>
        <w:tabs>
          <w:tab w:val="left" w:pos="1134"/>
        </w:tabs>
        <w:ind w:firstLine="709"/>
        <w:jc w:val="both"/>
      </w:pPr>
      <w:r w:rsidRPr="00B070B7">
        <w:t>о перечне документов, необходимых для принятия на учет в качестве нуждающи</w:t>
      </w:r>
      <w:r w:rsidRPr="00B070B7">
        <w:t>х</w:t>
      </w:r>
      <w:r w:rsidRPr="00B070B7">
        <w:t>ся в жилых помещениях, комплектности представленных документов;</w:t>
      </w:r>
    </w:p>
    <w:p w:rsidR="002A7367" w:rsidRPr="00B070B7" w:rsidRDefault="00D25353" w:rsidP="00366DFA">
      <w:pPr>
        <w:tabs>
          <w:tab w:val="left" w:pos="1134"/>
        </w:tabs>
        <w:ind w:firstLine="709"/>
        <w:jc w:val="both"/>
      </w:pPr>
      <w:r w:rsidRPr="00B070B7">
        <w:t>о возможности признания граждан нуждающимися в жилых помещениях;</w:t>
      </w:r>
    </w:p>
    <w:p w:rsidR="002A7367" w:rsidRPr="00B070B7" w:rsidRDefault="00D25353" w:rsidP="00366DFA">
      <w:pPr>
        <w:tabs>
          <w:tab w:val="left" w:pos="1134"/>
        </w:tabs>
        <w:ind w:firstLine="709"/>
        <w:jc w:val="both"/>
      </w:pPr>
      <w:r w:rsidRPr="00B070B7">
        <w:t>об источниках получения документов, необходимых для принятия на учет в качестве нуждающихся в жилых помещениях (орган, организация и их местон</w:t>
      </w:r>
      <w:r w:rsidRPr="00B070B7">
        <w:t>а</w:t>
      </w:r>
      <w:r w:rsidRPr="00B070B7">
        <w:t>хождение);</w:t>
      </w:r>
    </w:p>
    <w:p w:rsidR="002A7367" w:rsidRPr="00B070B7" w:rsidRDefault="00D25353" w:rsidP="00366DFA">
      <w:pPr>
        <w:tabs>
          <w:tab w:val="left" w:pos="1134"/>
        </w:tabs>
        <w:ind w:firstLine="709"/>
        <w:jc w:val="both"/>
      </w:pPr>
      <w:r w:rsidRPr="00B070B7">
        <w:t>о графике приема специалистами отдела;</w:t>
      </w:r>
    </w:p>
    <w:p w:rsidR="002A7367" w:rsidRPr="00B070B7" w:rsidRDefault="00D25353" w:rsidP="00366DFA">
      <w:pPr>
        <w:tabs>
          <w:tab w:val="left" w:pos="1134"/>
        </w:tabs>
        <w:ind w:firstLine="709"/>
        <w:jc w:val="both"/>
      </w:pPr>
      <w:r w:rsidRPr="00B070B7">
        <w:t>о сроках рассмотрения заявлений о принятии на учет в качестве нужда</w:t>
      </w:r>
      <w:r w:rsidRPr="00B070B7">
        <w:t>ю</w:t>
      </w:r>
      <w:r w:rsidRPr="00B070B7">
        <w:t>щихся в жилых помещениях, дате проведения заседания</w:t>
      </w:r>
      <w:r w:rsidR="00CD48D4" w:rsidRPr="00B070B7">
        <w:t xml:space="preserve"> комиссии по жилищным вопросам а</w:t>
      </w:r>
      <w:r w:rsidRPr="00B070B7">
        <w:t>дм</w:t>
      </w:r>
      <w:r w:rsidRPr="00B070B7">
        <w:t>и</w:t>
      </w:r>
      <w:r w:rsidRPr="00B070B7">
        <w:t>нистрации Юргинского</w:t>
      </w:r>
      <w:r w:rsidR="00CD48D4" w:rsidRPr="00B070B7">
        <w:t xml:space="preserve"> муниципального</w:t>
      </w:r>
      <w:r w:rsidRPr="00B070B7">
        <w:t xml:space="preserve"> района;</w:t>
      </w:r>
    </w:p>
    <w:p w:rsidR="002A7367" w:rsidRPr="00B070B7" w:rsidRDefault="00D25353" w:rsidP="00366DFA">
      <w:pPr>
        <w:tabs>
          <w:tab w:val="left" w:pos="1134"/>
        </w:tabs>
        <w:ind w:firstLine="709"/>
        <w:jc w:val="both"/>
      </w:pPr>
      <w:r w:rsidRPr="00B070B7">
        <w:t>о порядке обжалования действий (бездействия) и решений, осуществляемых и пр</w:t>
      </w:r>
      <w:r w:rsidRPr="00B070B7">
        <w:t>и</w:t>
      </w:r>
      <w:r w:rsidRPr="00B070B7">
        <w:t>нимаемых в ходе исполнения муниципальной услуги.</w:t>
      </w:r>
    </w:p>
    <w:p w:rsidR="002A7367" w:rsidRPr="00B070B7" w:rsidRDefault="00D25353" w:rsidP="00366DFA">
      <w:pPr>
        <w:tabs>
          <w:tab w:val="left" w:pos="1134"/>
        </w:tabs>
        <w:ind w:firstLine="709"/>
        <w:jc w:val="both"/>
      </w:pPr>
      <w:r w:rsidRPr="00B070B7">
        <w:lastRenderedPageBreak/>
        <w:t>Специалист отдела, осуществляющий консультацию, разъясняет заявителю о том, что в случае если гражданин, претендующий на принятие на учет в качестве нуждающи</w:t>
      </w:r>
      <w:r w:rsidRPr="00B070B7">
        <w:t>х</w:t>
      </w:r>
      <w:r w:rsidRPr="00B070B7">
        <w:t>ся в жилых помещениях, имеет право состоять на указанном учете по нескольким основаниям (как малоимущий гражданин и как относящийся к опред</w:t>
      </w:r>
      <w:r w:rsidRPr="00B070B7">
        <w:t>е</w:t>
      </w:r>
      <w:r w:rsidRPr="00B070B7">
        <w:t>ленной федеральным законом или законом Кемеровской области категории), по своему выбору такой гражданин может быть принят на учет по одному из этих о</w:t>
      </w:r>
      <w:r w:rsidRPr="00B070B7">
        <w:t>с</w:t>
      </w:r>
      <w:r w:rsidRPr="00B070B7">
        <w:t>нований или по всем основаниям.</w:t>
      </w:r>
    </w:p>
    <w:p w:rsidR="002A7367" w:rsidRPr="00B070B7" w:rsidRDefault="00D25353" w:rsidP="00366DFA">
      <w:pPr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B070B7">
        <w:t>Заявитель несет ответственность за достоверность представленных им свед</w:t>
      </w:r>
      <w:r w:rsidRPr="00B070B7">
        <w:t>е</w:t>
      </w:r>
      <w:r w:rsidRPr="00B070B7">
        <w:t xml:space="preserve">ний, а также документов, в которых они содержатся. </w:t>
      </w:r>
    </w:p>
    <w:p w:rsidR="002A7367" w:rsidRPr="00B070B7" w:rsidRDefault="00D25353" w:rsidP="00366DFA">
      <w:pPr>
        <w:tabs>
          <w:tab w:val="left" w:pos="1134"/>
        </w:tabs>
        <w:ind w:firstLine="709"/>
        <w:jc w:val="both"/>
      </w:pPr>
      <w:r w:rsidRPr="00B070B7">
        <w:t>При выявлении в документах заявителя неполных и (или) недостоверных сведений такие документы расцениваются как не представленные в установленном порядке, что в соответствии с пунктом 2.8 Регламента является основанием для отказа в принятии гра</w:t>
      </w:r>
      <w:r w:rsidRPr="00B070B7">
        <w:t>ж</w:t>
      </w:r>
      <w:r w:rsidRPr="00B070B7">
        <w:t>данин</w:t>
      </w:r>
      <w:r w:rsidR="004C6B6F" w:rsidRPr="00B070B7">
        <w:t>а на учет в качестве нуждающегося</w:t>
      </w:r>
      <w:r w:rsidRPr="00B070B7">
        <w:t xml:space="preserve"> в жил</w:t>
      </w:r>
      <w:r w:rsidR="004C6B6F" w:rsidRPr="00B070B7">
        <w:t>ом</w:t>
      </w:r>
      <w:r w:rsidRPr="00B070B7">
        <w:t xml:space="preserve"> помещени</w:t>
      </w:r>
      <w:r w:rsidR="004C6B6F" w:rsidRPr="00B070B7">
        <w:t>и</w:t>
      </w:r>
      <w:r w:rsidRPr="00B070B7">
        <w:t xml:space="preserve"> (отказа в предоставлении муниципальной услуги).</w:t>
      </w:r>
    </w:p>
    <w:p w:rsidR="002A7367" w:rsidRPr="00B070B7" w:rsidRDefault="00D25353" w:rsidP="00366DFA">
      <w:pPr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B070B7">
        <w:t>Отдел вправе проверять представленные заявителем сведения и документы путем направления обращений в органы власти, должностным лицам, пре</w:t>
      </w:r>
      <w:r w:rsidRPr="00B070B7">
        <w:t>д</w:t>
      </w:r>
      <w:r w:rsidRPr="00B070B7">
        <w:t>приятиям, учреждениям и организациям.</w:t>
      </w:r>
    </w:p>
    <w:p w:rsidR="002A7367" w:rsidRPr="00B070B7" w:rsidRDefault="00D25353" w:rsidP="00366DFA">
      <w:pPr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B070B7">
        <w:t>Предоставление муниципальной услуги включает в себя следующие админ</w:t>
      </w:r>
      <w:r w:rsidRPr="00B070B7">
        <w:t>и</w:t>
      </w:r>
      <w:r w:rsidRPr="00B070B7">
        <w:t>стративные процедуры:</w:t>
      </w:r>
    </w:p>
    <w:p w:rsidR="002A7367" w:rsidRPr="00B070B7" w:rsidRDefault="00D25353" w:rsidP="00366DFA">
      <w:pPr>
        <w:tabs>
          <w:tab w:val="left" w:pos="1134"/>
        </w:tabs>
        <w:ind w:firstLine="709"/>
        <w:jc w:val="both"/>
      </w:pPr>
      <w:r w:rsidRPr="00B070B7">
        <w:t>прием письменного заявления гражданина о принятии на учет с соотве</w:t>
      </w:r>
      <w:r w:rsidRPr="00B070B7">
        <w:t>т</w:t>
      </w:r>
      <w:r w:rsidRPr="00B070B7">
        <w:t>ствующими документами (пункты 3.1 – 3.7 Регламента);</w:t>
      </w:r>
    </w:p>
    <w:p w:rsidR="002A7367" w:rsidRPr="00B070B7" w:rsidRDefault="00D25353" w:rsidP="00366DFA">
      <w:pPr>
        <w:tabs>
          <w:tab w:val="left" w:pos="1134"/>
        </w:tabs>
        <w:ind w:firstLine="709"/>
        <w:jc w:val="both"/>
      </w:pPr>
      <w:r w:rsidRPr="00B070B7">
        <w:t>правовая экспертиза документов, установление оснований для принятия на учет или отказа в принятии на учет (пункты 3.8 – 3.10 Регламента);</w:t>
      </w:r>
    </w:p>
    <w:p w:rsidR="002A7367" w:rsidRPr="00B070B7" w:rsidRDefault="00D25353" w:rsidP="00366DFA">
      <w:pPr>
        <w:tabs>
          <w:tab w:val="left" w:pos="1134"/>
        </w:tabs>
        <w:ind w:firstLine="709"/>
        <w:jc w:val="both"/>
      </w:pPr>
      <w:r w:rsidRPr="00B070B7">
        <w:t>рассмотрение заявления о принятии на учет в качестве нуждающихся в улучшении жилищных условий на заседании комиссии по жилищным вопросам Администрации Ю</w:t>
      </w:r>
      <w:r w:rsidRPr="00B070B7">
        <w:t>р</w:t>
      </w:r>
      <w:r w:rsidRPr="00B070B7">
        <w:t>гинского района (пункты 3.11 – 3.12 Регламента);</w:t>
      </w:r>
    </w:p>
    <w:p w:rsidR="002A7367" w:rsidRPr="00B070B7" w:rsidRDefault="00D25353" w:rsidP="00366DFA">
      <w:pPr>
        <w:tabs>
          <w:tab w:val="left" w:pos="1134"/>
        </w:tabs>
        <w:ind w:firstLine="709"/>
        <w:jc w:val="both"/>
      </w:pPr>
      <w:r w:rsidRPr="00B070B7">
        <w:t>уведомление граждан о принятии на учет в качестве нуждающихся в жилых пом</w:t>
      </w:r>
      <w:r w:rsidRPr="00B070B7">
        <w:t>е</w:t>
      </w:r>
      <w:r w:rsidRPr="00B070B7">
        <w:t>щениях или об отказе в принятии на учет в качестве нуждающихся в жилых помещениях (пункты 3.13 – 3.16 Регламента);</w:t>
      </w:r>
    </w:p>
    <w:p w:rsidR="002A7367" w:rsidRPr="00B070B7" w:rsidRDefault="00D25353" w:rsidP="00366DFA">
      <w:pPr>
        <w:tabs>
          <w:tab w:val="left" w:pos="1134"/>
        </w:tabs>
        <w:ind w:firstLine="709"/>
        <w:jc w:val="both"/>
      </w:pPr>
      <w:r w:rsidRPr="00B070B7">
        <w:t>оформление учетных дел граждан и ведение учета нуждающихся в жилых помещ</w:t>
      </w:r>
      <w:r w:rsidRPr="00B070B7">
        <w:t>е</w:t>
      </w:r>
      <w:r w:rsidRPr="00B070B7">
        <w:t>ниях (пункты 3.17 – 3.22 Регламента).</w:t>
      </w:r>
    </w:p>
    <w:p w:rsidR="002A7367" w:rsidRPr="00B070B7" w:rsidRDefault="00D25353" w:rsidP="00366DFA">
      <w:pPr>
        <w:tabs>
          <w:tab w:val="left" w:pos="1134"/>
        </w:tabs>
        <w:ind w:firstLine="709"/>
        <w:jc w:val="both"/>
      </w:pPr>
      <w:r w:rsidRPr="00B070B7">
        <w:t>2.22. Общий срок принятия гражданин</w:t>
      </w:r>
      <w:r w:rsidR="004C6B6F" w:rsidRPr="00B070B7">
        <w:t>а на учет в качестве нуждающегося в жилом помещении</w:t>
      </w:r>
      <w:r w:rsidRPr="00B070B7">
        <w:t xml:space="preserve"> или отказа в приняти</w:t>
      </w:r>
      <w:r w:rsidR="004C6B6F" w:rsidRPr="00B070B7">
        <w:t>и на учет в качестве нуждающегося в жилом помещении</w:t>
      </w:r>
      <w:r w:rsidRPr="00B070B7">
        <w:t xml:space="preserve"> (</w:t>
      </w:r>
      <w:r w:rsidR="00CD48D4" w:rsidRPr="00B070B7">
        <w:t>со дня регистрации заявления</w:t>
      </w:r>
      <w:r w:rsidRPr="00B070B7">
        <w:t xml:space="preserve"> до оформления уведомления) составляет не более 30 раб</w:t>
      </w:r>
      <w:r w:rsidRPr="00B070B7">
        <w:t>о</w:t>
      </w:r>
      <w:r w:rsidRPr="00B070B7">
        <w:t>чих дней.</w:t>
      </w:r>
    </w:p>
    <w:p w:rsidR="00D25353" w:rsidRPr="00B070B7" w:rsidRDefault="00D25353" w:rsidP="00366DFA">
      <w:pPr>
        <w:tabs>
          <w:tab w:val="left" w:pos="1134"/>
        </w:tabs>
        <w:ind w:firstLine="709"/>
        <w:jc w:val="both"/>
      </w:pPr>
      <w:r w:rsidRPr="00B070B7">
        <w:t xml:space="preserve">Уведомление о принятии на учет </w:t>
      </w:r>
      <w:r w:rsidR="004C6B6F" w:rsidRPr="00B070B7">
        <w:t xml:space="preserve">граждан </w:t>
      </w:r>
      <w:r w:rsidRPr="00B070B7">
        <w:t>в качестве нуждающихся в жилых пом</w:t>
      </w:r>
      <w:r w:rsidRPr="00B070B7">
        <w:t>е</w:t>
      </w:r>
      <w:r w:rsidRPr="00B070B7">
        <w:t>щениях или об отказе в принятии на учет в качестве нуждающихся в жилых помещениях</w:t>
      </w:r>
      <w:r w:rsidR="004C6B6F" w:rsidRPr="00B070B7">
        <w:t>,</w:t>
      </w:r>
      <w:r w:rsidRPr="00B070B7">
        <w:t xml:space="preserve"> выдается или направляется не позднее чем через 3 рабочих дня со дня принятия решения.</w:t>
      </w:r>
    </w:p>
    <w:p w:rsidR="002A7367" w:rsidRPr="00B070B7" w:rsidRDefault="002A7367" w:rsidP="00B070B7">
      <w:pPr>
        <w:ind w:firstLine="709"/>
        <w:jc w:val="both"/>
      </w:pPr>
    </w:p>
    <w:p w:rsidR="00D25353" w:rsidRDefault="00D25353" w:rsidP="00B070B7">
      <w:pPr>
        <w:ind w:firstLine="709"/>
        <w:jc w:val="center"/>
        <w:rPr>
          <w:rStyle w:val="ac"/>
        </w:rPr>
      </w:pPr>
      <w:r w:rsidRPr="00B070B7">
        <w:rPr>
          <w:rStyle w:val="ac"/>
        </w:rPr>
        <w:t>3. Состав, последовательность и сроки выполнения административных пр</w:t>
      </w:r>
      <w:r w:rsidRPr="00B070B7">
        <w:rPr>
          <w:rStyle w:val="ac"/>
        </w:rPr>
        <w:t>о</w:t>
      </w:r>
      <w:r w:rsidRPr="00B070B7">
        <w:rPr>
          <w:rStyle w:val="ac"/>
        </w:rPr>
        <w:t>цедур, требования к порядку их выполнения</w:t>
      </w:r>
    </w:p>
    <w:p w:rsidR="00F968E9" w:rsidRPr="00B070B7" w:rsidRDefault="00F968E9" w:rsidP="00B070B7">
      <w:pPr>
        <w:ind w:firstLine="709"/>
        <w:jc w:val="center"/>
      </w:pPr>
    </w:p>
    <w:p w:rsidR="005517D7" w:rsidRPr="00B070B7" w:rsidRDefault="00D25353" w:rsidP="006E4C71">
      <w:pPr>
        <w:numPr>
          <w:ilvl w:val="1"/>
          <w:numId w:val="36"/>
        </w:numPr>
        <w:tabs>
          <w:tab w:val="left" w:pos="1134"/>
        </w:tabs>
        <w:ind w:left="0" w:firstLine="709"/>
        <w:jc w:val="both"/>
      </w:pPr>
      <w:r w:rsidRPr="00B070B7">
        <w:t>Основанием для предоставления муниципальной услуги является личное обращение заявителя с комплектом документов, необходимых для принятия на учет в кач</w:t>
      </w:r>
      <w:r w:rsidRPr="00B070B7">
        <w:t>е</w:t>
      </w:r>
      <w:r w:rsidRPr="00B070B7">
        <w:t>стве нуждающегося в жилом помещении.</w:t>
      </w:r>
    </w:p>
    <w:p w:rsidR="006E4C71" w:rsidRDefault="00D25353" w:rsidP="006E4C71">
      <w:pPr>
        <w:numPr>
          <w:ilvl w:val="1"/>
          <w:numId w:val="36"/>
        </w:numPr>
        <w:tabs>
          <w:tab w:val="left" w:pos="1134"/>
        </w:tabs>
        <w:ind w:left="0" w:firstLine="709"/>
        <w:jc w:val="both"/>
      </w:pPr>
      <w:r w:rsidRPr="00B070B7">
        <w:t xml:space="preserve">Заявление о </w:t>
      </w:r>
      <w:r w:rsidR="00CD48D4" w:rsidRPr="00B070B7">
        <w:t>принятии</w:t>
      </w:r>
      <w:r w:rsidRPr="00B070B7">
        <w:t xml:space="preserve"> на учет </w:t>
      </w:r>
      <w:r w:rsidR="004C6B6F" w:rsidRPr="00B070B7">
        <w:t xml:space="preserve">граждан </w:t>
      </w:r>
      <w:r w:rsidRPr="00B070B7">
        <w:t>в качестве нуждающихся в жилых п</w:t>
      </w:r>
      <w:r w:rsidR="00B141EC" w:rsidRPr="00B070B7">
        <w:t>о</w:t>
      </w:r>
      <w:r w:rsidR="00B141EC" w:rsidRPr="00B070B7">
        <w:t xml:space="preserve">мещениях направляется в адрес </w:t>
      </w:r>
      <w:r w:rsidR="00411E72" w:rsidRPr="00B070B7">
        <w:t xml:space="preserve">отдела </w:t>
      </w:r>
      <w:r w:rsidR="004C6B6F" w:rsidRPr="00B070B7">
        <w:t>на имя главы Юргинского муниципального района</w:t>
      </w:r>
      <w:r w:rsidRPr="00B070B7">
        <w:t>, подписывается гра</w:t>
      </w:r>
      <w:r w:rsidRPr="00B070B7">
        <w:t>ж</w:t>
      </w:r>
      <w:r w:rsidRPr="00B070B7">
        <w:t>данином и всеми совместно проживающими с ним дееспособными членами семьи.</w:t>
      </w:r>
    </w:p>
    <w:p w:rsidR="005517D7" w:rsidRPr="00B070B7" w:rsidRDefault="00D25353" w:rsidP="006E4C71">
      <w:pPr>
        <w:numPr>
          <w:ilvl w:val="1"/>
          <w:numId w:val="36"/>
        </w:numPr>
        <w:tabs>
          <w:tab w:val="left" w:pos="1134"/>
        </w:tabs>
        <w:ind w:left="0" w:firstLine="709"/>
        <w:jc w:val="both"/>
      </w:pPr>
      <w:r w:rsidRPr="00B070B7">
        <w:t>Перечень документов, предоставляемых заявителем в целях принятия на учет в качестве нуждающегося в жилом помещении, а также требования к их оформлению опред</w:t>
      </w:r>
      <w:r w:rsidRPr="00B070B7">
        <w:t>е</w:t>
      </w:r>
      <w:r w:rsidRPr="00B070B7">
        <w:t>ляются в соответствии с пунктом 2.6 Регламента.</w:t>
      </w:r>
    </w:p>
    <w:p w:rsidR="006E4C71" w:rsidRDefault="00D25353" w:rsidP="006E4C71">
      <w:pPr>
        <w:numPr>
          <w:ilvl w:val="1"/>
          <w:numId w:val="36"/>
        </w:numPr>
        <w:tabs>
          <w:tab w:val="left" w:pos="1134"/>
        </w:tabs>
        <w:ind w:left="0" w:firstLine="709"/>
        <w:jc w:val="both"/>
      </w:pPr>
      <w:r w:rsidRPr="00B070B7">
        <w:lastRenderedPageBreak/>
        <w:t>При личном обращении заявителя или его уполномоченного представ</w:t>
      </w:r>
      <w:r w:rsidRPr="00B070B7">
        <w:t>и</w:t>
      </w:r>
      <w:r w:rsidRPr="00B070B7">
        <w:t>теля на прием в орган, предоставляющий муниципальную услугу, специалист отдела устанавл</w:t>
      </w:r>
      <w:r w:rsidRPr="00B070B7">
        <w:t>и</w:t>
      </w:r>
      <w:r w:rsidRPr="00B070B7">
        <w:t>вает предмет обращения и личность заявителя.</w:t>
      </w:r>
    </w:p>
    <w:p w:rsidR="005517D7" w:rsidRPr="00B070B7" w:rsidRDefault="00D25353" w:rsidP="006E4C71">
      <w:pPr>
        <w:tabs>
          <w:tab w:val="left" w:pos="1134"/>
        </w:tabs>
        <w:ind w:firstLine="709"/>
        <w:jc w:val="both"/>
      </w:pPr>
      <w:r w:rsidRPr="00B070B7">
        <w:t>Специалист отдела, ответственный за прием документов, проверяет полномочия заявителя, а также наличие всех необходимых документов, представляемых для принятия на учет в качестве нуждающихся в жилых помещениях, и соответствие представленных докуме</w:t>
      </w:r>
      <w:r w:rsidRPr="00B070B7">
        <w:t>н</w:t>
      </w:r>
      <w:r w:rsidRPr="00B070B7">
        <w:t>тов установленным требованиям.</w:t>
      </w:r>
    </w:p>
    <w:p w:rsidR="005517D7" w:rsidRPr="00B070B7" w:rsidRDefault="00D25353" w:rsidP="006E4C71">
      <w:pPr>
        <w:numPr>
          <w:ilvl w:val="1"/>
          <w:numId w:val="36"/>
        </w:numPr>
        <w:tabs>
          <w:tab w:val="left" w:pos="1134"/>
        </w:tabs>
        <w:ind w:left="0" w:firstLine="709"/>
        <w:jc w:val="both"/>
      </w:pPr>
      <w:r w:rsidRPr="00B070B7">
        <w:t>При установлении фактов отсутствия необходимых документов, несоо</w:t>
      </w:r>
      <w:r w:rsidRPr="00B070B7">
        <w:t>т</w:t>
      </w:r>
      <w:r w:rsidRPr="00B070B7">
        <w:t>ветствия представленных документов требованиям, указанным в пункте 3.3. Регламента, специалист отдела уведомляет заявителя о наличии препятствий к рассмотрению вопроса о принятии на учет граждан в качестве нуждающихся в жилых п</w:t>
      </w:r>
      <w:r w:rsidRPr="00B070B7">
        <w:t>о</w:t>
      </w:r>
      <w:r w:rsidRPr="00B070B7">
        <w:t>мещениях, объясняет заявителю содержание выявленных недостатков в представленных документах (в необх</w:t>
      </w:r>
      <w:r w:rsidRPr="00B070B7">
        <w:t>о</w:t>
      </w:r>
      <w:r w:rsidRPr="00B070B7">
        <w:t>димых случаях со ссылкой на пункт 2.11 Регламента) и предлагает принять меры по их устранению.</w:t>
      </w:r>
    </w:p>
    <w:p w:rsidR="005517D7" w:rsidRPr="00B070B7" w:rsidRDefault="00D25353" w:rsidP="006E4C71">
      <w:pPr>
        <w:numPr>
          <w:ilvl w:val="1"/>
          <w:numId w:val="36"/>
        </w:numPr>
        <w:tabs>
          <w:tab w:val="left" w:pos="1134"/>
        </w:tabs>
        <w:ind w:left="0" w:firstLine="709"/>
        <w:jc w:val="both"/>
      </w:pPr>
      <w:r w:rsidRPr="00B070B7">
        <w:t>Специалист отдела принимает заявление гражданина о принятии на уче</w:t>
      </w:r>
      <w:r w:rsidR="004C6B6F" w:rsidRPr="00B070B7">
        <w:t>т в качестве нуждающегося в жилом помещении</w:t>
      </w:r>
      <w:r w:rsidRPr="00B070B7">
        <w:t xml:space="preserve"> при предоставлении заявителем полного пак</w:t>
      </w:r>
      <w:r w:rsidRPr="00B070B7">
        <w:t>е</w:t>
      </w:r>
      <w:r w:rsidRPr="00B070B7">
        <w:t>та документов.</w:t>
      </w:r>
    </w:p>
    <w:p w:rsidR="005517D7" w:rsidRPr="00B070B7" w:rsidRDefault="006E3491" w:rsidP="006E4C71">
      <w:pPr>
        <w:tabs>
          <w:tab w:val="left" w:pos="1134"/>
        </w:tabs>
        <w:ind w:firstLine="709"/>
        <w:jc w:val="both"/>
      </w:pPr>
      <w:r w:rsidRPr="00B070B7">
        <w:t>Документы, прилагаемые к заявлению, предоставляются в подлинниках (для сверки) и копиях. Сверка производится немедленно, после чего подлинники документов в</w:t>
      </w:r>
      <w:r w:rsidR="004C6B6F" w:rsidRPr="00B070B7">
        <w:t>озвращаются лицом, принимающи</w:t>
      </w:r>
      <w:r w:rsidRPr="00B070B7">
        <w:t xml:space="preserve">м документы. </w:t>
      </w:r>
      <w:r w:rsidR="00D25353" w:rsidRPr="00B070B7">
        <w:t>Представленные заявит</w:t>
      </w:r>
      <w:r w:rsidR="00D25353" w:rsidRPr="00B070B7">
        <w:t>е</w:t>
      </w:r>
      <w:r w:rsidR="00D25353" w:rsidRPr="00B070B7">
        <w:t>лем документы (заявлени</w:t>
      </w:r>
      <w:r w:rsidRPr="00B070B7">
        <w:t>е, копии документов, а также акт проверки жилищных условий гражданина, решение о принятии на учет либо об отказе в принятии на учет</w:t>
      </w:r>
      <w:r w:rsidR="00D25353" w:rsidRPr="00B070B7">
        <w:t>) хранятся в учетном деле гражданина.</w:t>
      </w:r>
    </w:p>
    <w:p w:rsidR="005517D7" w:rsidRPr="00B070B7" w:rsidRDefault="00D25353" w:rsidP="006E4C71">
      <w:pPr>
        <w:pStyle w:val="ConsPlusNormal"/>
        <w:numPr>
          <w:ilvl w:val="1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0B7">
        <w:rPr>
          <w:rFonts w:ascii="Times New Roman" w:hAnsi="Times New Roman" w:cs="Times New Roman"/>
          <w:sz w:val="24"/>
          <w:szCs w:val="24"/>
        </w:rPr>
        <w:t xml:space="preserve">Специалист отдела регистрирует поступившее заявление в Книге </w:t>
      </w:r>
      <w:r w:rsidR="00C745D9" w:rsidRPr="00B070B7">
        <w:rPr>
          <w:rFonts w:ascii="Times New Roman" w:hAnsi="Times New Roman" w:cs="Times New Roman"/>
          <w:sz w:val="24"/>
          <w:szCs w:val="24"/>
        </w:rPr>
        <w:t xml:space="preserve">регистрации заявлений граждан о принятии на учет нуждающихся в жилых помещениях, предоставляемых по договору социального найма, которая составляется по форме согласно </w:t>
      </w:r>
      <w:r w:rsidR="00F968E9">
        <w:rPr>
          <w:rFonts w:ascii="Times New Roman" w:hAnsi="Times New Roman" w:cs="Times New Roman"/>
          <w:sz w:val="24"/>
          <w:szCs w:val="24"/>
        </w:rPr>
        <w:t>П</w:t>
      </w:r>
      <w:r w:rsidR="00C745D9" w:rsidRPr="00B070B7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F968E9">
        <w:rPr>
          <w:rFonts w:ascii="Times New Roman" w:hAnsi="Times New Roman" w:cs="Times New Roman"/>
          <w:sz w:val="24"/>
          <w:szCs w:val="24"/>
        </w:rPr>
        <w:t xml:space="preserve">№ </w:t>
      </w:r>
      <w:r w:rsidR="00C745D9" w:rsidRPr="00B070B7">
        <w:rPr>
          <w:rFonts w:ascii="Times New Roman" w:hAnsi="Times New Roman" w:cs="Times New Roman"/>
          <w:sz w:val="24"/>
          <w:szCs w:val="24"/>
        </w:rPr>
        <w:t xml:space="preserve">1 Закона Кемеровской области </w:t>
      </w:r>
      <w:r w:rsidRPr="00B070B7">
        <w:rPr>
          <w:rFonts w:ascii="Times New Roman" w:hAnsi="Times New Roman" w:cs="Times New Roman"/>
          <w:sz w:val="24"/>
          <w:szCs w:val="24"/>
        </w:rPr>
        <w:t>(далее по тексту – Книга регистрации), ставит отметку о приеме документов и проставл</w:t>
      </w:r>
      <w:r w:rsidRPr="00B070B7">
        <w:rPr>
          <w:rFonts w:ascii="Times New Roman" w:hAnsi="Times New Roman" w:cs="Times New Roman"/>
          <w:sz w:val="24"/>
          <w:szCs w:val="24"/>
        </w:rPr>
        <w:t>я</w:t>
      </w:r>
      <w:r w:rsidRPr="00B070B7">
        <w:rPr>
          <w:rFonts w:ascii="Times New Roman" w:hAnsi="Times New Roman" w:cs="Times New Roman"/>
          <w:sz w:val="24"/>
          <w:szCs w:val="24"/>
        </w:rPr>
        <w:t>ет номер на заявлении в соответствии с записью в Книге регистрации.</w:t>
      </w:r>
    </w:p>
    <w:p w:rsidR="005517D7" w:rsidRPr="00B070B7" w:rsidRDefault="00D25353" w:rsidP="006E4C71">
      <w:pPr>
        <w:tabs>
          <w:tab w:val="left" w:pos="1134"/>
        </w:tabs>
        <w:ind w:firstLine="709"/>
        <w:jc w:val="both"/>
      </w:pPr>
      <w:r w:rsidRPr="00B070B7">
        <w:t>Гражданину, подавшему заявление о принятии на учет в качестве нуждаю</w:t>
      </w:r>
      <w:r w:rsidR="00411E72" w:rsidRPr="00B070B7">
        <w:t>щегося в жилом помещении</w:t>
      </w:r>
      <w:r w:rsidRPr="00B070B7">
        <w:t xml:space="preserve"> и документы согласно установленному перечню, выдается расписка </w:t>
      </w:r>
      <w:r w:rsidR="00C745D9" w:rsidRPr="00B070B7">
        <w:t>в получении заявления и прилагаемых копий документов с указ</w:t>
      </w:r>
      <w:r w:rsidR="00C745D9" w:rsidRPr="00B070B7">
        <w:t>а</w:t>
      </w:r>
      <w:r w:rsidR="00C745D9" w:rsidRPr="00B070B7">
        <w:t xml:space="preserve">нием их перечня, даты их получения и регистрационного номера заявления </w:t>
      </w:r>
      <w:r w:rsidRPr="00B070B7">
        <w:t>органом, осуществляющим муниц</w:t>
      </w:r>
      <w:r w:rsidRPr="00B070B7">
        <w:t>и</w:t>
      </w:r>
      <w:r w:rsidRPr="00B070B7">
        <w:t>пальную услугу.</w:t>
      </w:r>
    </w:p>
    <w:p w:rsidR="005517D7" w:rsidRPr="00B070B7" w:rsidRDefault="00D25353" w:rsidP="006E4C71">
      <w:pPr>
        <w:tabs>
          <w:tab w:val="left" w:pos="1134"/>
        </w:tabs>
        <w:ind w:firstLine="709"/>
        <w:jc w:val="both"/>
      </w:pPr>
      <w:r w:rsidRPr="00B070B7">
        <w:t>3.8.</w:t>
      </w:r>
      <w:r w:rsidR="006E4C71">
        <w:tab/>
      </w:r>
      <w:r w:rsidRPr="00B070B7">
        <w:t>Специалист отдела после приема заявления проводит их правовую эк</w:t>
      </w:r>
      <w:r w:rsidRPr="00B070B7">
        <w:t>с</w:t>
      </w:r>
      <w:r w:rsidRPr="00B070B7">
        <w:t xml:space="preserve">пертизу (при необходимости с привлечением специалистов компетентных органов и должностных лиц </w:t>
      </w:r>
      <w:r w:rsidR="00B141EC" w:rsidRPr="00B070B7">
        <w:t>а</w:t>
      </w:r>
      <w:r w:rsidRPr="00B070B7">
        <w:t>дминистрации Юргинского</w:t>
      </w:r>
      <w:r w:rsidR="00B141EC" w:rsidRPr="00B070B7">
        <w:t xml:space="preserve"> муниципального</w:t>
      </w:r>
      <w:r w:rsidRPr="00B070B7">
        <w:t xml:space="preserve"> района).</w:t>
      </w:r>
    </w:p>
    <w:p w:rsidR="005517D7" w:rsidRPr="00B070B7" w:rsidRDefault="00D25353" w:rsidP="006E4C71">
      <w:pPr>
        <w:tabs>
          <w:tab w:val="left" w:pos="1134"/>
        </w:tabs>
        <w:ind w:firstLine="709"/>
        <w:jc w:val="both"/>
      </w:pPr>
      <w:r w:rsidRPr="00B070B7">
        <w:t>3.9.</w:t>
      </w:r>
      <w:r w:rsidR="006E4C71">
        <w:tab/>
      </w:r>
      <w:r w:rsidRPr="00B070B7">
        <w:t>Проверка оснований для принятия граждан на учет в качестве нужда</w:t>
      </w:r>
      <w:r w:rsidRPr="00B070B7">
        <w:t>ю</w:t>
      </w:r>
      <w:r w:rsidRPr="00B070B7">
        <w:t>щихся в жилых помещениях осуществляется по факту поступления документов от заявителя.</w:t>
      </w:r>
      <w:r w:rsidRPr="00B070B7">
        <w:br/>
        <w:t>Специалист отдела проверяет сведения:</w:t>
      </w:r>
    </w:p>
    <w:p w:rsidR="005517D7" w:rsidRPr="00B070B7" w:rsidRDefault="00D25353" w:rsidP="006E4C71">
      <w:pPr>
        <w:tabs>
          <w:tab w:val="left" w:pos="1134"/>
        </w:tabs>
        <w:ind w:firstLine="709"/>
        <w:jc w:val="both"/>
      </w:pPr>
      <w:r w:rsidRPr="00B070B7">
        <w:t>о размерах общей площади жилого помещения, занимаемого гражданином и чл</w:t>
      </w:r>
      <w:r w:rsidRPr="00B070B7">
        <w:t>е</w:t>
      </w:r>
      <w:r w:rsidRPr="00B070B7">
        <w:t>нами его семьи;</w:t>
      </w:r>
    </w:p>
    <w:p w:rsidR="005517D7" w:rsidRPr="00B070B7" w:rsidRDefault="00D25353" w:rsidP="006E4C71">
      <w:pPr>
        <w:tabs>
          <w:tab w:val="left" w:pos="1134"/>
        </w:tabs>
        <w:ind w:firstLine="709"/>
        <w:jc w:val="both"/>
      </w:pPr>
      <w:r w:rsidRPr="00B070B7">
        <w:t>о зарегистрированных в жилых помещениях лицах;</w:t>
      </w:r>
    </w:p>
    <w:p w:rsidR="005517D7" w:rsidRPr="00B070B7" w:rsidRDefault="00D25353" w:rsidP="006E4C71">
      <w:pPr>
        <w:tabs>
          <w:tab w:val="left" w:pos="1134"/>
        </w:tabs>
        <w:ind w:firstLine="709"/>
        <w:jc w:val="both"/>
      </w:pPr>
      <w:r w:rsidRPr="00B070B7">
        <w:t>о собственнике (нанимателе) жилого помещения, в котором зарегистрирован гра</w:t>
      </w:r>
      <w:r w:rsidRPr="00B070B7">
        <w:t>ж</w:t>
      </w:r>
      <w:r w:rsidRPr="00B070B7">
        <w:t>данин и члены его семьи;</w:t>
      </w:r>
    </w:p>
    <w:p w:rsidR="005517D7" w:rsidRPr="00B070B7" w:rsidRDefault="00D25353" w:rsidP="006E4C71">
      <w:pPr>
        <w:tabs>
          <w:tab w:val="left" w:pos="1134"/>
        </w:tabs>
        <w:ind w:firstLine="709"/>
        <w:jc w:val="both"/>
      </w:pPr>
      <w:r w:rsidRPr="00B070B7">
        <w:t>о наличии или отсутствии в собственности гражданина и членов его семьи каких-либо жилых помещений;</w:t>
      </w:r>
    </w:p>
    <w:p w:rsidR="005517D7" w:rsidRPr="00B070B7" w:rsidRDefault="00D25353" w:rsidP="006E4C71">
      <w:pPr>
        <w:tabs>
          <w:tab w:val="left" w:pos="1134"/>
        </w:tabs>
        <w:ind w:firstLine="709"/>
        <w:jc w:val="both"/>
      </w:pPr>
      <w:r w:rsidRPr="00B070B7">
        <w:t>о наличии документа, подтверждающего факт признания гражданина малоим</w:t>
      </w:r>
      <w:r w:rsidRPr="00B070B7">
        <w:t>у</w:t>
      </w:r>
      <w:r w:rsidRPr="00B070B7">
        <w:t>щим;</w:t>
      </w:r>
    </w:p>
    <w:p w:rsidR="005517D7" w:rsidRPr="00B070B7" w:rsidRDefault="00D25353" w:rsidP="006E4C71">
      <w:pPr>
        <w:tabs>
          <w:tab w:val="left" w:pos="1134"/>
        </w:tabs>
        <w:ind w:firstLine="709"/>
        <w:jc w:val="both"/>
      </w:pPr>
      <w:r w:rsidRPr="00B070B7">
        <w:t>об отнесении гражданина к той или иной категории лиц, подлежащих обеспечению жилыми помещения по договорам социального найма (в том числе по о</w:t>
      </w:r>
      <w:r w:rsidRPr="00B070B7">
        <w:t>б</w:t>
      </w:r>
      <w:r w:rsidRPr="00B070B7">
        <w:t>щим основаниям и (или) вне очереди).</w:t>
      </w:r>
    </w:p>
    <w:p w:rsidR="005517D7" w:rsidRPr="00B070B7" w:rsidRDefault="00D25353" w:rsidP="006E4C71">
      <w:pPr>
        <w:tabs>
          <w:tab w:val="left" w:pos="1276"/>
        </w:tabs>
        <w:ind w:firstLine="709"/>
        <w:jc w:val="both"/>
      </w:pPr>
      <w:r w:rsidRPr="00B070B7">
        <w:t>3.10.</w:t>
      </w:r>
      <w:r w:rsidR="006E4C71">
        <w:tab/>
      </w:r>
      <w:r w:rsidRPr="00B070B7">
        <w:t>Специалист отдела проводит подготовительную работу для вынесения на заседание комиссии по жилищным вопросам Администрации Юргинского рай</w:t>
      </w:r>
      <w:r w:rsidRPr="00B070B7">
        <w:t>о</w:t>
      </w:r>
      <w:r w:rsidRPr="00B070B7">
        <w:t xml:space="preserve">на (далее по тексту – Комиссия) вопроса о признании гражданина нуждающимся в жилом </w:t>
      </w:r>
      <w:r w:rsidRPr="00B070B7">
        <w:lastRenderedPageBreak/>
        <w:t>помещении и принятии его на соответствующий учет в Администрации Юргинского района.</w:t>
      </w:r>
    </w:p>
    <w:p w:rsidR="00D25353" w:rsidRPr="00B070B7" w:rsidRDefault="00D25353" w:rsidP="006E4C71">
      <w:pPr>
        <w:tabs>
          <w:tab w:val="left" w:pos="1276"/>
        </w:tabs>
        <w:ind w:firstLine="709"/>
        <w:jc w:val="both"/>
      </w:pPr>
      <w:r w:rsidRPr="00B070B7">
        <w:t>3.11.</w:t>
      </w:r>
      <w:r w:rsidR="006E4C71">
        <w:tab/>
      </w:r>
      <w:r w:rsidRPr="00B070B7">
        <w:t>Комиссия по результатам рассмотрения вынесенных на рассмотрение док</w:t>
      </w:r>
      <w:r w:rsidRPr="00B070B7">
        <w:t>у</w:t>
      </w:r>
      <w:r w:rsidRPr="00B070B7">
        <w:t>ментов, принимает одно из решений:</w:t>
      </w:r>
    </w:p>
    <w:p w:rsidR="00D25353" w:rsidRPr="00B070B7" w:rsidRDefault="00D25353" w:rsidP="006E4C71">
      <w:pPr>
        <w:tabs>
          <w:tab w:val="left" w:pos="1276"/>
        </w:tabs>
        <w:ind w:firstLine="709"/>
        <w:jc w:val="both"/>
      </w:pPr>
      <w:r w:rsidRPr="00B070B7">
        <w:t>о принятии на учет граждан в качестве нуждающихся в жилых помещениях;</w:t>
      </w:r>
    </w:p>
    <w:p w:rsidR="00D25353" w:rsidRPr="00B070B7" w:rsidRDefault="00D25353" w:rsidP="006E4C71">
      <w:pPr>
        <w:tabs>
          <w:tab w:val="left" w:pos="1276"/>
        </w:tabs>
        <w:ind w:firstLine="709"/>
        <w:jc w:val="both"/>
      </w:pPr>
      <w:r w:rsidRPr="00B070B7">
        <w:t>об отказе в принятии на учет граждан в качестве нуждающихся в жилых помещ</w:t>
      </w:r>
      <w:r w:rsidRPr="00B070B7">
        <w:t>е</w:t>
      </w:r>
      <w:r w:rsidRPr="00B070B7">
        <w:t>ниях.</w:t>
      </w:r>
    </w:p>
    <w:p w:rsidR="005517D7" w:rsidRPr="00B070B7" w:rsidRDefault="00D25353" w:rsidP="006E4C71">
      <w:pPr>
        <w:tabs>
          <w:tab w:val="left" w:pos="1276"/>
        </w:tabs>
        <w:ind w:firstLine="709"/>
        <w:jc w:val="both"/>
      </w:pPr>
      <w:r w:rsidRPr="00B070B7">
        <w:t>3.12.</w:t>
      </w:r>
      <w:r w:rsidR="006E4C71">
        <w:tab/>
      </w:r>
      <w:r w:rsidRPr="00B070B7">
        <w:t>Решение Комиссии о признании гражданина нуждающимся в жилом помещении и принятии его на соответствующий учет в Администрации Юргинск</w:t>
      </w:r>
      <w:r w:rsidRPr="00B070B7">
        <w:t>о</w:t>
      </w:r>
      <w:r w:rsidRPr="00B070B7">
        <w:t>го района или об отказе в принятии на учет оформляется протоколом заседания Комиссии, утвержда</w:t>
      </w:r>
      <w:r w:rsidRPr="00B070B7">
        <w:t>е</w:t>
      </w:r>
      <w:r w:rsidRPr="00B070B7">
        <w:t>мым постановлением Администрации Юргинского района.</w:t>
      </w:r>
      <w:r w:rsidR="00A525ED">
        <w:t xml:space="preserve"> </w:t>
      </w:r>
      <w:r w:rsidRPr="00B070B7">
        <w:t>Решение об отказе в принятии гражданина на учет должно содержать основания такого отказа с обязательной ссылкой на нарушения, послужившие причиной отк</w:t>
      </w:r>
      <w:r w:rsidRPr="00B070B7">
        <w:t>а</w:t>
      </w:r>
      <w:r w:rsidRPr="00B070B7">
        <w:t>за, и норму права, предусматривающую соответствующее основание для отказа.</w:t>
      </w:r>
    </w:p>
    <w:p w:rsidR="005517D7" w:rsidRPr="00B070B7" w:rsidRDefault="00D25353" w:rsidP="006E4C71">
      <w:pPr>
        <w:tabs>
          <w:tab w:val="left" w:pos="1276"/>
        </w:tabs>
        <w:ind w:firstLine="709"/>
        <w:jc w:val="both"/>
      </w:pPr>
      <w:r w:rsidRPr="00B070B7">
        <w:t>3.13.</w:t>
      </w:r>
      <w:r w:rsidR="006E4C71">
        <w:tab/>
      </w:r>
      <w:r w:rsidRPr="00B070B7">
        <w:t xml:space="preserve">На основании постановления </w:t>
      </w:r>
      <w:r w:rsidR="00C745D9" w:rsidRPr="00B070B7">
        <w:t>а</w:t>
      </w:r>
      <w:r w:rsidRPr="00B070B7">
        <w:t>дминистрации Юргинского</w:t>
      </w:r>
      <w:r w:rsidR="00C745D9" w:rsidRPr="00B070B7">
        <w:t xml:space="preserve"> муниц</w:t>
      </w:r>
      <w:r w:rsidR="00C745D9" w:rsidRPr="00B070B7">
        <w:t>и</w:t>
      </w:r>
      <w:r w:rsidR="00C745D9" w:rsidRPr="00B070B7">
        <w:t>пального</w:t>
      </w:r>
      <w:r w:rsidRPr="00B070B7">
        <w:t xml:space="preserve"> района об утверждении протокола Комиссии, которым принято решение о принятии граждан на учет в качестве нуждающихся в жилых помещениях или об отказе в принятии на такой учет, специалистом отдела готовятся и не позднее чем через 3 рабочих дня со дня принятии такого решения выдается на руки или направляется по почте заявителю уведо</w:t>
      </w:r>
      <w:r w:rsidRPr="00B070B7">
        <w:t>м</w:t>
      </w:r>
      <w:r w:rsidRPr="00B070B7">
        <w:t>ление о принятом решении по форме</w:t>
      </w:r>
      <w:r w:rsidR="00517B95" w:rsidRPr="00B070B7">
        <w:t xml:space="preserve"> согласно </w:t>
      </w:r>
      <w:r w:rsidR="00F968E9">
        <w:t>П</w:t>
      </w:r>
      <w:r w:rsidR="00517B95" w:rsidRPr="00B070B7">
        <w:t>риложению</w:t>
      </w:r>
      <w:r w:rsidRPr="00B070B7">
        <w:t xml:space="preserve"> № 2 к Регламенту).</w:t>
      </w:r>
    </w:p>
    <w:p w:rsidR="005517D7" w:rsidRPr="00B070B7" w:rsidRDefault="00D25353" w:rsidP="006E4C71">
      <w:pPr>
        <w:tabs>
          <w:tab w:val="left" w:pos="1276"/>
        </w:tabs>
        <w:ind w:firstLine="709"/>
        <w:jc w:val="both"/>
      </w:pPr>
      <w:r w:rsidRPr="00B070B7">
        <w:t>Уведомление, направляемое заявителю в соответствии с настоящим пунктом, по</w:t>
      </w:r>
      <w:r w:rsidRPr="00B070B7">
        <w:t>д</w:t>
      </w:r>
      <w:r w:rsidRPr="00B070B7">
        <w:t xml:space="preserve">писывается начальником отдела. </w:t>
      </w:r>
    </w:p>
    <w:p w:rsidR="005517D7" w:rsidRPr="00B070B7" w:rsidRDefault="00D25353" w:rsidP="006E4C71">
      <w:pPr>
        <w:tabs>
          <w:tab w:val="left" w:pos="1276"/>
        </w:tabs>
        <w:ind w:firstLine="709"/>
        <w:jc w:val="both"/>
      </w:pPr>
      <w:r w:rsidRPr="00B070B7">
        <w:t>3.14.</w:t>
      </w:r>
      <w:r w:rsidR="006E4C71">
        <w:tab/>
      </w:r>
      <w:r w:rsidRPr="00B070B7">
        <w:t>Основанием для выдачи заявителю на руки уведомление о принятом Комиссией решении, указанном в пункте 3.1</w:t>
      </w:r>
      <w:r w:rsidR="00517B95" w:rsidRPr="00B070B7">
        <w:t>2</w:t>
      </w:r>
      <w:r w:rsidRPr="00B070B7">
        <w:t xml:space="preserve"> Регламента) является соответству</w:t>
      </w:r>
      <w:r w:rsidRPr="00B070B7">
        <w:t>ю</w:t>
      </w:r>
      <w:r w:rsidRPr="00B070B7">
        <w:t>щее обращение заявителя к специалисту отдела.</w:t>
      </w:r>
    </w:p>
    <w:p w:rsidR="005517D7" w:rsidRPr="00B070B7" w:rsidRDefault="00D25353" w:rsidP="006E4C71">
      <w:pPr>
        <w:tabs>
          <w:tab w:val="left" w:pos="1276"/>
        </w:tabs>
        <w:ind w:firstLine="709"/>
        <w:jc w:val="both"/>
      </w:pPr>
      <w:r w:rsidRPr="00B070B7">
        <w:t>3.15.</w:t>
      </w:r>
      <w:r w:rsidR="006E4C71">
        <w:tab/>
      </w:r>
      <w:r w:rsidRPr="00B070B7">
        <w:t>Специалист отдела устанавливает личность заявителя и его правомочия на обращение от имени доверенного лица (если заявитель действует в чужом инт</w:t>
      </w:r>
      <w:r w:rsidRPr="00B070B7">
        <w:t>е</w:t>
      </w:r>
      <w:r w:rsidRPr="00B070B7">
        <w:t>ресе).</w:t>
      </w:r>
    </w:p>
    <w:p w:rsidR="005517D7" w:rsidRPr="00B070B7" w:rsidRDefault="00D25353" w:rsidP="006E4C71">
      <w:pPr>
        <w:tabs>
          <w:tab w:val="left" w:pos="1276"/>
        </w:tabs>
        <w:ind w:firstLine="709"/>
        <w:jc w:val="both"/>
      </w:pPr>
      <w:r w:rsidRPr="00B070B7">
        <w:t>3.16.</w:t>
      </w:r>
      <w:r w:rsidR="006E4C71">
        <w:tab/>
      </w:r>
      <w:r w:rsidRPr="00B070B7">
        <w:t>Специалист отдела знакомит заявителя с выдаваемым документом, а заявитель расписывается в получении уведомления на втором экземпляре уведомления, кот</w:t>
      </w:r>
      <w:r w:rsidRPr="00B070B7">
        <w:t>о</w:t>
      </w:r>
      <w:r w:rsidRPr="00B070B7">
        <w:t>рый остается в архиве отдела.</w:t>
      </w:r>
    </w:p>
    <w:p w:rsidR="005517D7" w:rsidRPr="00B070B7" w:rsidRDefault="00D25353" w:rsidP="006E4C71">
      <w:pPr>
        <w:tabs>
          <w:tab w:val="left" w:pos="1276"/>
        </w:tabs>
        <w:ind w:firstLine="709"/>
        <w:jc w:val="both"/>
      </w:pPr>
      <w:r w:rsidRPr="00B070B7">
        <w:t>3.17.</w:t>
      </w:r>
      <w:r w:rsidR="006E4C71">
        <w:tab/>
      </w:r>
      <w:r w:rsidRPr="00B070B7">
        <w:t xml:space="preserve">Принятые на учет граждане включаются в Книгу </w:t>
      </w:r>
      <w:r w:rsidR="00DD4074" w:rsidRPr="00B070B7">
        <w:t>регистрации</w:t>
      </w:r>
      <w:r w:rsidRPr="00B070B7">
        <w:t xml:space="preserve"> граждан,</w:t>
      </w:r>
      <w:r w:rsidR="00DD4074" w:rsidRPr="00B070B7">
        <w:t xml:space="preserve"> принятых на учет в качестве</w:t>
      </w:r>
      <w:r w:rsidRPr="00B070B7">
        <w:t xml:space="preserve"> нуждающихся в жилых помещениях</w:t>
      </w:r>
      <w:r w:rsidR="00DD4074" w:rsidRPr="00B070B7">
        <w:t>, предоставля</w:t>
      </w:r>
      <w:r w:rsidR="00DD4074" w:rsidRPr="00B070B7">
        <w:t>е</w:t>
      </w:r>
      <w:r w:rsidR="00DD4074" w:rsidRPr="00B070B7">
        <w:t>мых по договору социального найма</w:t>
      </w:r>
      <w:r w:rsidRPr="00B070B7">
        <w:t xml:space="preserve"> (далее - Книга учета), которая ведется отд</w:t>
      </w:r>
      <w:r w:rsidRPr="00B070B7">
        <w:t>е</w:t>
      </w:r>
      <w:r w:rsidRPr="00B070B7">
        <w:t>лом по установленной форме.</w:t>
      </w:r>
    </w:p>
    <w:p w:rsidR="005517D7" w:rsidRPr="00B070B7" w:rsidRDefault="00D25353" w:rsidP="006E4C71">
      <w:pPr>
        <w:tabs>
          <w:tab w:val="left" w:pos="1276"/>
        </w:tabs>
        <w:ind w:firstLine="709"/>
        <w:jc w:val="both"/>
      </w:pPr>
      <w:r w:rsidRPr="00B070B7">
        <w:t>3.18.</w:t>
      </w:r>
      <w:r w:rsidR="006E4C71">
        <w:tab/>
      </w:r>
      <w:r w:rsidRPr="00B070B7">
        <w:t>На каждого гражданина, принятого на учет в качестве нуждающегося в жилом помещении, заводится учетное дело, в котором содержатся все предста</w:t>
      </w:r>
      <w:r w:rsidRPr="00B070B7">
        <w:t>в</w:t>
      </w:r>
      <w:r w:rsidRPr="00B070B7">
        <w:t>ленные им необходимые документы. Учетному делу присваивается номер, соотве</w:t>
      </w:r>
      <w:r w:rsidRPr="00B070B7">
        <w:t>т</w:t>
      </w:r>
      <w:r w:rsidRPr="00B070B7">
        <w:t>ствующий номеру в Книге учета.</w:t>
      </w:r>
    </w:p>
    <w:p w:rsidR="005517D7" w:rsidRPr="00B070B7" w:rsidRDefault="00D25353" w:rsidP="006E4C71">
      <w:pPr>
        <w:tabs>
          <w:tab w:val="left" w:pos="1276"/>
        </w:tabs>
        <w:ind w:firstLine="709"/>
        <w:jc w:val="both"/>
      </w:pPr>
      <w:r w:rsidRPr="00B070B7">
        <w:t>Пакет документов формируется в учетное дело. Надпись на учетном деле должна содержать:</w:t>
      </w:r>
    </w:p>
    <w:p w:rsidR="005517D7" w:rsidRPr="00B070B7" w:rsidRDefault="00D25353" w:rsidP="006E4C71">
      <w:pPr>
        <w:tabs>
          <w:tab w:val="left" w:pos="1276"/>
        </w:tabs>
        <w:ind w:firstLine="709"/>
        <w:jc w:val="both"/>
      </w:pPr>
      <w:r w:rsidRPr="00B070B7">
        <w:t>номер учетного дела;</w:t>
      </w:r>
    </w:p>
    <w:p w:rsidR="005517D7" w:rsidRPr="00B070B7" w:rsidRDefault="00D25353" w:rsidP="006E4C71">
      <w:pPr>
        <w:tabs>
          <w:tab w:val="left" w:pos="1276"/>
        </w:tabs>
        <w:ind w:firstLine="709"/>
        <w:jc w:val="both"/>
      </w:pPr>
      <w:r w:rsidRPr="00B070B7">
        <w:t>фамилию, имя, отчество гражданина;</w:t>
      </w:r>
    </w:p>
    <w:p w:rsidR="005517D7" w:rsidRPr="00B070B7" w:rsidRDefault="00D25353" w:rsidP="006E4C71">
      <w:pPr>
        <w:tabs>
          <w:tab w:val="left" w:pos="1276"/>
        </w:tabs>
        <w:ind w:firstLine="709"/>
        <w:jc w:val="both"/>
      </w:pPr>
      <w:r w:rsidRPr="00B070B7">
        <w:t>дату и номер постановления Администрации Юргинского района, утве</w:t>
      </w:r>
      <w:r w:rsidRPr="00B070B7">
        <w:t>р</w:t>
      </w:r>
      <w:r w:rsidRPr="00B070B7">
        <w:t>ждающего протокол жилищной комиссии Администрации Юргинского района о принятии гражд</w:t>
      </w:r>
      <w:r w:rsidRPr="00B070B7">
        <w:t>а</w:t>
      </w:r>
      <w:r w:rsidRPr="00B070B7">
        <w:t>нина на учет в качестве нуждающихся в жилых помещениях.</w:t>
      </w:r>
    </w:p>
    <w:p w:rsidR="005517D7" w:rsidRPr="00B070B7" w:rsidRDefault="00D25353" w:rsidP="006E4C71">
      <w:pPr>
        <w:tabs>
          <w:tab w:val="left" w:pos="1276"/>
        </w:tabs>
        <w:ind w:firstLine="709"/>
        <w:jc w:val="both"/>
      </w:pPr>
      <w:r w:rsidRPr="00B070B7">
        <w:t>3.19.</w:t>
      </w:r>
      <w:r w:rsidR="006E4C71">
        <w:tab/>
      </w:r>
      <w:r w:rsidRPr="00B070B7">
        <w:t>Отдел обеспечивает надлежащее хранение Книг учета, в том числе списков очередников и учетных дел граждан, стоящих на учете в качестве нужд</w:t>
      </w:r>
      <w:r w:rsidRPr="00B070B7">
        <w:t>а</w:t>
      </w:r>
      <w:r w:rsidRPr="00B070B7">
        <w:t>ющихся в жилых помещениях.</w:t>
      </w:r>
    </w:p>
    <w:p w:rsidR="005517D7" w:rsidRPr="00B070B7" w:rsidRDefault="00D25353" w:rsidP="006E4C71">
      <w:pPr>
        <w:tabs>
          <w:tab w:val="left" w:pos="1276"/>
        </w:tabs>
        <w:ind w:firstLine="709"/>
        <w:jc w:val="both"/>
      </w:pPr>
      <w:r w:rsidRPr="00B070B7">
        <w:t>3.20.</w:t>
      </w:r>
      <w:r w:rsidR="006E4C71">
        <w:tab/>
      </w:r>
      <w:r w:rsidRPr="00B070B7">
        <w:t>Граждане считаются принятыми на учет в качестве нуждающихся в жилых помещениях со дня принятия Комиссией соответствующего решения и утверждения его постановлением Администрации Юргинского района.</w:t>
      </w:r>
    </w:p>
    <w:p w:rsidR="005517D7" w:rsidRPr="00B070B7" w:rsidRDefault="00D25353" w:rsidP="006E4C71">
      <w:pPr>
        <w:tabs>
          <w:tab w:val="left" w:pos="1276"/>
        </w:tabs>
        <w:ind w:firstLine="709"/>
        <w:jc w:val="both"/>
      </w:pPr>
      <w:r w:rsidRPr="00B070B7">
        <w:t>3.21.</w:t>
      </w:r>
      <w:r w:rsidR="006E4C71">
        <w:tab/>
      </w:r>
      <w:r w:rsidRPr="00B070B7">
        <w:t>При рассмотрении заявлений, поданных несколькими гражданами одновременно (в один день), их очередность определяется по времени подачи заявл</w:t>
      </w:r>
      <w:r w:rsidRPr="00B070B7">
        <w:t>е</w:t>
      </w:r>
      <w:r w:rsidRPr="00B070B7">
        <w:t>ния с полным комплектом необходимых документов.</w:t>
      </w:r>
    </w:p>
    <w:p w:rsidR="00F421DC" w:rsidRPr="00B070B7" w:rsidRDefault="00D25353" w:rsidP="006E4C71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070B7">
        <w:lastRenderedPageBreak/>
        <w:t>3.22.</w:t>
      </w:r>
      <w:r w:rsidR="006E4C71">
        <w:tab/>
      </w:r>
      <w:r w:rsidR="00F421DC" w:rsidRPr="00B070B7">
        <w:t>В случае изменения сведений о гражданине и членах его семьи, подтвержда</w:t>
      </w:r>
      <w:r w:rsidR="00F421DC" w:rsidRPr="00B070B7">
        <w:t>е</w:t>
      </w:r>
      <w:r w:rsidR="00F421DC" w:rsidRPr="00B070B7">
        <w:t xml:space="preserve">мых документами, указанными в </w:t>
      </w:r>
      <w:hyperlink r:id="rId22" w:history="1">
        <w:r w:rsidR="00F421DC" w:rsidRPr="00B070B7">
          <w:t xml:space="preserve">подпунктах </w:t>
        </w:r>
      </w:hyperlink>
      <w:r w:rsidR="00411E72" w:rsidRPr="00B070B7">
        <w:t>1,2,3,4</w:t>
      </w:r>
      <w:r w:rsidR="00F421DC" w:rsidRPr="00B070B7">
        <w:t>,</w:t>
      </w:r>
      <w:hyperlink r:id="rId23" w:history="1">
        <w:r w:rsidR="00F421DC" w:rsidRPr="00B070B7">
          <w:t>10</w:t>
        </w:r>
      </w:hyperlink>
      <w:r w:rsidR="00F421DC" w:rsidRPr="00B070B7">
        <w:t xml:space="preserve">, </w:t>
      </w:r>
      <w:hyperlink r:id="rId24" w:history="1">
        <w:r w:rsidR="00F421DC" w:rsidRPr="00B070B7">
          <w:t>13</w:t>
        </w:r>
      </w:hyperlink>
      <w:r w:rsidR="00F421DC" w:rsidRPr="00B070B7">
        <w:t xml:space="preserve">, </w:t>
      </w:r>
      <w:hyperlink r:id="rId25" w:history="1">
        <w:r w:rsidR="00F421DC" w:rsidRPr="00B070B7">
          <w:t>14</w:t>
        </w:r>
      </w:hyperlink>
      <w:r w:rsidR="00F421DC" w:rsidRPr="00B070B7">
        <w:t xml:space="preserve">, </w:t>
      </w:r>
      <w:hyperlink r:id="rId26" w:history="1">
        <w:r w:rsidR="00F421DC" w:rsidRPr="00B070B7">
          <w:t xml:space="preserve">15 пункта 2.6 </w:t>
        </w:r>
      </w:hyperlink>
      <w:r w:rsidR="00F421DC" w:rsidRPr="00B070B7">
        <w:t>Регламента, свидетельством о перемене имени, свидетельством о смерти члена семьи гражданина, гражданин обязан в течение трех месяцев с даты изменения ук</w:t>
      </w:r>
      <w:r w:rsidR="00F421DC" w:rsidRPr="00B070B7">
        <w:t>а</w:t>
      </w:r>
      <w:r w:rsidR="00F421DC" w:rsidRPr="00B070B7">
        <w:t>занных сведений представить документы, подтверждающие изменения, в орган местного самоуправления по месту принятия на учет в качестве нуждающегося в жилом помещении в порядке, предусмотренном пунктом 2.6 настоящего Регламе</w:t>
      </w:r>
      <w:r w:rsidR="00F421DC" w:rsidRPr="00B070B7">
        <w:t>н</w:t>
      </w:r>
      <w:r w:rsidR="00F421DC" w:rsidRPr="00B070B7">
        <w:t>та.</w:t>
      </w:r>
    </w:p>
    <w:p w:rsidR="00F421DC" w:rsidRPr="00B070B7" w:rsidRDefault="00F421DC" w:rsidP="006E4C71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070B7">
        <w:t>В случае изменения сведений о гражданине, подтверждаемых документами, ук</w:t>
      </w:r>
      <w:r w:rsidRPr="00B070B7">
        <w:t>а</w:t>
      </w:r>
      <w:r w:rsidRPr="00B070B7">
        <w:t xml:space="preserve">занными в </w:t>
      </w:r>
      <w:hyperlink r:id="rId27" w:history="1">
        <w:r w:rsidRPr="00B070B7">
          <w:t>подпунктах 7</w:t>
        </w:r>
      </w:hyperlink>
      <w:r w:rsidRPr="00B070B7">
        <w:t xml:space="preserve">, </w:t>
      </w:r>
      <w:hyperlink r:id="rId28" w:history="1">
        <w:r w:rsidRPr="00B070B7">
          <w:t>11</w:t>
        </w:r>
      </w:hyperlink>
      <w:r w:rsidRPr="00B070B7">
        <w:t xml:space="preserve">, </w:t>
      </w:r>
      <w:hyperlink r:id="rId29" w:history="1">
        <w:r w:rsidRPr="00B070B7">
          <w:t xml:space="preserve">12 пункта 2.6 </w:t>
        </w:r>
      </w:hyperlink>
      <w:r w:rsidRPr="00B070B7">
        <w:t>настоящего Регламента, гражданин вправе представить документы, подтверждающие изменения, в орган местного самоуправления по месту принятия на учет в качестве нуждающегося в жилом пом</w:t>
      </w:r>
      <w:r w:rsidRPr="00B070B7">
        <w:t>е</w:t>
      </w:r>
      <w:r w:rsidRPr="00B070B7">
        <w:t>щении.</w:t>
      </w:r>
    </w:p>
    <w:p w:rsidR="00F421DC" w:rsidRPr="00B070B7" w:rsidRDefault="00F421DC" w:rsidP="006E4C71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070B7">
        <w:t xml:space="preserve">Отдел не реже чем один раз в четыре года проводит проверку сведений о гражданине и членах его семьи, подтверждаемых документами, указанными в </w:t>
      </w:r>
      <w:hyperlink r:id="rId30" w:history="1">
        <w:r w:rsidRPr="00B070B7">
          <w:t>подпунктах 7</w:t>
        </w:r>
      </w:hyperlink>
      <w:r w:rsidRPr="00B070B7">
        <w:t xml:space="preserve">, </w:t>
      </w:r>
      <w:hyperlink r:id="rId31" w:history="1">
        <w:r w:rsidRPr="00B070B7">
          <w:t>11</w:t>
        </w:r>
      </w:hyperlink>
      <w:r w:rsidRPr="00B070B7">
        <w:t xml:space="preserve">, </w:t>
      </w:r>
      <w:hyperlink r:id="rId32" w:history="1">
        <w:r w:rsidRPr="00B070B7">
          <w:t>12 пункта 2.6</w:t>
        </w:r>
      </w:hyperlink>
      <w:r w:rsidRPr="00B070B7">
        <w:t xml:space="preserve"> настоящего Регламента, с использованием межведомственного информацио</w:t>
      </w:r>
      <w:r w:rsidRPr="00B070B7">
        <w:t>н</w:t>
      </w:r>
      <w:r w:rsidRPr="00B070B7">
        <w:t>ного взаимодействия.</w:t>
      </w:r>
    </w:p>
    <w:p w:rsidR="00F421DC" w:rsidRPr="00B070B7" w:rsidRDefault="00F421DC" w:rsidP="006E4C71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070B7">
        <w:t>Документы, представленные гражданином и полученные органом мес</w:t>
      </w:r>
      <w:r w:rsidRPr="00B070B7">
        <w:t>т</w:t>
      </w:r>
      <w:r w:rsidRPr="00B070B7">
        <w:t>ного самоуправления с использованием межведомственного информационного взаимодействия, являются основанием для проведения органом местного самоуправления проверки обо</w:t>
      </w:r>
      <w:r w:rsidRPr="00B070B7">
        <w:t>с</w:t>
      </w:r>
      <w:r w:rsidRPr="00B070B7">
        <w:t>нованности сохранения за гражданином права состоять на учете в качестве нуждающегося в жилом помещении.</w:t>
      </w:r>
    </w:p>
    <w:p w:rsidR="00F421DC" w:rsidRPr="00B070B7" w:rsidRDefault="00F421DC" w:rsidP="006E4C71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070B7">
        <w:t>Документы, представленные в соответствии с настоящим пунктом, ра</w:t>
      </w:r>
      <w:r w:rsidRPr="00B070B7">
        <w:t>з</w:t>
      </w:r>
      <w:r w:rsidRPr="00B070B7">
        <w:t>мещаются в учетном деле.</w:t>
      </w:r>
    </w:p>
    <w:p w:rsidR="00D25353" w:rsidRPr="00B070B7" w:rsidRDefault="00D25353" w:rsidP="00F968E9">
      <w:pPr>
        <w:jc w:val="center"/>
      </w:pPr>
    </w:p>
    <w:p w:rsidR="00D25353" w:rsidRPr="00B070B7" w:rsidRDefault="004D738D" w:rsidP="00F968E9">
      <w:pPr>
        <w:jc w:val="center"/>
        <w:rPr>
          <w:rStyle w:val="ac"/>
        </w:rPr>
      </w:pPr>
      <w:r w:rsidRPr="00B070B7">
        <w:rPr>
          <w:rStyle w:val="ac"/>
        </w:rPr>
        <w:t>4. Формы контроля над</w:t>
      </w:r>
      <w:r w:rsidR="00D25353" w:rsidRPr="00B070B7">
        <w:rPr>
          <w:rStyle w:val="ac"/>
        </w:rPr>
        <w:t xml:space="preserve"> исполнением административного регламента</w:t>
      </w:r>
    </w:p>
    <w:p w:rsidR="005517D7" w:rsidRPr="00B070B7" w:rsidRDefault="005517D7" w:rsidP="00F968E9">
      <w:pPr>
        <w:jc w:val="center"/>
      </w:pPr>
    </w:p>
    <w:p w:rsidR="005517D7" w:rsidRPr="00B070B7" w:rsidRDefault="00D25353" w:rsidP="00F968E9">
      <w:pPr>
        <w:tabs>
          <w:tab w:val="left" w:pos="1134"/>
        </w:tabs>
        <w:ind w:firstLine="709"/>
        <w:jc w:val="both"/>
      </w:pPr>
      <w:r w:rsidRPr="00B070B7">
        <w:t>4.1.</w:t>
      </w:r>
      <w:r w:rsidR="00F968E9">
        <w:tab/>
      </w:r>
      <w:r w:rsidRPr="00B070B7">
        <w:t>Текущий контроль за соблюдением и исполнением ответственными с</w:t>
      </w:r>
      <w:r w:rsidRPr="00B070B7">
        <w:t>о</w:t>
      </w:r>
      <w:r w:rsidRPr="00B070B7">
        <w:t>трудниками отдела последовательности действий, определенных Регламентом, осуществляется начальником отдела.</w:t>
      </w:r>
    </w:p>
    <w:p w:rsidR="005517D7" w:rsidRPr="00B070B7" w:rsidRDefault="00D25353" w:rsidP="00F968E9">
      <w:pPr>
        <w:tabs>
          <w:tab w:val="left" w:pos="1134"/>
        </w:tabs>
        <w:ind w:firstLine="709"/>
        <w:jc w:val="both"/>
      </w:pPr>
      <w:r w:rsidRPr="00B070B7">
        <w:t>4.2.</w:t>
      </w:r>
      <w:r w:rsidR="00F968E9">
        <w:tab/>
      </w:r>
      <w:r w:rsidRPr="00B070B7">
        <w:t>Сотрудники отдела, принимающие участие в предоставлении муниц</w:t>
      </w:r>
      <w:r w:rsidRPr="00B070B7">
        <w:t>и</w:t>
      </w:r>
      <w:r w:rsidRPr="00B070B7">
        <w:t>пальной услуги, несут персональную ответственность за соблюдение сроков и порядка приема д</w:t>
      </w:r>
      <w:r w:rsidRPr="00B070B7">
        <w:t>о</w:t>
      </w:r>
      <w:r w:rsidRPr="00B070B7">
        <w:t>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</w:t>
      </w:r>
      <w:r w:rsidRPr="00B070B7">
        <w:t>о</w:t>
      </w:r>
      <w:r w:rsidRPr="00B070B7">
        <w:t xml:space="preserve">ящим </w:t>
      </w:r>
      <w:r w:rsidR="00411E72" w:rsidRPr="00B070B7">
        <w:t>Р</w:t>
      </w:r>
      <w:r w:rsidRPr="00B070B7">
        <w:t>егламентом.</w:t>
      </w:r>
    </w:p>
    <w:p w:rsidR="005517D7" w:rsidRPr="00B070B7" w:rsidRDefault="00D25353" w:rsidP="00F968E9">
      <w:pPr>
        <w:tabs>
          <w:tab w:val="left" w:pos="1134"/>
        </w:tabs>
        <w:ind w:firstLine="709"/>
        <w:jc w:val="both"/>
      </w:pPr>
      <w:r w:rsidRPr="00B070B7">
        <w:t>4.3.</w:t>
      </w:r>
      <w:r w:rsidR="00F968E9">
        <w:tab/>
      </w:r>
      <w:r w:rsidRPr="00B070B7">
        <w:t>Контроль за полнотой и качеством исполнения муниципальной услуги включ</w:t>
      </w:r>
      <w:r w:rsidRPr="00B070B7">
        <w:t>а</w:t>
      </w:r>
      <w:r w:rsidRPr="00B070B7">
        <w:t>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</w:t>
      </w:r>
      <w:r w:rsidRPr="00B070B7">
        <w:t>ж</w:t>
      </w:r>
      <w:r w:rsidRPr="00B070B7">
        <w:t>ностных лиц.</w:t>
      </w:r>
    </w:p>
    <w:p w:rsidR="00D25353" w:rsidRPr="00B070B7" w:rsidRDefault="00D25353" w:rsidP="00F968E9">
      <w:pPr>
        <w:tabs>
          <w:tab w:val="left" w:pos="1134"/>
        </w:tabs>
        <w:ind w:firstLine="709"/>
        <w:jc w:val="both"/>
      </w:pPr>
      <w:r w:rsidRPr="00B070B7">
        <w:t>4.4.</w:t>
      </w:r>
      <w:r w:rsidR="00F968E9">
        <w:tab/>
      </w:r>
      <w:r w:rsidRPr="00B070B7">
        <w:t>По результатам проведенных проверок в случае выявления нарушений прав з</w:t>
      </w:r>
      <w:r w:rsidRPr="00B070B7">
        <w:t>а</w:t>
      </w:r>
      <w:r w:rsidRPr="00B070B7">
        <w:t>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517D7" w:rsidRPr="00B070B7" w:rsidRDefault="005517D7" w:rsidP="00F968E9">
      <w:pPr>
        <w:jc w:val="center"/>
      </w:pPr>
    </w:p>
    <w:p w:rsidR="00D25353" w:rsidRPr="00B070B7" w:rsidRDefault="00D25353" w:rsidP="00F968E9">
      <w:pPr>
        <w:jc w:val="center"/>
        <w:rPr>
          <w:rStyle w:val="ac"/>
        </w:rPr>
      </w:pPr>
      <w:r w:rsidRPr="00B070B7">
        <w:rPr>
          <w:rStyle w:val="ac"/>
        </w:rPr>
        <w:t>5. Досудебный (внесудебный) порядок обжалования</w:t>
      </w:r>
      <w:r w:rsidR="00517B95" w:rsidRPr="00B070B7">
        <w:rPr>
          <w:rStyle w:val="ac"/>
        </w:rPr>
        <w:t xml:space="preserve"> решений и действий (бездействия</w:t>
      </w:r>
      <w:r w:rsidRPr="00B070B7">
        <w:rPr>
          <w:rStyle w:val="ac"/>
        </w:rPr>
        <w:t>) органа, предоставляющего муниципальную услугу, а также дол</w:t>
      </w:r>
      <w:r w:rsidRPr="00B070B7">
        <w:rPr>
          <w:rStyle w:val="ac"/>
        </w:rPr>
        <w:t>ж</w:t>
      </w:r>
      <w:r w:rsidRPr="00B070B7">
        <w:rPr>
          <w:rStyle w:val="ac"/>
        </w:rPr>
        <w:t>ностных лиц или муниципальных служащих</w:t>
      </w:r>
    </w:p>
    <w:p w:rsidR="005517D7" w:rsidRPr="00B070B7" w:rsidRDefault="005517D7" w:rsidP="00F968E9">
      <w:pPr>
        <w:jc w:val="center"/>
      </w:pPr>
    </w:p>
    <w:p w:rsidR="005517D7" w:rsidRPr="00B070B7" w:rsidRDefault="00D25353" w:rsidP="00B070B7">
      <w:pPr>
        <w:ind w:firstLine="709"/>
        <w:jc w:val="both"/>
      </w:pPr>
      <w:r w:rsidRPr="00B070B7">
        <w:t xml:space="preserve">Гражданин может обратиться с жалобой на </w:t>
      </w:r>
      <w:r w:rsidR="0031024B" w:rsidRPr="00B070B7">
        <w:t>решение и действия (безде</w:t>
      </w:r>
      <w:r w:rsidR="0031024B" w:rsidRPr="00B070B7">
        <w:t>й</w:t>
      </w:r>
      <w:r w:rsidR="0031024B" w:rsidRPr="00B070B7">
        <w:t>ствия) органа</w:t>
      </w:r>
      <w:r w:rsidRPr="00B070B7">
        <w:t>,</w:t>
      </w:r>
      <w:r w:rsidR="0031024B" w:rsidRPr="00B070B7">
        <w:t xml:space="preserve"> предоставляющего муниципальную услугу, должностного лица органа, пред</w:t>
      </w:r>
      <w:r w:rsidR="0031024B" w:rsidRPr="00B070B7">
        <w:t>о</w:t>
      </w:r>
      <w:r w:rsidR="0031024B" w:rsidRPr="00B070B7">
        <w:t>ставляющего муниципальную услугу или муниципального служащего</w:t>
      </w:r>
      <w:r w:rsidRPr="00B070B7">
        <w:t>, письменно на имя начальника отдела или курирующего р</w:t>
      </w:r>
      <w:r w:rsidR="0031024B" w:rsidRPr="00B070B7">
        <w:t>аботу отдела заместителя главы а</w:t>
      </w:r>
      <w:r w:rsidRPr="00B070B7">
        <w:t>дминистрации Юргинского</w:t>
      </w:r>
      <w:r w:rsidR="0031024B" w:rsidRPr="00B070B7">
        <w:t xml:space="preserve"> муниципального </w:t>
      </w:r>
      <w:r w:rsidRPr="00B070B7">
        <w:t>района.</w:t>
      </w:r>
    </w:p>
    <w:p w:rsidR="00E81B64" w:rsidRPr="00B070B7" w:rsidRDefault="00411E72" w:rsidP="00B070B7">
      <w:pPr>
        <w:ind w:firstLine="709"/>
        <w:jc w:val="both"/>
      </w:pPr>
      <w:r w:rsidRPr="00B070B7">
        <w:t xml:space="preserve">Жалоба подлежит рассмотрению должностным лицом, наделенным полномочиями </w:t>
      </w:r>
      <w:r w:rsidR="00E81B64" w:rsidRPr="00B070B7">
        <w:t>по рассмотрению жалоб, в течение</w:t>
      </w:r>
      <w:r w:rsidRPr="00B070B7">
        <w:t xml:space="preserve"> 15</w:t>
      </w:r>
      <w:r w:rsidR="00E81B64" w:rsidRPr="00B070B7">
        <w:t>-ти</w:t>
      </w:r>
      <w:r w:rsidRPr="00B070B7">
        <w:t xml:space="preserve"> рабочих дней со дня её регистрации, а в случае</w:t>
      </w:r>
      <w:r w:rsidR="00E81B64" w:rsidRPr="00B070B7">
        <w:t xml:space="preserve"> обжалования отказа органа, предоставляющего муниципальную услугу, должностного лица такого органа в приеме документов у заявителя либо в исправлении допущенных </w:t>
      </w:r>
      <w:r w:rsidR="00E81B64" w:rsidRPr="00B070B7">
        <w:lastRenderedPageBreak/>
        <w:t>опечаток и ошибок или в случае обжалования нарушения установленного срока таких исправлений – в течение 5-ти рабочих дней со дня её регистрации.</w:t>
      </w:r>
    </w:p>
    <w:p w:rsidR="00D25353" w:rsidRPr="00B070B7" w:rsidRDefault="00D25353" w:rsidP="00B070B7">
      <w:pPr>
        <w:ind w:firstLine="709"/>
        <w:jc w:val="both"/>
      </w:pPr>
      <w:r w:rsidRPr="00B070B7">
        <w:t>Обращение к начальнику отдела может быть направлено:</w:t>
      </w:r>
    </w:p>
    <w:p w:rsidR="00D25353" w:rsidRPr="00B070B7" w:rsidRDefault="00D25353" w:rsidP="00B070B7">
      <w:pPr>
        <w:ind w:firstLine="709"/>
        <w:jc w:val="both"/>
      </w:pPr>
      <w:r w:rsidRPr="00B070B7">
        <w:t xml:space="preserve">в письменном виде по адресу: </w:t>
      </w:r>
      <w:smartTag w:uri="urn:schemas-microsoft-com:office:smarttags" w:element="metricconverter">
        <w:smartTagPr>
          <w:attr w:name="ProductID" w:val="652050, г"/>
        </w:smartTagPr>
        <w:r w:rsidRPr="00B070B7">
          <w:t>652050, г</w:t>
        </w:r>
      </w:smartTag>
      <w:r w:rsidRPr="00B070B7">
        <w:t>.</w:t>
      </w:r>
      <w:r w:rsidR="00E81B64" w:rsidRPr="00B070B7">
        <w:t xml:space="preserve"> </w:t>
      </w:r>
      <w:r w:rsidRPr="00B070B7">
        <w:t xml:space="preserve">Юрга, ул. Машиностроителей, </w:t>
      </w:r>
      <w:r w:rsidR="00F968E9">
        <w:t xml:space="preserve">д. </w:t>
      </w:r>
      <w:r w:rsidRPr="00B070B7">
        <w:t>37;</w:t>
      </w:r>
    </w:p>
    <w:p w:rsidR="00D25353" w:rsidRPr="00B070B7" w:rsidRDefault="00D25353" w:rsidP="00B070B7">
      <w:pPr>
        <w:ind w:firstLine="709"/>
        <w:jc w:val="both"/>
      </w:pPr>
      <w:r w:rsidRPr="00B070B7">
        <w:t>на личном приеме, в соответствии с графиком: вторник с 09-00 до 12-00; четверг с 14-00 до 17-00 по предварительной записи по телефонам 4-19-92.</w:t>
      </w:r>
    </w:p>
    <w:p w:rsidR="00D25353" w:rsidRPr="00B070B7" w:rsidRDefault="00D25353" w:rsidP="00B070B7">
      <w:pPr>
        <w:ind w:firstLine="709"/>
        <w:jc w:val="both"/>
      </w:pPr>
      <w:r w:rsidRPr="00B070B7">
        <w:t xml:space="preserve">Обращение к курирующему работу отделу заместителю главы </w:t>
      </w:r>
      <w:r w:rsidR="0031024B" w:rsidRPr="00B070B7">
        <w:t>а</w:t>
      </w:r>
      <w:r w:rsidRPr="00B070B7">
        <w:t>дминистр</w:t>
      </w:r>
      <w:r w:rsidRPr="00B070B7">
        <w:t>а</w:t>
      </w:r>
      <w:r w:rsidRPr="00B070B7">
        <w:t>ции Юргинского</w:t>
      </w:r>
      <w:r w:rsidR="0031024B" w:rsidRPr="00B070B7">
        <w:t xml:space="preserve"> муниципального</w:t>
      </w:r>
      <w:r w:rsidRPr="00B070B7">
        <w:t xml:space="preserve"> района может быть осуществлено:</w:t>
      </w:r>
    </w:p>
    <w:p w:rsidR="00D25353" w:rsidRPr="00B070B7" w:rsidRDefault="00D25353" w:rsidP="00B070B7">
      <w:pPr>
        <w:ind w:firstLine="709"/>
        <w:jc w:val="both"/>
      </w:pPr>
      <w:r w:rsidRPr="00B070B7">
        <w:t xml:space="preserve">в письменном виде по адресу: </w:t>
      </w:r>
      <w:smartTag w:uri="urn:schemas-microsoft-com:office:smarttags" w:element="metricconverter">
        <w:smartTagPr>
          <w:attr w:name="ProductID" w:val="652050, г"/>
        </w:smartTagPr>
        <w:r w:rsidRPr="00B070B7">
          <w:t>652050, г</w:t>
        </w:r>
      </w:smartTag>
      <w:r w:rsidRPr="00B070B7">
        <w:t>.</w:t>
      </w:r>
      <w:r w:rsidR="00F968E9">
        <w:t xml:space="preserve"> </w:t>
      </w:r>
      <w:r w:rsidRPr="00B070B7">
        <w:t xml:space="preserve">Юрга, ул. Машиностроителей, </w:t>
      </w:r>
      <w:r w:rsidR="00F968E9">
        <w:t xml:space="preserve">д. </w:t>
      </w:r>
      <w:r w:rsidRPr="00B070B7">
        <w:t>37;</w:t>
      </w:r>
    </w:p>
    <w:p w:rsidR="00D25353" w:rsidRPr="00B070B7" w:rsidRDefault="00D25353" w:rsidP="00B070B7">
      <w:pPr>
        <w:ind w:firstLine="709"/>
        <w:jc w:val="both"/>
      </w:pPr>
      <w:r w:rsidRPr="00B070B7">
        <w:t>на личном приеме: в соответствии с графиком по предварительной записи телеф</w:t>
      </w:r>
      <w:r w:rsidRPr="00B070B7">
        <w:t>о</w:t>
      </w:r>
      <w:r w:rsidRPr="00B070B7">
        <w:t>ну 6-16-67.</w:t>
      </w:r>
    </w:p>
    <w:p w:rsidR="005517D7" w:rsidRPr="00B070B7" w:rsidRDefault="00D25353" w:rsidP="00B070B7">
      <w:pPr>
        <w:ind w:firstLine="709"/>
        <w:jc w:val="both"/>
      </w:pPr>
      <w:r w:rsidRPr="00B070B7">
        <w:t>Письменное обращение должно быть написано разборчивым почерком, не соде</w:t>
      </w:r>
      <w:r w:rsidRPr="00B070B7">
        <w:t>р</w:t>
      </w:r>
      <w:r w:rsidRPr="00B070B7">
        <w:t>жать нецензурных выражений.</w:t>
      </w:r>
    </w:p>
    <w:p w:rsidR="005517D7" w:rsidRPr="00B070B7" w:rsidRDefault="00D25353" w:rsidP="00B070B7">
      <w:pPr>
        <w:ind w:firstLine="709"/>
        <w:jc w:val="both"/>
      </w:pPr>
      <w:r w:rsidRPr="00B070B7">
        <w:t>Обращения граждан, содержащ</w:t>
      </w:r>
      <w:r w:rsidR="0031024B" w:rsidRPr="00B070B7">
        <w:t>ие обжалование решений, действия</w:t>
      </w:r>
      <w:r w:rsidRPr="00B070B7">
        <w:t xml:space="preserve"> (безде</w:t>
      </w:r>
      <w:r w:rsidRPr="00B070B7">
        <w:t>й</w:t>
      </w:r>
      <w:r w:rsidRPr="00B070B7">
        <w:t>ствия) конкретных должностных лиц, не могут направляться этим должностным лицам д</w:t>
      </w:r>
      <w:r w:rsidR="002C3229" w:rsidRPr="00B070B7">
        <w:t>ля ра</w:t>
      </w:r>
      <w:r w:rsidR="002C3229" w:rsidRPr="00B070B7">
        <w:t>с</w:t>
      </w:r>
      <w:r w:rsidR="002C3229" w:rsidRPr="00B070B7">
        <w:t>смотрения и (или) ответа.</w:t>
      </w:r>
    </w:p>
    <w:p w:rsidR="005517D7" w:rsidRPr="00B070B7" w:rsidRDefault="00D25353" w:rsidP="00B070B7">
      <w:pPr>
        <w:ind w:firstLine="709"/>
        <w:jc w:val="both"/>
      </w:pPr>
      <w:r w:rsidRPr="00B070B7">
        <w:t>Если в результате рассмотрения обращение изложенные в нем обстоятел</w:t>
      </w:r>
      <w:r w:rsidRPr="00B070B7">
        <w:t>ь</w:t>
      </w:r>
      <w:r w:rsidRPr="00B070B7">
        <w:t>ства признаны подтвержденными, а жалоба на действие (бездействие) или решение, принятое о</w:t>
      </w:r>
      <w:r w:rsidRPr="00B070B7">
        <w:t>т</w:t>
      </w:r>
      <w:r w:rsidRPr="00B070B7">
        <w:t>ветственным сотрудником отдела, обоснованной, то в отношении такого сотрудника принимается решение о применении к нему меры ответственности, предусмотренной де</w:t>
      </w:r>
      <w:r w:rsidRPr="00B070B7">
        <w:t>й</w:t>
      </w:r>
      <w:r w:rsidRPr="00B070B7">
        <w:t>ствующим законодательством Российской Федерации.</w:t>
      </w:r>
    </w:p>
    <w:p w:rsidR="00D25353" w:rsidRPr="00B070B7" w:rsidRDefault="00D25353" w:rsidP="00B070B7">
      <w:pPr>
        <w:ind w:firstLine="709"/>
        <w:jc w:val="both"/>
      </w:pPr>
      <w:r w:rsidRPr="00B070B7">
        <w:t>Обращения граждан считаются разрешенным, если рассмотрены все поста</w:t>
      </w:r>
      <w:r w:rsidRPr="00B070B7">
        <w:t>в</w:t>
      </w:r>
      <w:r w:rsidRPr="00B070B7">
        <w:t>ленные в них вопросы, приняты необходимые меры и даны письменные ответы (в пределах ко</w:t>
      </w:r>
      <w:r w:rsidRPr="00B070B7">
        <w:t>м</w:t>
      </w:r>
      <w:r w:rsidRPr="00B070B7">
        <w:t>петенции) по существу всех поставленных в обращениях вопросов.</w:t>
      </w:r>
      <w:r w:rsidRPr="00B070B7">
        <w:br/>
        <w:t>Если в ходе рассмотрения обращение признано необоснованным, гражданину направляется сообщение о результате рассмотрения обращения с указанием причин, почему оно пр</w:t>
      </w:r>
      <w:r w:rsidRPr="00B070B7">
        <w:t>и</w:t>
      </w:r>
      <w:r w:rsidRPr="00B070B7">
        <w:t>знано необоснованным.</w:t>
      </w:r>
    </w:p>
    <w:p w:rsidR="00D25353" w:rsidRPr="00B81E75" w:rsidRDefault="00F968E9" w:rsidP="00EE166C">
      <w:pPr>
        <w:widowControl w:val="0"/>
        <w:shd w:val="clear" w:color="auto" w:fill="FFFFFF"/>
        <w:ind w:left="4536" w:right="-57"/>
      </w:pPr>
      <w:r>
        <w:br w:type="page"/>
      </w:r>
      <w:r w:rsidR="00D25353" w:rsidRPr="00B81E75">
        <w:lastRenderedPageBreak/>
        <w:t>Приложение № 1</w:t>
      </w:r>
    </w:p>
    <w:p w:rsidR="00D25353" w:rsidRPr="00C720E9" w:rsidRDefault="00D25353" w:rsidP="00EE166C">
      <w:pPr>
        <w:autoSpaceDE w:val="0"/>
        <w:autoSpaceDN w:val="0"/>
        <w:adjustRightInd w:val="0"/>
        <w:ind w:left="4536"/>
        <w:rPr>
          <w:bCs/>
        </w:rPr>
      </w:pPr>
      <w:r w:rsidRPr="00B81E75">
        <w:t>к Административному регламенту</w:t>
      </w:r>
      <w:r w:rsidR="00C720E9" w:rsidRPr="00C720E9">
        <w:rPr>
          <w:bCs/>
        </w:rPr>
        <w:t xml:space="preserve"> </w:t>
      </w:r>
      <w:r w:rsidR="00C720E9" w:rsidRPr="00B81E75">
        <w:rPr>
          <w:bCs/>
        </w:rPr>
        <w:t>предоставления</w:t>
      </w:r>
      <w:r w:rsidR="00EE166C">
        <w:rPr>
          <w:bCs/>
        </w:rPr>
        <w:t xml:space="preserve"> </w:t>
      </w:r>
      <w:r w:rsidRPr="00B81E75">
        <w:rPr>
          <w:bCs/>
        </w:rPr>
        <w:t xml:space="preserve">муниципальной услуги </w:t>
      </w:r>
      <w:r w:rsidR="00E81B64">
        <w:rPr>
          <w:bCs/>
        </w:rPr>
        <w:t xml:space="preserve">принятие на учет </w:t>
      </w:r>
      <w:r w:rsidR="00C720E9" w:rsidRPr="00B81E75">
        <w:rPr>
          <w:bCs/>
        </w:rPr>
        <w:t>граждан</w:t>
      </w:r>
      <w:r w:rsidR="00E81B64">
        <w:rPr>
          <w:bCs/>
        </w:rPr>
        <w:t xml:space="preserve"> </w:t>
      </w:r>
      <w:r w:rsidRPr="00B81E75">
        <w:rPr>
          <w:bCs/>
        </w:rPr>
        <w:t xml:space="preserve">в качестве </w:t>
      </w:r>
      <w:r w:rsidR="00C720E9" w:rsidRPr="00B81E75">
        <w:rPr>
          <w:bCs/>
        </w:rPr>
        <w:t>нуждающихся</w:t>
      </w:r>
      <w:r w:rsidR="00C720E9" w:rsidRPr="00C720E9">
        <w:rPr>
          <w:bCs/>
        </w:rPr>
        <w:t xml:space="preserve"> </w:t>
      </w:r>
      <w:r w:rsidR="00C720E9">
        <w:rPr>
          <w:bCs/>
        </w:rPr>
        <w:t>в жилых помещениях</w:t>
      </w:r>
    </w:p>
    <w:p w:rsidR="00EE166C" w:rsidRDefault="00D25353" w:rsidP="00EE166C">
      <w:pPr>
        <w:pStyle w:val="aa"/>
        <w:ind w:left="4536"/>
      </w:pPr>
      <w:r w:rsidRPr="00B81E75">
        <w:t>Главе Юргинского района</w:t>
      </w:r>
    </w:p>
    <w:p w:rsidR="00D25353" w:rsidRPr="00B81E75" w:rsidRDefault="00D25353" w:rsidP="00EE166C">
      <w:pPr>
        <w:pStyle w:val="aa"/>
        <w:spacing w:after="0"/>
        <w:ind w:left="4536"/>
      </w:pPr>
      <w:r w:rsidRPr="00B81E75">
        <w:t xml:space="preserve">от </w:t>
      </w:r>
      <w:r w:rsidR="00C720E9">
        <w:t>____________________________</w:t>
      </w:r>
      <w:r w:rsidR="00EE166C">
        <w:t>_________</w:t>
      </w:r>
    </w:p>
    <w:p w:rsidR="00D25353" w:rsidRPr="00EE166C" w:rsidRDefault="00D25353" w:rsidP="00EE166C">
      <w:pPr>
        <w:pStyle w:val="aa"/>
        <w:spacing w:after="0"/>
        <w:ind w:left="4536"/>
        <w:jc w:val="center"/>
        <w:rPr>
          <w:sz w:val="20"/>
          <w:szCs w:val="20"/>
        </w:rPr>
      </w:pPr>
      <w:r w:rsidRPr="00B81E75">
        <w:t>(</w:t>
      </w:r>
      <w:r w:rsidRPr="00EE166C">
        <w:rPr>
          <w:sz w:val="20"/>
          <w:szCs w:val="20"/>
        </w:rPr>
        <w:t>фамилия, имя, отчество полностью)</w:t>
      </w:r>
    </w:p>
    <w:p w:rsidR="00D25353" w:rsidRPr="00B81E75" w:rsidRDefault="00D25353" w:rsidP="00EE166C">
      <w:pPr>
        <w:pStyle w:val="aa"/>
        <w:ind w:left="4536"/>
      </w:pPr>
      <w:r w:rsidRPr="00B81E75">
        <w:t xml:space="preserve">проживающего по адресу: </w:t>
      </w:r>
      <w:r w:rsidR="00EE166C">
        <w:t>___________</w:t>
      </w:r>
      <w:r w:rsidRPr="00B81E75">
        <w:t>_______</w:t>
      </w:r>
      <w:r w:rsidR="00C720E9">
        <w:t>_____</w:t>
      </w:r>
      <w:r w:rsidRPr="00B81E75">
        <w:t>_____</w:t>
      </w:r>
      <w:r w:rsidR="00C720E9">
        <w:t>_____</w:t>
      </w:r>
      <w:r w:rsidRPr="00B81E75">
        <w:t>_______</w:t>
      </w:r>
    </w:p>
    <w:p w:rsidR="00D25353" w:rsidRPr="00B81E75" w:rsidRDefault="00D25353" w:rsidP="00EE166C">
      <w:pPr>
        <w:pStyle w:val="aa"/>
        <w:ind w:left="4536"/>
      </w:pPr>
      <w:r w:rsidRPr="00B81E75">
        <w:t xml:space="preserve">тел. </w:t>
      </w:r>
      <w:r w:rsidR="00EE166C">
        <w:t>____</w:t>
      </w:r>
      <w:r w:rsidRPr="00B81E75">
        <w:t>________________________________</w:t>
      </w:r>
    </w:p>
    <w:p w:rsidR="00D25353" w:rsidRPr="00B81E75" w:rsidRDefault="00D25353" w:rsidP="00EE166C">
      <w:pPr>
        <w:pStyle w:val="aa"/>
        <w:spacing w:after="0"/>
        <w:ind w:left="4536"/>
      </w:pPr>
      <w:r w:rsidRPr="00B81E75">
        <w:t>паспорт _________</w:t>
      </w:r>
      <w:r w:rsidR="00C720E9">
        <w:t>___</w:t>
      </w:r>
      <w:r w:rsidRPr="00B81E75">
        <w:t>____________________________</w:t>
      </w:r>
    </w:p>
    <w:p w:rsidR="00D25353" w:rsidRPr="00EE166C" w:rsidRDefault="00D25353" w:rsidP="00EE166C">
      <w:pPr>
        <w:pStyle w:val="aa"/>
        <w:ind w:left="4536"/>
        <w:jc w:val="center"/>
        <w:rPr>
          <w:sz w:val="20"/>
          <w:szCs w:val="20"/>
        </w:rPr>
      </w:pPr>
      <w:r w:rsidRPr="00EE166C">
        <w:rPr>
          <w:sz w:val="20"/>
          <w:szCs w:val="20"/>
        </w:rPr>
        <w:t>(серия, номер, кем и когда выдан)</w:t>
      </w:r>
    </w:p>
    <w:p w:rsidR="00D25353" w:rsidRPr="00B81E75" w:rsidRDefault="00D25353" w:rsidP="00D25353">
      <w:pPr>
        <w:pStyle w:val="aa"/>
        <w:ind w:left="5220"/>
      </w:pPr>
    </w:p>
    <w:p w:rsidR="00D25353" w:rsidRPr="00B81E75" w:rsidRDefault="00D25353" w:rsidP="00D25353">
      <w:pPr>
        <w:pStyle w:val="aa"/>
        <w:jc w:val="center"/>
        <w:rPr>
          <w:b/>
          <w:bCs/>
        </w:rPr>
      </w:pPr>
      <w:r w:rsidRPr="00B81E75">
        <w:rPr>
          <w:b/>
          <w:bCs/>
        </w:rPr>
        <w:t>ЗАЯВЛЕНИЕ</w:t>
      </w:r>
    </w:p>
    <w:p w:rsidR="00D25353" w:rsidRPr="00B81E75" w:rsidRDefault="00D25353" w:rsidP="00D25353">
      <w:pPr>
        <w:pStyle w:val="aa"/>
        <w:ind w:left="0" w:firstLine="708"/>
        <w:jc w:val="both"/>
      </w:pPr>
      <w:r w:rsidRPr="00B81E75">
        <w:t>Прошу принять меня на учет в качестве нуждающегося в жилом помещении, предоставляемом по договору социального найма, в связи с _____________________________________________________________________________</w:t>
      </w:r>
    </w:p>
    <w:p w:rsidR="00D25353" w:rsidRPr="00B81E75" w:rsidRDefault="00D25353" w:rsidP="00D25353">
      <w:pPr>
        <w:pStyle w:val="aa"/>
        <w:spacing w:after="0"/>
        <w:ind w:left="0"/>
      </w:pPr>
      <w:r w:rsidRPr="00B81E75">
        <w:t>_____________________________________________________________________________</w:t>
      </w:r>
    </w:p>
    <w:p w:rsidR="00D25353" w:rsidRPr="00B141EC" w:rsidRDefault="00D25353" w:rsidP="00B141EC">
      <w:pPr>
        <w:pStyle w:val="aa"/>
        <w:spacing w:after="0"/>
        <w:ind w:left="0"/>
        <w:jc w:val="center"/>
        <w:rPr>
          <w:sz w:val="20"/>
          <w:szCs w:val="20"/>
        </w:rPr>
      </w:pPr>
      <w:r w:rsidRPr="00B141EC">
        <w:rPr>
          <w:sz w:val="20"/>
          <w:szCs w:val="20"/>
        </w:rPr>
        <w:t>(указать причину: отсутствие жилого помещения; обеспеченность площадью жилого помещения</w:t>
      </w:r>
      <w:r w:rsidR="00B141EC" w:rsidRPr="00B141EC">
        <w:rPr>
          <w:sz w:val="20"/>
          <w:szCs w:val="20"/>
        </w:rPr>
        <w:t xml:space="preserve"> </w:t>
      </w:r>
      <w:r w:rsidRPr="00B141EC">
        <w:rPr>
          <w:sz w:val="20"/>
          <w:szCs w:val="20"/>
        </w:rPr>
        <w:t>на одного члена семьи менее учетной нормы; проживание в помещении, не отвечающем установленным</w:t>
      </w:r>
      <w:r w:rsidR="00B141EC" w:rsidRPr="00B141EC">
        <w:rPr>
          <w:sz w:val="20"/>
          <w:szCs w:val="20"/>
        </w:rPr>
        <w:t xml:space="preserve"> </w:t>
      </w:r>
      <w:r w:rsidRPr="00B141EC">
        <w:rPr>
          <w:sz w:val="20"/>
          <w:szCs w:val="20"/>
        </w:rPr>
        <w:t>для жилых помещений требованиям; проживание в жилом помещении, занятом несколькими семьями,</w:t>
      </w:r>
      <w:r w:rsidR="00B141EC" w:rsidRPr="00B141EC">
        <w:rPr>
          <w:sz w:val="20"/>
          <w:szCs w:val="20"/>
        </w:rPr>
        <w:t xml:space="preserve"> </w:t>
      </w:r>
      <w:r w:rsidRPr="00B141EC">
        <w:rPr>
          <w:sz w:val="20"/>
          <w:szCs w:val="20"/>
        </w:rPr>
        <w:t>в одной из кот</w:t>
      </w:r>
      <w:r w:rsidRPr="00B141EC">
        <w:rPr>
          <w:sz w:val="20"/>
          <w:szCs w:val="20"/>
        </w:rPr>
        <w:t>о</w:t>
      </w:r>
      <w:r w:rsidRPr="00B141EC">
        <w:rPr>
          <w:sz w:val="20"/>
          <w:szCs w:val="20"/>
        </w:rPr>
        <w:t>рых имеется гражданин, страдающий тяжелой формой заболевания, при которой</w:t>
      </w:r>
      <w:r w:rsidR="00B141EC" w:rsidRPr="00B141EC">
        <w:rPr>
          <w:sz w:val="20"/>
          <w:szCs w:val="20"/>
        </w:rPr>
        <w:t xml:space="preserve"> </w:t>
      </w:r>
      <w:r w:rsidRPr="00B141EC">
        <w:rPr>
          <w:sz w:val="20"/>
          <w:szCs w:val="20"/>
        </w:rPr>
        <w:t>совместное проживание невозможно)</w:t>
      </w:r>
    </w:p>
    <w:p w:rsidR="00D25353" w:rsidRPr="00B81E75" w:rsidRDefault="00D25353" w:rsidP="00D25353">
      <w:pPr>
        <w:pStyle w:val="aa"/>
        <w:spacing w:after="0"/>
        <w:ind w:left="0"/>
      </w:pPr>
      <w:r w:rsidRPr="00B81E75">
        <w:t>по следующей категории _____________________________________________________________________________</w:t>
      </w:r>
    </w:p>
    <w:p w:rsidR="00D25353" w:rsidRPr="00B81E75" w:rsidRDefault="00D25353" w:rsidP="00D25353">
      <w:pPr>
        <w:pStyle w:val="aa"/>
        <w:spacing w:after="0"/>
        <w:jc w:val="both"/>
      </w:pPr>
      <w:r w:rsidRPr="00B81E75">
        <w:t>(малоимущий, ветеран ВОВ, категория детей-сирот и детей, оставшихся без попечения родителей, категория граждан, страдающих тяжелыми формами хронических заболев</w:t>
      </w:r>
      <w:r w:rsidRPr="00B81E75">
        <w:t>а</w:t>
      </w:r>
      <w:r w:rsidRPr="00B81E75">
        <w:t>ний, и т.д.)</w:t>
      </w:r>
    </w:p>
    <w:p w:rsidR="00D25353" w:rsidRPr="00B81E75" w:rsidRDefault="00D25353" w:rsidP="00D25353">
      <w:pPr>
        <w:pStyle w:val="aa"/>
        <w:ind w:left="0" w:firstLine="708"/>
      </w:pPr>
      <w:r w:rsidRPr="00B81E75">
        <w:t>Состав моей семьи ____ человек(а):</w:t>
      </w:r>
    </w:p>
    <w:p w:rsidR="00D25353" w:rsidRPr="00B81E75" w:rsidRDefault="004D738D" w:rsidP="00D25353">
      <w:pPr>
        <w:pStyle w:val="aa"/>
        <w:spacing w:after="0"/>
        <w:ind w:left="0" w:firstLine="708"/>
      </w:pPr>
      <w:r>
        <w:t>1.Заявитель</w:t>
      </w:r>
      <w:r w:rsidR="00D25353" w:rsidRPr="00B81E75">
        <w:t>____________________________________________</w:t>
      </w:r>
      <w:r>
        <w:t>__________________</w:t>
      </w:r>
    </w:p>
    <w:p w:rsidR="00D25353" w:rsidRPr="00B141EC" w:rsidRDefault="00D25353" w:rsidP="00D25353">
      <w:pPr>
        <w:pStyle w:val="aa"/>
        <w:ind w:left="708" w:firstLine="708"/>
        <w:jc w:val="center"/>
        <w:rPr>
          <w:sz w:val="20"/>
          <w:szCs w:val="20"/>
        </w:rPr>
      </w:pPr>
      <w:r w:rsidRPr="00B141EC">
        <w:rPr>
          <w:sz w:val="20"/>
          <w:szCs w:val="20"/>
        </w:rPr>
        <w:t>(ФИО полностью, число, месяц, год рождения, с какого времени проживает)</w:t>
      </w:r>
    </w:p>
    <w:p w:rsidR="00D25353" w:rsidRPr="00B81E75" w:rsidRDefault="004D738D" w:rsidP="00D25353">
      <w:pPr>
        <w:pStyle w:val="aa"/>
        <w:spacing w:after="0"/>
        <w:ind w:left="0" w:firstLine="709"/>
      </w:pPr>
      <w:r>
        <w:t>2.Супруг(а)</w:t>
      </w:r>
      <w:r w:rsidR="00D25353" w:rsidRPr="00B81E75">
        <w:t>_____________________________________________</w:t>
      </w:r>
      <w:r>
        <w:t>_________________</w:t>
      </w:r>
    </w:p>
    <w:p w:rsidR="00D25353" w:rsidRPr="00B141EC" w:rsidRDefault="00D25353" w:rsidP="00D25353">
      <w:pPr>
        <w:pStyle w:val="aa"/>
        <w:ind w:left="708" w:firstLine="708"/>
        <w:jc w:val="center"/>
        <w:rPr>
          <w:sz w:val="20"/>
          <w:szCs w:val="20"/>
        </w:rPr>
      </w:pPr>
      <w:r w:rsidRPr="00B141EC">
        <w:rPr>
          <w:sz w:val="20"/>
          <w:szCs w:val="20"/>
        </w:rPr>
        <w:t>(ФИО полностью, число, месяц, год рождения, с какого времени проживает)</w:t>
      </w:r>
    </w:p>
    <w:p w:rsidR="00D25353" w:rsidRPr="00B81E75" w:rsidRDefault="004D738D" w:rsidP="00D25353">
      <w:pPr>
        <w:pStyle w:val="aa"/>
        <w:spacing w:after="0"/>
        <w:ind w:left="0" w:firstLine="709"/>
      </w:pPr>
      <w:r>
        <w:t>3.</w:t>
      </w:r>
      <w:r w:rsidR="00D25353" w:rsidRPr="00B81E75">
        <w:t>_____________________________________________________________</w:t>
      </w:r>
      <w:r>
        <w:t>_________</w:t>
      </w:r>
    </w:p>
    <w:p w:rsidR="00D25353" w:rsidRPr="00B141EC" w:rsidRDefault="00D25353" w:rsidP="004D738D">
      <w:pPr>
        <w:pStyle w:val="aa"/>
        <w:spacing w:after="0"/>
        <w:ind w:left="295"/>
        <w:rPr>
          <w:sz w:val="20"/>
          <w:szCs w:val="20"/>
        </w:rPr>
      </w:pPr>
      <w:r w:rsidRPr="00B141EC">
        <w:rPr>
          <w:sz w:val="20"/>
          <w:szCs w:val="20"/>
        </w:rPr>
        <w:t>(родственные отношения, ФИО полностью, число, месяц,</w:t>
      </w:r>
      <w:r w:rsidR="004D738D">
        <w:rPr>
          <w:sz w:val="20"/>
          <w:szCs w:val="20"/>
        </w:rPr>
        <w:t xml:space="preserve"> год рождения, с какого времени </w:t>
      </w:r>
      <w:r w:rsidRPr="00B141EC">
        <w:rPr>
          <w:sz w:val="20"/>
          <w:szCs w:val="20"/>
        </w:rPr>
        <w:t>пр</w:t>
      </w:r>
      <w:r w:rsidRPr="00B141EC">
        <w:rPr>
          <w:sz w:val="20"/>
          <w:szCs w:val="20"/>
        </w:rPr>
        <w:t>о</w:t>
      </w:r>
      <w:r w:rsidRPr="00B141EC">
        <w:rPr>
          <w:sz w:val="20"/>
          <w:szCs w:val="20"/>
        </w:rPr>
        <w:t>живает)</w:t>
      </w:r>
    </w:p>
    <w:p w:rsidR="00D25353" w:rsidRPr="00B81E75" w:rsidRDefault="004D738D" w:rsidP="00D25353">
      <w:pPr>
        <w:pStyle w:val="aa"/>
        <w:spacing w:after="0"/>
        <w:ind w:left="0" w:firstLine="709"/>
      </w:pPr>
      <w:r>
        <w:t>4.</w:t>
      </w:r>
      <w:r w:rsidR="00D25353" w:rsidRPr="00B81E75">
        <w:t>__________________________________________</w:t>
      </w:r>
      <w:r>
        <w:t>____________________________</w:t>
      </w:r>
    </w:p>
    <w:p w:rsidR="00D25353" w:rsidRPr="00B141EC" w:rsidRDefault="00D25353" w:rsidP="00C720E9">
      <w:pPr>
        <w:pStyle w:val="aa"/>
        <w:spacing w:after="0"/>
        <w:ind w:left="295"/>
        <w:rPr>
          <w:sz w:val="20"/>
          <w:szCs w:val="20"/>
        </w:rPr>
      </w:pPr>
      <w:r w:rsidRPr="00B141EC">
        <w:rPr>
          <w:sz w:val="20"/>
          <w:szCs w:val="20"/>
        </w:rPr>
        <w:t>(родственные отношения, ФИО полностью, число, месяц, год рождения, с какого времени пр</w:t>
      </w:r>
      <w:r w:rsidRPr="00B141EC">
        <w:rPr>
          <w:sz w:val="20"/>
          <w:szCs w:val="20"/>
        </w:rPr>
        <w:t>о</w:t>
      </w:r>
      <w:r w:rsidRPr="00B141EC">
        <w:rPr>
          <w:sz w:val="20"/>
          <w:szCs w:val="20"/>
        </w:rPr>
        <w:t>живает)</w:t>
      </w:r>
    </w:p>
    <w:p w:rsidR="00D25353" w:rsidRPr="00B81E75" w:rsidRDefault="00D25353" w:rsidP="00D25353">
      <w:pPr>
        <w:pStyle w:val="aa"/>
        <w:ind w:left="0"/>
        <w:jc w:val="both"/>
      </w:pPr>
      <w:r w:rsidRPr="00B81E75">
        <w:t>Об изменении места жительства, состава семьи, семейного положения, а также в случае улучшения жилищных условий, когда норма общей площади жилого помещения на одн</w:t>
      </w:r>
      <w:r w:rsidRPr="00B81E75">
        <w:t>о</w:t>
      </w:r>
      <w:r w:rsidRPr="00B81E75">
        <w:t>го члена семьи станет равной норме предоставления жилых помещений по договору социального найма или превысит ее, или при возникновении других обстоятельств, при которых необходимость предоставления жилого помещения отпадает, обязуюсь проинформ</w:t>
      </w:r>
      <w:r w:rsidRPr="00B81E75">
        <w:t>и</w:t>
      </w:r>
      <w:r w:rsidRPr="00B81E75">
        <w:t xml:space="preserve">ровать не позднее 30 дней со дня возникновения таких изменений. </w:t>
      </w:r>
    </w:p>
    <w:p w:rsidR="00D25353" w:rsidRPr="00B81E75" w:rsidRDefault="00D25353" w:rsidP="00D25353">
      <w:pPr>
        <w:pStyle w:val="aa"/>
        <w:ind w:left="720"/>
      </w:pPr>
      <w:r w:rsidRPr="00B81E75">
        <w:t>Подписи дееспособных членов семьи:</w:t>
      </w:r>
    </w:p>
    <w:p w:rsidR="00D25353" w:rsidRPr="00B81E75" w:rsidRDefault="00D25353" w:rsidP="00D25353">
      <w:pPr>
        <w:pStyle w:val="aa"/>
        <w:spacing w:after="0"/>
        <w:ind w:left="720"/>
        <w:jc w:val="both"/>
      </w:pPr>
      <w:r w:rsidRPr="00B81E75">
        <w:t>__________________ / __________________________</w:t>
      </w:r>
    </w:p>
    <w:p w:rsidR="00D25353" w:rsidRPr="00B81E75" w:rsidRDefault="00D25353" w:rsidP="00D25353">
      <w:pPr>
        <w:pStyle w:val="aa"/>
        <w:spacing w:after="0"/>
        <w:ind w:left="720"/>
        <w:jc w:val="both"/>
      </w:pPr>
      <w:r w:rsidRPr="00B81E75">
        <w:t>__________________ / __________________________</w:t>
      </w:r>
    </w:p>
    <w:p w:rsidR="00D25353" w:rsidRPr="00B81E75" w:rsidRDefault="00D25353" w:rsidP="00C720E9">
      <w:pPr>
        <w:pStyle w:val="aa"/>
        <w:spacing w:after="0"/>
        <w:jc w:val="both"/>
      </w:pPr>
    </w:p>
    <w:p w:rsidR="00D25353" w:rsidRPr="00B81E75" w:rsidRDefault="00D25353" w:rsidP="00D25353">
      <w:r w:rsidRPr="00B81E75">
        <w:t xml:space="preserve">«_____» ___________ 20___г.     Подпись заявителя _________________ /_________________     </w:t>
      </w:r>
    </w:p>
    <w:p w:rsidR="00D25353" w:rsidRPr="00B81E75" w:rsidRDefault="00D25353" w:rsidP="00EE166C">
      <w:pPr>
        <w:autoSpaceDE w:val="0"/>
        <w:autoSpaceDN w:val="0"/>
        <w:adjustRightInd w:val="0"/>
        <w:ind w:left="4536"/>
      </w:pPr>
      <w:r w:rsidRPr="00B81E75">
        <w:br w:type="page"/>
      </w:r>
      <w:r w:rsidRPr="00B81E75">
        <w:lastRenderedPageBreak/>
        <w:t>Приложение № 2</w:t>
      </w:r>
    </w:p>
    <w:p w:rsidR="00E81B64" w:rsidRPr="00C720E9" w:rsidRDefault="00E81B64" w:rsidP="00EE166C">
      <w:pPr>
        <w:autoSpaceDE w:val="0"/>
        <w:autoSpaceDN w:val="0"/>
        <w:adjustRightInd w:val="0"/>
        <w:ind w:left="4536"/>
        <w:rPr>
          <w:bCs/>
        </w:rPr>
      </w:pPr>
      <w:r w:rsidRPr="00B81E75">
        <w:t>к Административному регламенту</w:t>
      </w:r>
      <w:r w:rsidRPr="00C720E9">
        <w:rPr>
          <w:bCs/>
        </w:rPr>
        <w:t xml:space="preserve"> </w:t>
      </w:r>
      <w:r w:rsidRPr="00B81E75">
        <w:rPr>
          <w:bCs/>
        </w:rPr>
        <w:t>предоставления</w:t>
      </w:r>
      <w:r w:rsidR="00EE166C">
        <w:rPr>
          <w:bCs/>
        </w:rPr>
        <w:t xml:space="preserve"> </w:t>
      </w:r>
      <w:r w:rsidRPr="00B81E75">
        <w:rPr>
          <w:bCs/>
        </w:rPr>
        <w:t xml:space="preserve">муниципальной услуги </w:t>
      </w:r>
      <w:r>
        <w:rPr>
          <w:bCs/>
        </w:rPr>
        <w:t>принятие на учет</w:t>
      </w:r>
      <w:r w:rsidRPr="00B81E75">
        <w:rPr>
          <w:bCs/>
        </w:rPr>
        <w:t xml:space="preserve"> граждан</w:t>
      </w:r>
      <w:r>
        <w:rPr>
          <w:bCs/>
        </w:rPr>
        <w:t xml:space="preserve"> </w:t>
      </w:r>
      <w:r w:rsidRPr="00B81E75">
        <w:rPr>
          <w:bCs/>
        </w:rPr>
        <w:t>в качестве нуждающихся</w:t>
      </w:r>
      <w:r w:rsidRPr="00C720E9">
        <w:rPr>
          <w:bCs/>
        </w:rPr>
        <w:t xml:space="preserve"> </w:t>
      </w:r>
      <w:r>
        <w:rPr>
          <w:bCs/>
        </w:rPr>
        <w:t>в жилых помещениях</w:t>
      </w:r>
    </w:p>
    <w:p w:rsidR="00D25353" w:rsidRPr="00B81E75" w:rsidRDefault="00D25353" w:rsidP="00D25353">
      <w:pPr>
        <w:autoSpaceDE w:val="0"/>
        <w:autoSpaceDN w:val="0"/>
        <w:adjustRightInd w:val="0"/>
      </w:pPr>
    </w:p>
    <w:p w:rsidR="00D25353" w:rsidRDefault="00D25353" w:rsidP="00D25353">
      <w:pPr>
        <w:autoSpaceDE w:val="0"/>
        <w:autoSpaceDN w:val="0"/>
        <w:adjustRightInd w:val="0"/>
      </w:pPr>
    </w:p>
    <w:p w:rsidR="00A525ED" w:rsidRDefault="00A525ED" w:rsidP="00D25353">
      <w:pPr>
        <w:autoSpaceDE w:val="0"/>
        <w:autoSpaceDN w:val="0"/>
        <w:adjustRightInd w:val="0"/>
      </w:pPr>
    </w:p>
    <w:p w:rsidR="00A525ED" w:rsidRPr="00B81E75" w:rsidRDefault="00A525ED" w:rsidP="00D25353">
      <w:pPr>
        <w:autoSpaceDE w:val="0"/>
        <w:autoSpaceDN w:val="0"/>
        <w:adjustRightInd w:val="0"/>
      </w:pPr>
    </w:p>
    <w:p w:rsidR="00D25353" w:rsidRPr="00B81E75" w:rsidRDefault="00D25353" w:rsidP="00D25353">
      <w:pPr>
        <w:autoSpaceDE w:val="0"/>
        <w:autoSpaceDN w:val="0"/>
        <w:adjustRightInd w:val="0"/>
        <w:jc w:val="center"/>
      </w:pPr>
      <w:r w:rsidRPr="00B81E75">
        <w:t>УВЕДОМЛЕНИЕ</w:t>
      </w:r>
    </w:p>
    <w:p w:rsidR="00D25353" w:rsidRPr="00B81E75" w:rsidRDefault="00D25353" w:rsidP="00D25353">
      <w:pPr>
        <w:autoSpaceDE w:val="0"/>
        <w:autoSpaceDN w:val="0"/>
        <w:adjustRightInd w:val="0"/>
      </w:pPr>
    </w:p>
    <w:p w:rsidR="00D25353" w:rsidRPr="00B81E75" w:rsidRDefault="00D25353" w:rsidP="00EE166C">
      <w:pPr>
        <w:autoSpaceDE w:val="0"/>
        <w:autoSpaceDN w:val="0"/>
        <w:adjustRightInd w:val="0"/>
        <w:ind w:firstLine="709"/>
        <w:jc w:val="both"/>
      </w:pPr>
      <w:r w:rsidRPr="00B81E75">
        <w:t>Сообщаем, что решением жилищной комиссии Юргинского района от _____________________(протокол № ____</w:t>
      </w:r>
      <w:r w:rsidR="0031024B">
        <w:t>_, утвержденный постановлением а</w:t>
      </w:r>
      <w:r w:rsidRPr="00B81E75">
        <w:t>дминистр</w:t>
      </w:r>
      <w:r w:rsidRPr="00B81E75">
        <w:t>а</w:t>
      </w:r>
      <w:r w:rsidRPr="00B81E75">
        <w:t>ции Юргинского</w:t>
      </w:r>
      <w:r w:rsidR="0031024B">
        <w:t xml:space="preserve"> муниципального</w:t>
      </w:r>
      <w:r w:rsidRPr="00B81E75">
        <w:t xml:space="preserve"> района от ____________________ № _____) </w:t>
      </w:r>
      <w:r w:rsidR="00C17C11">
        <w:t>Вы и чл</w:t>
      </w:r>
      <w:r w:rsidR="00C17C11">
        <w:t>е</w:t>
      </w:r>
      <w:r w:rsidR="00C17C11">
        <w:t>ны Вашей семьи приняты</w:t>
      </w:r>
      <w:r w:rsidRPr="00B81E75">
        <w:t xml:space="preserve"> на учет в качестве нуждающихся в жилых помещениях.</w:t>
      </w:r>
    </w:p>
    <w:p w:rsidR="00D25353" w:rsidRPr="00B81E75" w:rsidRDefault="00D25353" w:rsidP="00D25353">
      <w:pPr>
        <w:autoSpaceDE w:val="0"/>
        <w:autoSpaceDN w:val="0"/>
        <w:adjustRightInd w:val="0"/>
        <w:jc w:val="both"/>
      </w:pPr>
    </w:p>
    <w:p w:rsidR="00D25353" w:rsidRPr="00B81E75" w:rsidRDefault="00D25353" w:rsidP="00D25353">
      <w:pPr>
        <w:autoSpaceDE w:val="0"/>
        <w:autoSpaceDN w:val="0"/>
        <w:adjustRightInd w:val="0"/>
        <w:jc w:val="both"/>
      </w:pPr>
    </w:p>
    <w:p w:rsidR="00D25353" w:rsidRPr="00B81E75" w:rsidRDefault="00D25353" w:rsidP="00D25353">
      <w:pPr>
        <w:autoSpaceDE w:val="0"/>
        <w:autoSpaceDN w:val="0"/>
        <w:adjustRightInd w:val="0"/>
        <w:jc w:val="both"/>
      </w:pPr>
    </w:p>
    <w:p w:rsidR="00D25353" w:rsidRPr="00B81E75" w:rsidRDefault="00D25353" w:rsidP="00D25353">
      <w:pPr>
        <w:autoSpaceDE w:val="0"/>
        <w:autoSpaceDN w:val="0"/>
        <w:adjustRightInd w:val="0"/>
        <w:jc w:val="both"/>
      </w:pPr>
      <w:r w:rsidRPr="00B81E75">
        <w:t xml:space="preserve">Начальник отдела </w:t>
      </w:r>
      <w:r w:rsidRPr="00B81E75">
        <w:tab/>
      </w:r>
      <w:r w:rsidRPr="00B81E75">
        <w:tab/>
      </w:r>
      <w:r w:rsidRPr="00B81E75">
        <w:tab/>
      </w:r>
      <w:r w:rsidRPr="00B81E75">
        <w:tab/>
      </w:r>
      <w:r w:rsidRPr="00B81E75">
        <w:tab/>
        <w:t>_________________ /_________________</w:t>
      </w:r>
      <w:r w:rsidRPr="00B81E75">
        <w:tab/>
      </w:r>
      <w:r w:rsidRPr="00B81E75">
        <w:tab/>
      </w:r>
      <w:r w:rsidRPr="00B81E75">
        <w:tab/>
      </w:r>
      <w:r w:rsidRPr="00B81E75">
        <w:tab/>
      </w:r>
    </w:p>
    <w:p w:rsidR="00D25353" w:rsidRPr="00B81E75" w:rsidRDefault="00EE166C" w:rsidP="00EE166C">
      <w:pPr>
        <w:autoSpaceDE w:val="0"/>
        <w:autoSpaceDN w:val="0"/>
        <w:adjustRightInd w:val="0"/>
        <w:ind w:left="4536"/>
        <w:outlineLvl w:val="1"/>
      </w:pPr>
      <w:r>
        <w:br w:type="page"/>
      </w:r>
      <w:r w:rsidR="00E81B64">
        <w:lastRenderedPageBreak/>
        <w:t>Приложение № 3</w:t>
      </w:r>
    </w:p>
    <w:p w:rsidR="00E81B64" w:rsidRPr="00C720E9" w:rsidRDefault="00E81B64" w:rsidP="00EE166C">
      <w:pPr>
        <w:autoSpaceDE w:val="0"/>
        <w:autoSpaceDN w:val="0"/>
        <w:adjustRightInd w:val="0"/>
        <w:ind w:left="4536"/>
        <w:rPr>
          <w:bCs/>
        </w:rPr>
      </w:pPr>
      <w:r w:rsidRPr="00B81E75">
        <w:t>к Административному регламенту</w:t>
      </w:r>
      <w:r w:rsidRPr="00C720E9">
        <w:rPr>
          <w:bCs/>
        </w:rPr>
        <w:t xml:space="preserve"> </w:t>
      </w:r>
      <w:r w:rsidRPr="00B81E75">
        <w:rPr>
          <w:bCs/>
        </w:rPr>
        <w:t>предоставления</w:t>
      </w:r>
      <w:r w:rsidR="00EE166C">
        <w:rPr>
          <w:bCs/>
        </w:rPr>
        <w:t xml:space="preserve"> </w:t>
      </w:r>
      <w:r w:rsidRPr="00B81E75">
        <w:rPr>
          <w:bCs/>
        </w:rPr>
        <w:t xml:space="preserve">муниципальной услуги </w:t>
      </w:r>
      <w:r>
        <w:rPr>
          <w:bCs/>
        </w:rPr>
        <w:t xml:space="preserve">принятие на учет </w:t>
      </w:r>
      <w:r w:rsidRPr="00B81E75">
        <w:rPr>
          <w:bCs/>
        </w:rPr>
        <w:t>граждан</w:t>
      </w:r>
      <w:r>
        <w:rPr>
          <w:bCs/>
        </w:rPr>
        <w:t xml:space="preserve"> </w:t>
      </w:r>
      <w:r w:rsidRPr="00B81E75">
        <w:rPr>
          <w:bCs/>
        </w:rPr>
        <w:t>в качестве нуждающихся</w:t>
      </w:r>
      <w:r w:rsidRPr="00C720E9">
        <w:rPr>
          <w:bCs/>
        </w:rPr>
        <w:t xml:space="preserve"> </w:t>
      </w:r>
      <w:r>
        <w:rPr>
          <w:bCs/>
        </w:rPr>
        <w:t>в жилых помещениях</w:t>
      </w:r>
    </w:p>
    <w:p w:rsidR="00D25353" w:rsidRDefault="00D25353" w:rsidP="00D25353">
      <w:pPr>
        <w:autoSpaceDE w:val="0"/>
        <w:autoSpaceDN w:val="0"/>
        <w:adjustRightInd w:val="0"/>
        <w:ind w:firstLine="540"/>
        <w:jc w:val="both"/>
      </w:pPr>
    </w:p>
    <w:p w:rsidR="00A525ED" w:rsidRPr="00B81E75" w:rsidRDefault="00A525ED" w:rsidP="00D25353">
      <w:pPr>
        <w:autoSpaceDE w:val="0"/>
        <w:autoSpaceDN w:val="0"/>
        <w:adjustRightInd w:val="0"/>
        <w:ind w:firstLine="540"/>
        <w:jc w:val="both"/>
      </w:pPr>
    </w:p>
    <w:p w:rsidR="00D25353" w:rsidRPr="00B81E75" w:rsidRDefault="00D25353" w:rsidP="00D25353">
      <w:pPr>
        <w:autoSpaceDE w:val="0"/>
        <w:autoSpaceDN w:val="0"/>
        <w:adjustRightInd w:val="0"/>
        <w:jc w:val="center"/>
      </w:pPr>
      <w:r w:rsidRPr="00B81E75">
        <w:t>БЛОК-СХЕМА</w:t>
      </w:r>
    </w:p>
    <w:p w:rsidR="00D25353" w:rsidRPr="00B81E75" w:rsidRDefault="00D25353" w:rsidP="00D25353">
      <w:pPr>
        <w:autoSpaceDE w:val="0"/>
        <w:autoSpaceDN w:val="0"/>
        <w:adjustRightInd w:val="0"/>
        <w:jc w:val="center"/>
      </w:pPr>
      <w:r w:rsidRPr="00B81E75">
        <w:t>процедуры по предоставлению муниципальной услуги</w:t>
      </w:r>
    </w:p>
    <w:p w:rsidR="00D25353" w:rsidRPr="00B81E75" w:rsidRDefault="00D25353" w:rsidP="00D25353">
      <w:pPr>
        <w:autoSpaceDE w:val="0"/>
        <w:autoSpaceDN w:val="0"/>
        <w:adjustRightInd w:val="0"/>
        <w:jc w:val="center"/>
      </w:pPr>
    </w:p>
    <w:p w:rsidR="00D25353" w:rsidRPr="00B81E75" w:rsidRDefault="00D25353" w:rsidP="00D25353">
      <w:pPr>
        <w:autoSpaceDE w:val="0"/>
        <w:autoSpaceDN w:val="0"/>
        <w:adjustRightInd w:val="0"/>
        <w:jc w:val="center"/>
      </w:pPr>
    </w:p>
    <w:p w:rsidR="00D25353" w:rsidRPr="00800EA9" w:rsidRDefault="00550418" w:rsidP="00D25353">
      <w:pPr>
        <w:autoSpaceDE w:val="0"/>
        <w:autoSpaceDN w:val="0"/>
        <w:adjustRightInd w:val="0"/>
        <w:ind w:left="-360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6248400" cy="7086600"/>
                <wp:effectExtent l="0" t="0" r="0" b="9525"/>
                <wp:docPr id="128" name="Полотно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676654" y="114370"/>
                            <a:ext cx="2818723" cy="914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E72" w:rsidRPr="00F81D46" w:rsidRDefault="00411E72" w:rsidP="00D25353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81D46">
                                <w:rPr>
                                  <w:sz w:val="22"/>
                                  <w:szCs w:val="22"/>
                                </w:rPr>
                                <w:t>Заявитель обращается на прием к специ</w:t>
                              </w:r>
                              <w:r w:rsidRPr="00F81D46">
                                <w:rPr>
                                  <w:sz w:val="22"/>
                                  <w:szCs w:val="22"/>
                                </w:rPr>
                                <w:t>а</w:t>
                              </w:r>
                              <w:r w:rsidRPr="00F81D46">
                                <w:rPr>
                                  <w:sz w:val="22"/>
                                  <w:szCs w:val="22"/>
                                </w:rPr>
                                <w:t xml:space="preserve">листу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отдела</w:t>
                              </w:r>
                              <w:r w:rsidRPr="00F81D46">
                                <w:rPr>
                                  <w:sz w:val="22"/>
                                  <w:szCs w:val="22"/>
                                </w:rPr>
                                <w:t xml:space="preserve"> с заявлением о принятии на учет в качестве нуждающихся в жилых п</w:t>
                              </w:r>
                              <w:r w:rsidRPr="00F81D46">
                                <w:rPr>
                                  <w:sz w:val="22"/>
                                  <w:szCs w:val="22"/>
                                </w:rPr>
                                <w:t>о</w:t>
                              </w:r>
                              <w:r w:rsidRPr="00F81D46">
                                <w:rPr>
                                  <w:sz w:val="22"/>
                                  <w:szCs w:val="22"/>
                                </w:rPr>
                                <w:t>мещениях и пакетом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523915" y="1257201"/>
                            <a:ext cx="3124200" cy="7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E72" w:rsidRPr="00F81D46" w:rsidRDefault="00411E72" w:rsidP="00D25353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81D46">
                                <w:rPr>
                                  <w:sz w:val="22"/>
                                  <w:szCs w:val="22"/>
                                </w:rPr>
                                <w:t xml:space="preserve">Специалист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отдела</w:t>
                              </w:r>
                              <w:r w:rsidRPr="00F81D46">
                                <w:rPr>
                                  <w:sz w:val="22"/>
                                  <w:szCs w:val="22"/>
                                </w:rPr>
                                <w:t xml:space="preserve"> устанавливает личность з</w:t>
                              </w:r>
                              <w:r w:rsidRPr="00F81D46">
                                <w:rPr>
                                  <w:sz w:val="22"/>
                                  <w:szCs w:val="22"/>
                                </w:rPr>
                                <w:t>а</w:t>
                              </w:r>
                              <w:r w:rsidRPr="00F81D46">
                                <w:rPr>
                                  <w:sz w:val="22"/>
                                  <w:szCs w:val="22"/>
                                </w:rPr>
                                <w:t>явителя, его полномочия, проверяет наличие документов, соответствие их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304609" y="2285662"/>
                            <a:ext cx="2362242" cy="12580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E72" w:rsidRPr="00F81D46" w:rsidRDefault="00411E72" w:rsidP="00D25353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81D46">
                                <w:rPr>
                                  <w:sz w:val="22"/>
                                  <w:szCs w:val="22"/>
                                </w:rPr>
                                <w:t xml:space="preserve">Специалист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отдела</w:t>
                              </w:r>
                              <w:r w:rsidRPr="00F81D46">
                                <w:rPr>
                                  <w:sz w:val="22"/>
                                  <w:szCs w:val="22"/>
                                </w:rPr>
                                <w:t xml:space="preserve"> устанавливает отсутствие полного пакета док</w:t>
                              </w:r>
                              <w:r w:rsidRPr="00F81D46">
                                <w:rPr>
                                  <w:sz w:val="22"/>
                                  <w:szCs w:val="22"/>
                                </w:rPr>
                                <w:t>у</w:t>
                              </w:r>
                              <w:r w:rsidRPr="00F81D46">
                                <w:rPr>
                                  <w:sz w:val="22"/>
                                  <w:szCs w:val="22"/>
                                </w:rPr>
                                <w:t>ментов и (или) несоответствие документов установленным требов</w:t>
                              </w:r>
                              <w:r w:rsidRPr="00F81D46">
                                <w:rPr>
                                  <w:sz w:val="22"/>
                                  <w:szCs w:val="22"/>
                                </w:rPr>
                                <w:t>а</w:t>
                              </w:r>
                              <w:r w:rsidRPr="00F81D46">
                                <w:rPr>
                                  <w:sz w:val="22"/>
                                  <w:szCs w:val="22"/>
                                </w:rPr>
                                <w:t>ниям и предлагает заявителю устранить выявленные недостатки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428810" y="2285662"/>
                            <a:ext cx="2362242" cy="571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E72" w:rsidRPr="00F81D46" w:rsidRDefault="00411E72" w:rsidP="00D25353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81D46">
                                <w:rPr>
                                  <w:sz w:val="22"/>
                                  <w:szCs w:val="22"/>
                                </w:rPr>
                                <w:t xml:space="preserve">Специалист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отдела</w:t>
                              </w:r>
                              <w:r w:rsidRPr="00F81D46">
                                <w:rPr>
                                  <w:sz w:val="22"/>
                                  <w:szCs w:val="22"/>
                                </w:rPr>
                                <w:t xml:space="preserve"> принимает зая</w:t>
                              </w:r>
                              <w:r w:rsidRPr="00F81D46">
                                <w:rPr>
                                  <w:sz w:val="22"/>
                                  <w:szCs w:val="22"/>
                                </w:rPr>
                                <w:t>в</w:t>
                              </w:r>
                              <w:r w:rsidRPr="00F81D46">
                                <w:rPr>
                                  <w:sz w:val="22"/>
                                  <w:szCs w:val="22"/>
                                </w:rPr>
                                <w:t>ление и приложенные к нему док</w:t>
                              </w:r>
                              <w:r w:rsidRPr="00F81D46">
                                <w:rPr>
                                  <w:sz w:val="22"/>
                                  <w:szCs w:val="22"/>
                                </w:rPr>
                                <w:t>у</w:t>
                              </w:r>
                              <w:r w:rsidRPr="00F81D46">
                                <w:rPr>
                                  <w:sz w:val="22"/>
                                  <w:szCs w:val="22"/>
                                </w:rPr>
                                <w:t>менты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352440" y="3086255"/>
                            <a:ext cx="2514113" cy="800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E72" w:rsidRPr="00F81D46" w:rsidRDefault="00411E72" w:rsidP="00D25353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81D46">
                                <w:rPr>
                                  <w:sz w:val="22"/>
                                  <w:szCs w:val="22"/>
                                </w:rPr>
                                <w:t>Специалист проводит правовую эк</w:t>
                              </w:r>
                              <w:r w:rsidRPr="00F81D46">
                                <w:rPr>
                                  <w:sz w:val="22"/>
                                  <w:szCs w:val="22"/>
                                </w:rPr>
                                <w:t>с</w:t>
                              </w:r>
                              <w:r w:rsidRPr="00F81D46">
                                <w:rPr>
                                  <w:sz w:val="22"/>
                                  <w:szCs w:val="22"/>
                                </w:rPr>
                                <w:t>пертизу представленных документов, выносит предложение на заседание Комиссии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828525" y="4114716"/>
                            <a:ext cx="2438612" cy="1257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E72" w:rsidRPr="00F81D46" w:rsidRDefault="00411E72" w:rsidP="00D25353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81D46">
                                <w:rPr>
                                  <w:sz w:val="22"/>
                                  <w:szCs w:val="22"/>
                                </w:rPr>
                                <w:t>Рассмотрение вопроса о принятии гражданина на учет в качестве ну</w:t>
                              </w:r>
                              <w:r w:rsidRPr="00F81D46">
                                <w:rPr>
                                  <w:sz w:val="22"/>
                                  <w:szCs w:val="22"/>
                                </w:rPr>
                                <w:t>ж</w:t>
                              </w:r>
                              <w:r w:rsidRPr="00F81D46">
                                <w:rPr>
                                  <w:sz w:val="22"/>
                                  <w:szCs w:val="22"/>
                                </w:rPr>
                                <w:t>дающихся в жилых помещениях на Комиссии, оформление протокола заседания Комиссии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, утверждение его постановлением администрации  Юргинского муниципального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228240" y="5600658"/>
                            <a:ext cx="2514113" cy="4574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E72" w:rsidRPr="00F81D46" w:rsidRDefault="00411E72" w:rsidP="00D25353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Отказ в </w:t>
                              </w:r>
                              <w:r w:rsidRPr="00F81D46">
                                <w:rPr>
                                  <w:sz w:val="22"/>
                                  <w:szCs w:val="22"/>
                                </w:rPr>
                                <w:t>принятии гражданина на учет в качестве нуждающихся в жилых п</w:t>
                              </w:r>
                              <w:r w:rsidRPr="00F81D46">
                                <w:rPr>
                                  <w:sz w:val="22"/>
                                  <w:szCs w:val="22"/>
                                </w:rPr>
                                <w:t>о</w:t>
                              </w:r>
                              <w:r w:rsidRPr="00F81D46">
                                <w:rPr>
                                  <w:sz w:val="22"/>
                                  <w:szCs w:val="22"/>
                                </w:rPr>
                                <w:t>мещениях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3428810" y="5600658"/>
                            <a:ext cx="2285873" cy="4574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E72" w:rsidRPr="00F81D46" w:rsidRDefault="00411E72" w:rsidP="00D25353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Принятие</w:t>
                              </w:r>
                              <w:r w:rsidRPr="00F81D46">
                                <w:rPr>
                                  <w:sz w:val="22"/>
                                  <w:szCs w:val="22"/>
                                </w:rPr>
                                <w:t xml:space="preserve"> гражданина на учет в качестве нуждающихся в жилых помещениях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76369" y="6286880"/>
                            <a:ext cx="2743221" cy="797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E72" w:rsidRPr="00F81D46" w:rsidRDefault="00411E72" w:rsidP="00D25353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81D46">
                                <w:rPr>
                                  <w:sz w:val="22"/>
                                  <w:szCs w:val="22"/>
                                </w:rPr>
                                <w:t>Подготовка и направление (выдача) заявителю уведомления об отказе в прин</w:t>
                              </w:r>
                              <w:r w:rsidRPr="00F81D46">
                                <w:rPr>
                                  <w:sz w:val="22"/>
                                  <w:szCs w:val="22"/>
                                </w:rPr>
                                <w:t>я</w:t>
                              </w:r>
                              <w:r w:rsidRPr="00F81D46">
                                <w:rPr>
                                  <w:sz w:val="22"/>
                                  <w:szCs w:val="22"/>
                                </w:rPr>
                                <w:t>тии гражданина на учет в качестве ну</w:t>
                              </w:r>
                              <w:r w:rsidRPr="00F81D46">
                                <w:rPr>
                                  <w:sz w:val="22"/>
                                  <w:szCs w:val="22"/>
                                </w:rPr>
                                <w:t>ж</w:t>
                              </w:r>
                              <w:r w:rsidRPr="00F81D46">
                                <w:rPr>
                                  <w:sz w:val="22"/>
                                  <w:szCs w:val="22"/>
                                </w:rPr>
                                <w:t>дающихся в жилых помещениях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9"/>
                        <wps:cNvCnPr/>
                        <wps:spPr bwMode="auto">
                          <a:xfrm>
                            <a:off x="3047831" y="1025841"/>
                            <a:ext cx="0" cy="228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0"/>
                        <wps:cNvCnPr/>
                        <wps:spPr bwMode="auto">
                          <a:xfrm>
                            <a:off x="2057633" y="2057794"/>
                            <a:ext cx="0" cy="227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1"/>
                        <wps:cNvCnPr/>
                        <wps:spPr bwMode="auto">
                          <a:xfrm flipV="1">
                            <a:off x="609219" y="571852"/>
                            <a:ext cx="1067435" cy="1713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2"/>
                        <wps:cNvCnPr/>
                        <wps:spPr bwMode="auto">
                          <a:xfrm>
                            <a:off x="4038896" y="2057794"/>
                            <a:ext cx="0" cy="227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3"/>
                        <wps:cNvCnPr/>
                        <wps:spPr bwMode="auto">
                          <a:xfrm>
                            <a:off x="4571746" y="2857514"/>
                            <a:ext cx="0" cy="228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4"/>
                        <wps:cNvCnPr/>
                        <wps:spPr bwMode="auto">
                          <a:xfrm flipH="1">
                            <a:off x="3047831" y="3885975"/>
                            <a:ext cx="1523915" cy="228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5"/>
                        <wps:cNvCnPr/>
                        <wps:spPr bwMode="auto">
                          <a:xfrm>
                            <a:off x="2134002" y="5371917"/>
                            <a:ext cx="0" cy="228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6"/>
                        <wps:cNvCnPr/>
                        <wps:spPr bwMode="auto">
                          <a:xfrm>
                            <a:off x="3809788" y="5371917"/>
                            <a:ext cx="0" cy="228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7"/>
                        <wps:cNvCnPr/>
                        <wps:spPr bwMode="auto">
                          <a:xfrm>
                            <a:off x="1371177" y="6058139"/>
                            <a:ext cx="0" cy="228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8"/>
                        <wps:cNvCnPr/>
                        <wps:spPr bwMode="auto">
                          <a:xfrm>
                            <a:off x="4571746" y="6058139"/>
                            <a:ext cx="0" cy="228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3428810" y="6286880"/>
                            <a:ext cx="2285873" cy="7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1E72" w:rsidRDefault="00411E72">
                              <w:r>
                                <w:t>Направление заявителю ув</w:t>
                              </w:r>
                              <w:r>
                                <w:t>е</w:t>
                              </w:r>
                              <w:r>
                                <w:t>домления о принятии на учет в качестве нуждающегося в ж</w:t>
                              </w:r>
                              <w:r>
                                <w:t>и</w:t>
                              </w:r>
                              <w:r>
                                <w:t>лом помещении</w:t>
                              </w:r>
                            </w:p>
                            <w:p w:rsidR="00411E72" w:rsidRDefault="00411E7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8" o:spid="_x0000_s1026" editas="canvas" style="width:492pt;height:558pt;mso-position-horizontal-relative:char;mso-position-vertical-relative:line" coordsize="62484,7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484;height:70866;visibility:visible;mso-wrap-style:square">
                  <v:fill o:detectmouseclick="t"/>
                  <v:path o:connecttype="none"/>
                </v:shape>
                <v:rect id="Rectangle 130" o:spid="_x0000_s1028" style="position:absolute;left:16766;top:1143;width:28187;height:9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411E72" w:rsidRPr="00F81D46" w:rsidRDefault="00411E72" w:rsidP="00D2535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81D46">
                          <w:rPr>
                            <w:sz w:val="22"/>
                            <w:szCs w:val="22"/>
                          </w:rPr>
                          <w:t>Заявитель обращается на прием к специ</w:t>
                        </w:r>
                        <w:r w:rsidRPr="00F81D46">
                          <w:rPr>
                            <w:sz w:val="22"/>
                            <w:szCs w:val="22"/>
                          </w:rPr>
                          <w:t>а</w:t>
                        </w:r>
                        <w:r w:rsidRPr="00F81D46">
                          <w:rPr>
                            <w:sz w:val="22"/>
                            <w:szCs w:val="22"/>
                          </w:rPr>
                          <w:t xml:space="preserve">листу </w:t>
                        </w:r>
                        <w:r>
                          <w:rPr>
                            <w:sz w:val="22"/>
                            <w:szCs w:val="22"/>
                          </w:rPr>
                          <w:t>отдела</w:t>
                        </w:r>
                        <w:r w:rsidRPr="00F81D46">
                          <w:rPr>
                            <w:sz w:val="22"/>
                            <w:szCs w:val="22"/>
                          </w:rPr>
                          <w:t xml:space="preserve"> с заявлением о принятии на учет в качестве нуждающихся в жилых п</w:t>
                        </w:r>
                        <w:r w:rsidRPr="00F81D46">
                          <w:rPr>
                            <w:sz w:val="22"/>
                            <w:szCs w:val="22"/>
                          </w:rPr>
                          <w:t>о</w:t>
                        </w:r>
                        <w:r w:rsidRPr="00F81D46">
                          <w:rPr>
                            <w:sz w:val="22"/>
                            <w:szCs w:val="22"/>
                          </w:rPr>
                          <w:t>мещениях и пакетом документов</w:t>
                        </w:r>
                      </w:p>
                    </w:txbxContent>
                  </v:textbox>
                </v:rect>
                <v:rect id="Rectangle 131" o:spid="_x0000_s1029" style="position:absolute;left:15239;top:12572;width:31242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411E72" w:rsidRPr="00F81D46" w:rsidRDefault="00411E72" w:rsidP="00D2535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81D46">
                          <w:rPr>
                            <w:sz w:val="22"/>
                            <w:szCs w:val="22"/>
                          </w:rPr>
                          <w:t xml:space="preserve">Специалист </w:t>
                        </w:r>
                        <w:r>
                          <w:rPr>
                            <w:sz w:val="22"/>
                            <w:szCs w:val="22"/>
                          </w:rPr>
                          <w:t>отдела</w:t>
                        </w:r>
                        <w:r w:rsidRPr="00F81D46">
                          <w:rPr>
                            <w:sz w:val="22"/>
                            <w:szCs w:val="22"/>
                          </w:rPr>
                          <w:t xml:space="preserve"> устанавливает личность з</w:t>
                        </w:r>
                        <w:r w:rsidRPr="00F81D46">
                          <w:rPr>
                            <w:sz w:val="22"/>
                            <w:szCs w:val="22"/>
                          </w:rPr>
                          <w:t>а</w:t>
                        </w:r>
                        <w:r w:rsidRPr="00F81D46">
                          <w:rPr>
                            <w:sz w:val="22"/>
                            <w:szCs w:val="22"/>
                          </w:rPr>
                          <w:t>явителя, его полномочия, проверяет наличие документов, соответствие их установленным требованиям</w:t>
                        </w:r>
                      </w:p>
                    </w:txbxContent>
                  </v:textbox>
                </v:rect>
                <v:rect id="Rectangle 132" o:spid="_x0000_s1030" style="position:absolute;left:3046;top:22856;width:23622;height:12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411E72" w:rsidRPr="00F81D46" w:rsidRDefault="00411E72" w:rsidP="00D2535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81D46">
                          <w:rPr>
                            <w:sz w:val="22"/>
                            <w:szCs w:val="22"/>
                          </w:rPr>
                          <w:t xml:space="preserve">Специалист </w:t>
                        </w:r>
                        <w:r>
                          <w:rPr>
                            <w:sz w:val="22"/>
                            <w:szCs w:val="22"/>
                          </w:rPr>
                          <w:t>отдела</w:t>
                        </w:r>
                        <w:r w:rsidRPr="00F81D46">
                          <w:rPr>
                            <w:sz w:val="22"/>
                            <w:szCs w:val="22"/>
                          </w:rPr>
                          <w:t xml:space="preserve"> устанавливает отсутствие полного пакета док</w:t>
                        </w:r>
                        <w:r w:rsidRPr="00F81D46">
                          <w:rPr>
                            <w:sz w:val="22"/>
                            <w:szCs w:val="22"/>
                          </w:rPr>
                          <w:t>у</w:t>
                        </w:r>
                        <w:r w:rsidRPr="00F81D46">
                          <w:rPr>
                            <w:sz w:val="22"/>
                            <w:szCs w:val="22"/>
                          </w:rPr>
                          <w:t>ментов и (или) несоответствие документов установленным требов</w:t>
                        </w:r>
                        <w:r w:rsidRPr="00F81D46">
                          <w:rPr>
                            <w:sz w:val="22"/>
                            <w:szCs w:val="22"/>
                          </w:rPr>
                          <w:t>а</w:t>
                        </w:r>
                        <w:r w:rsidRPr="00F81D46">
                          <w:rPr>
                            <w:sz w:val="22"/>
                            <w:szCs w:val="22"/>
                          </w:rPr>
                          <w:t>ниям и предлагает заявителю устранить выявленные недостатки</w:t>
                        </w:r>
                      </w:p>
                    </w:txbxContent>
                  </v:textbox>
                </v:rect>
                <v:rect id="Rectangle 133" o:spid="_x0000_s1031" style="position:absolute;left:34288;top:22856;width:23622;height:5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411E72" w:rsidRPr="00F81D46" w:rsidRDefault="00411E72" w:rsidP="00D2535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81D46">
                          <w:rPr>
                            <w:sz w:val="22"/>
                            <w:szCs w:val="22"/>
                          </w:rPr>
                          <w:t xml:space="preserve">Специалист </w:t>
                        </w:r>
                        <w:r>
                          <w:rPr>
                            <w:sz w:val="22"/>
                            <w:szCs w:val="22"/>
                          </w:rPr>
                          <w:t>отдела</w:t>
                        </w:r>
                        <w:r w:rsidRPr="00F81D46">
                          <w:rPr>
                            <w:sz w:val="22"/>
                            <w:szCs w:val="22"/>
                          </w:rPr>
                          <w:t xml:space="preserve"> принимает зая</w:t>
                        </w:r>
                        <w:r w:rsidRPr="00F81D46">
                          <w:rPr>
                            <w:sz w:val="22"/>
                            <w:szCs w:val="22"/>
                          </w:rPr>
                          <w:t>в</w:t>
                        </w:r>
                        <w:r w:rsidRPr="00F81D46">
                          <w:rPr>
                            <w:sz w:val="22"/>
                            <w:szCs w:val="22"/>
                          </w:rPr>
                          <w:t>ление и приложенные к нему док</w:t>
                        </w:r>
                        <w:r w:rsidRPr="00F81D46">
                          <w:rPr>
                            <w:sz w:val="22"/>
                            <w:szCs w:val="22"/>
                          </w:rPr>
                          <w:t>у</w:t>
                        </w:r>
                        <w:r w:rsidRPr="00F81D46">
                          <w:rPr>
                            <w:sz w:val="22"/>
                            <w:szCs w:val="22"/>
                          </w:rPr>
                          <w:t>менты</w:t>
                        </w:r>
                      </w:p>
                    </w:txbxContent>
                  </v:textbox>
                </v:rect>
                <v:rect id="Rectangle 134" o:spid="_x0000_s1032" style="position:absolute;left:33524;top:30862;width:25141;height:8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411E72" w:rsidRPr="00F81D46" w:rsidRDefault="00411E72" w:rsidP="00D2535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81D46">
                          <w:rPr>
                            <w:sz w:val="22"/>
                            <w:szCs w:val="22"/>
                          </w:rPr>
                          <w:t>Специалист проводит правовую эк</w:t>
                        </w:r>
                        <w:r w:rsidRPr="00F81D46">
                          <w:rPr>
                            <w:sz w:val="22"/>
                            <w:szCs w:val="22"/>
                          </w:rPr>
                          <w:t>с</w:t>
                        </w:r>
                        <w:r w:rsidRPr="00F81D46">
                          <w:rPr>
                            <w:sz w:val="22"/>
                            <w:szCs w:val="22"/>
                          </w:rPr>
                          <w:t>пертизу представленных документов, выносит предложение на заседание Комиссии</w:t>
                        </w:r>
                      </w:p>
                    </w:txbxContent>
                  </v:textbox>
                </v:rect>
                <v:rect id="Rectangle 135" o:spid="_x0000_s1033" style="position:absolute;left:18285;top:41147;width:24386;height:1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411E72" w:rsidRPr="00F81D46" w:rsidRDefault="00411E72" w:rsidP="00D2535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81D46">
                          <w:rPr>
                            <w:sz w:val="22"/>
                            <w:szCs w:val="22"/>
                          </w:rPr>
                          <w:t>Рассмотрение вопроса о принятии гражданина на учет в качестве ну</w:t>
                        </w:r>
                        <w:r w:rsidRPr="00F81D46">
                          <w:rPr>
                            <w:sz w:val="22"/>
                            <w:szCs w:val="22"/>
                          </w:rPr>
                          <w:t>ж</w:t>
                        </w:r>
                        <w:r w:rsidRPr="00F81D46">
                          <w:rPr>
                            <w:sz w:val="22"/>
                            <w:szCs w:val="22"/>
                          </w:rPr>
                          <w:t>дающихся в жилых помещениях на Комиссии, оформление протокола заседания Комиссии</w:t>
                        </w:r>
                        <w:r>
                          <w:rPr>
                            <w:sz w:val="22"/>
                            <w:szCs w:val="22"/>
                          </w:rPr>
                          <w:t>, утверждение его постановлением администрации  Юргинского муниципального района</w:t>
                        </w:r>
                      </w:p>
                    </w:txbxContent>
                  </v:textbox>
                </v:rect>
                <v:rect id="Rectangle 136" o:spid="_x0000_s1034" style="position:absolute;left:2282;top:56006;width:25141;height:4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411E72" w:rsidRPr="00F81D46" w:rsidRDefault="00411E72" w:rsidP="00D25353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Отказ в </w:t>
                        </w:r>
                        <w:r w:rsidRPr="00F81D46">
                          <w:rPr>
                            <w:sz w:val="22"/>
                            <w:szCs w:val="22"/>
                          </w:rPr>
                          <w:t>принятии гражданина на учет в качестве нуждающихся в жилых п</w:t>
                        </w:r>
                        <w:r w:rsidRPr="00F81D46">
                          <w:rPr>
                            <w:sz w:val="22"/>
                            <w:szCs w:val="22"/>
                          </w:rPr>
                          <w:t>о</w:t>
                        </w:r>
                        <w:r w:rsidRPr="00F81D46">
                          <w:rPr>
                            <w:sz w:val="22"/>
                            <w:szCs w:val="22"/>
                          </w:rPr>
                          <w:t>мещениях</w:t>
                        </w:r>
                      </w:p>
                    </w:txbxContent>
                  </v:textbox>
                </v:rect>
                <v:rect id="Rectangle 137" o:spid="_x0000_s1035" style="position:absolute;left:34288;top:56006;width:22858;height:4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411E72" w:rsidRPr="00F81D46" w:rsidRDefault="00411E72" w:rsidP="00D25353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Принятие</w:t>
                        </w:r>
                        <w:r w:rsidRPr="00F81D46">
                          <w:rPr>
                            <w:sz w:val="22"/>
                            <w:szCs w:val="22"/>
                          </w:rPr>
                          <w:t xml:space="preserve"> гражданина на учет в качестве нуждающихся в жилых помещениях</w:t>
                        </w:r>
                      </w:p>
                    </w:txbxContent>
                  </v:textbox>
                </v:rect>
                <v:rect id="Rectangle 138" o:spid="_x0000_s1036" style="position:absolute;left:763;top:62868;width:27432;height:7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411E72" w:rsidRPr="00F81D46" w:rsidRDefault="00411E72" w:rsidP="00D2535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81D46">
                          <w:rPr>
                            <w:sz w:val="22"/>
                            <w:szCs w:val="22"/>
                          </w:rPr>
                          <w:t>Подготовка и направление (выдача) заявителю уведомления об отказе в прин</w:t>
                        </w:r>
                        <w:r w:rsidRPr="00F81D46">
                          <w:rPr>
                            <w:sz w:val="22"/>
                            <w:szCs w:val="22"/>
                          </w:rPr>
                          <w:t>я</w:t>
                        </w:r>
                        <w:r w:rsidRPr="00F81D46">
                          <w:rPr>
                            <w:sz w:val="22"/>
                            <w:szCs w:val="22"/>
                          </w:rPr>
                          <w:t>тии гражданина на учет в качестве ну</w:t>
                        </w:r>
                        <w:r w:rsidRPr="00F81D46">
                          <w:rPr>
                            <w:sz w:val="22"/>
                            <w:szCs w:val="22"/>
                          </w:rPr>
                          <w:t>ж</w:t>
                        </w:r>
                        <w:r w:rsidRPr="00F81D46">
                          <w:rPr>
                            <w:sz w:val="22"/>
                            <w:szCs w:val="22"/>
                          </w:rPr>
                          <w:t>дающихся в жилых помещениях</w:t>
                        </w:r>
                      </w:p>
                    </w:txbxContent>
                  </v:textbox>
                </v:rect>
                <v:line id="Line 139" o:spid="_x0000_s1037" style="position:absolute;visibility:visible;mso-wrap-style:square" from="30478,10258" to="30478,12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40" o:spid="_x0000_s1038" style="position:absolute;visibility:visible;mso-wrap-style:square" from="20576,20577" to="20576,2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41" o:spid="_x0000_s1039" style="position:absolute;flip:y;visibility:visible;mso-wrap-style:square" from="6092,5718" to="16766,2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142" o:spid="_x0000_s1040" style="position:absolute;visibility:visible;mso-wrap-style:square" from="40388,20577" to="40388,2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43" o:spid="_x0000_s1041" style="position:absolute;visibility:visible;mso-wrap-style:square" from="45717,28575" to="45717,30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44" o:spid="_x0000_s1042" style="position:absolute;flip:x;visibility:visible;mso-wrap-style:square" from="30478,38859" to="45717,4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line id="Line 145" o:spid="_x0000_s1043" style="position:absolute;visibility:visible;mso-wrap-style:square" from="21340,53719" to="21340,56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146" o:spid="_x0000_s1044" style="position:absolute;visibility:visible;mso-wrap-style:square" from="38097,53719" to="38097,56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147" o:spid="_x0000_s1045" style="position:absolute;visibility:visible;mso-wrap-style:square" from="13711,60581" to="13711,62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148" o:spid="_x0000_s1046" style="position:absolute;visibility:visible;mso-wrap-style:square" from="45717,60581" to="45717,62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rect id="Rectangle 149" o:spid="_x0000_s1047" style="position:absolute;left:34288;top:62868;width:22858;height:7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411E72" w:rsidRDefault="00411E72">
                        <w:r>
                          <w:t>Направление заявителю ув</w:t>
                        </w:r>
                        <w:r>
                          <w:t>е</w:t>
                        </w:r>
                        <w:r>
                          <w:t>домления о принятии на учет в качестве нуждающегося в ж</w:t>
                        </w:r>
                        <w:r>
                          <w:t>и</w:t>
                        </w:r>
                        <w:r>
                          <w:t>лом помещении</w:t>
                        </w:r>
                      </w:p>
                      <w:p w:rsidR="00411E72" w:rsidRDefault="00411E72"/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D25353" w:rsidRPr="00800EA9" w:rsidSect="00E32DE8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56" w:rsidRDefault="00915C56" w:rsidP="00FE19F8">
      <w:r>
        <w:separator/>
      </w:r>
    </w:p>
  </w:endnote>
  <w:endnote w:type="continuationSeparator" w:id="0">
    <w:p w:rsidR="00915C56" w:rsidRDefault="00915C56" w:rsidP="00FE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56" w:rsidRDefault="00915C56" w:rsidP="00FE19F8">
      <w:r>
        <w:separator/>
      </w:r>
    </w:p>
  </w:footnote>
  <w:footnote w:type="continuationSeparator" w:id="0">
    <w:p w:rsidR="00915C56" w:rsidRDefault="00915C56" w:rsidP="00FE1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D0BB0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325E28"/>
    <w:multiLevelType w:val="multilevel"/>
    <w:tmpl w:val="7B42FF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0B61365A"/>
    <w:multiLevelType w:val="multilevel"/>
    <w:tmpl w:val="7B42FF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E9C381D"/>
    <w:multiLevelType w:val="hybridMultilevel"/>
    <w:tmpl w:val="F14A56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BD2A41"/>
    <w:multiLevelType w:val="multilevel"/>
    <w:tmpl w:val="7B42FF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5">
    <w:nsid w:val="160B6241"/>
    <w:multiLevelType w:val="multilevel"/>
    <w:tmpl w:val="7B42FF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6">
    <w:nsid w:val="1A0B60D0"/>
    <w:multiLevelType w:val="multilevel"/>
    <w:tmpl w:val="AACCCA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25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9" w:hanging="1800"/>
      </w:pPr>
      <w:rPr>
        <w:rFonts w:hint="default"/>
      </w:rPr>
    </w:lvl>
  </w:abstractNum>
  <w:abstractNum w:abstractNumId="7">
    <w:nsid w:val="1A31737A"/>
    <w:multiLevelType w:val="hybridMultilevel"/>
    <w:tmpl w:val="E0A2549C"/>
    <w:lvl w:ilvl="0" w:tplc="85BC0CD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6573ED"/>
    <w:multiLevelType w:val="hybridMultilevel"/>
    <w:tmpl w:val="A9C8E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5310F"/>
    <w:multiLevelType w:val="multilevel"/>
    <w:tmpl w:val="8A6E32A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0">
    <w:nsid w:val="2C8829FC"/>
    <w:multiLevelType w:val="multilevel"/>
    <w:tmpl w:val="CFB27C5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1">
    <w:nsid w:val="2CBE32AE"/>
    <w:multiLevelType w:val="multilevel"/>
    <w:tmpl w:val="EE860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3CC64388"/>
    <w:multiLevelType w:val="multilevel"/>
    <w:tmpl w:val="7B42FF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3">
    <w:nsid w:val="49451167"/>
    <w:multiLevelType w:val="multilevel"/>
    <w:tmpl w:val="7B42FF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4">
    <w:nsid w:val="495F075D"/>
    <w:multiLevelType w:val="multilevel"/>
    <w:tmpl w:val="7B42FF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5">
    <w:nsid w:val="4B070B14"/>
    <w:multiLevelType w:val="multilevel"/>
    <w:tmpl w:val="428A2F3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6">
    <w:nsid w:val="4CE248E9"/>
    <w:multiLevelType w:val="multilevel"/>
    <w:tmpl w:val="7B42FF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7">
    <w:nsid w:val="504B1FD3"/>
    <w:multiLevelType w:val="singleLevel"/>
    <w:tmpl w:val="4C1A02A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8">
    <w:nsid w:val="5504410A"/>
    <w:multiLevelType w:val="multilevel"/>
    <w:tmpl w:val="5E22A9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9">
    <w:nsid w:val="5DDD32C0"/>
    <w:multiLevelType w:val="multilevel"/>
    <w:tmpl w:val="7B42FF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0">
    <w:nsid w:val="5EBE5F3B"/>
    <w:multiLevelType w:val="multilevel"/>
    <w:tmpl w:val="4270270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1">
    <w:nsid w:val="60113E4B"/>
    <w:multiLevelType w:val="multilevel"/>
    <w:tmpl w:val="7B42FF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2">
    <w:nsid w:val="60502D09"/>
    <w:multiLevelType w:val="hybridMultilevel"/>
    <w:tmpl w:val="A9C8E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46A8D"/>
    <w:multiLevelType w:val="multilevel"/>
    <w:tmpl w:val="AACCCA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25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9" w:hanging="1800"/>
      </w:pPr>
      <w:rPr>
        <w:rFonts w:hint="default"/>
      </w:rPr>
    </w:lvl>
  </w:abstractNum>
  <w:abstractNum w:abstractNumId="24">
    <w:nsid w:val="62AE75CA"/>
    <w:multiLevelType w:val="hybridMultilevel"/>
    <w:tmpl w:val="48CE9C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60925EA"/>
    <w:multiLevelType w:val="multilevel"/>
    <w:tmpl w:val="7B42FF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6">
    <w:nsid w:val="67EE7040"/>
    <w:multiLevelType w:val="multilevel"/>
    <w:tmpl w:val="5E9CED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7">
    <w:nsid w:val="69E012C1"/>
    <w:multiLevelType w:val="multilevel"/>
    <w:tmpl w:val="7B42FF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8">
    <w:nsid w:val="6A016404"/>
    <w:multiLevelType w:val="multilevel"/>
    <w:tmpl w:val="5E22A9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9">
    <w:nsid w:val="6E4F0A99"/>
    <w:multiLevelType w:val="multilevel"/>
    <w:tmpl w:val="7B42FF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0">
    <w:nsid w:val="7178566D"/>
    <w:multiLevelType w:val="hybridMultilevel"/>
    <w:tmpl w:val="DD242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B15839"/>
    <w:multiLevelType w:val="hybridMultilevel"/>
    <w:tmpl w:val="83085D96"/>
    <w:lvl w:ilvl="0" w:tplc="F2E8526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A363507"/>
    <w:multiLevelType w:val="multilevel"/>
    <w:tmpl w:val="7B42FF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3">
    <w:nsid w:val="7D0E4329"/>
    <w:multiLevelType w:val="hybridMultilevel"/>
    <w:tmpl w:val="210AEAD2"/>
    <w:lvl w:ilvl="0" w:tplc="6C7E820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4">
    <w:nsid w:val="7D515A67"/>
    <w:multiLevelType w:val="multilevel"/>
    <w:tmpl w:val="E5F469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5">
    <w:nsid w:val="7DC37B28"/>
    <w:multiLevelType w:val="multilevel"/>
    <w:tmpl w:val="11E83F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6">
    <w:nsid w:val="7FEB4137"/>
    <w:multiLevelType w:val="multilevel"/>
    <w:tmpl w:val="428A2F3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num w:numId="1">
    <w:abstractNumId w:val="17"/>
  </w:num>
  <w:num w:numId="2">
    <w:abstractNumId w:val="3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24"/>
  </w:num>
  <w:num w:numId="7">
    <w:abstractNumId w:val="31"/>
  </w:num>
  <w:num w:numId="8">
    <w:abstractNumId w:val="8"/>
  </w:num>
  <w:num w:numId="9">
    <w:abstractNumId w:val="6"/>
  </w:num>
  <w:num w:numId="10">
    <w:abstractNumId w:val="23"/>
  </w:num>
  <w:num w:numId="11">
    <w:abstractNumId w:val="11"/>
  </w:num>
  <w:num w:numId="12">
    <w:abstractNumId w:val="19"/>
  </w:num>
  <w:num w:numId="13">
    <w:abstractNumId w:val="2"/>
  </w:num>
  <w:num w:numId="14">
    <w:abstractNumId w:val="34"/>
  </w:num>
  <w:num w:numId="15">
    <w:abstractNumId w:val="25"/>
  </w:num>
  <w:num w:numId="16">
    <w:abstractNumId w:val="13"/>
  </w:num>
  <w:num w:numId="17">
    <w:abstractNumId w:val="32"/>
  </w:num>
  <w:num w:numId="18">
    <w:abstractNumId w:val="14"/>
  </w:num>
  <w:num w:numId="19">
    <w:abstractNumId w:val="3"/>
  </w:num>
  <w:num w:numId="20">
    <w:abstractNumId w:val="22"/>
  </w:num>
  <w:num w:numId="21">
    <w:abstractNumId w:val="21"/>
  </w:num>
  <w:num w:numId="22">
    <w:abstractNumId w:val="1"/>
  </w:num>
  <w:num w:numId="23">
    <w:abstractNumId w:val="30"/>
  </w:num>
  <w:num w:numId="24">
    <w:abstractNumId w:val="16"/>
  </w:num>
  <w:num w:numId="25">
    <w:abstractNumId w:val="29"/>
  </w:num>
  <w:num w:numId="26">
    <w:abstractNumId w:val="20"/>
  </w:num>
  <w:num w:numId="27">
    <w:abstractNumId w:val="36"/>
  </w:num>
  <w:num w:numId="28">
    <w:abstractNumId w:val="15"/>
  </w:num>
  <w:num w:numId="29">
    <w:abstractNumId w:val="10"/>
  </w:num>
  <w:num w:numId="30">
    <w:abstractNumId w:val="9"/>
  </w:num>
  <w:num w:numId="31">
    <w:abstractNumId w:val="26"/>
  </w:num>
  <w:num w:numId="32">
    <w:abstractNumId w:val="27"/>
  </w:num>
  <w:num w:numId="33">
    <w:abstractNumId w:val="35"/>
  </w:num>
  <w:num w:numId="34">
    <w:abstractNumId w:val="28"/>
  </w:num>
  <w:num w:numId="35">
    <w:abstractNumId w:val="18"/>
  </w:num>
  <w:num w:numId="36">
    <w:abstractNumId w:val="5"/>
  </w:num>
  <w:num w:numId="37">
    <w:abstractNumId w:val="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4B"/>
    <w:rsid w:val="00031C5A"/>
    <w:rsid w:val="000551B2"/>
    <w:rsid w:val="00093821"/>
    <w:rsid w:val="000A2715"/>
    <w:rsid w:val="000C5874"/>
    <w:rsid w:val="000D7639"/>
    <w:rsid w:val="000E064B"/>
    <w:rsid w:val="000E4A26"/>
    <w:rsid w:val="00107DD0"/>
    <w:rsid w:val="001175B6"/>
    <w:rsid w:val="001575C4"/>
    <w:rsid w:val="00162274"/>
    <w:rsid w:val="0017794D"/>
    <w:rsid w:val="00197197"/>
    <w:rsid w:val="001A48B6"/>
    <w:rsid w:val="001C25A5"/>
    <w:rsid w:val="001C50A9"/>
    <w:rsid w:val="001C6C52"/>
    <w:rsid w:val="001E7F84"/>
    <w:rsid w:val="001F224F"/>
    <w:rsid w:val="00206907"/>
    <w:rsid w:val="0021108D"/>
    <w:rsid w:val="00213F59"/>
    <w:rsid w:val="00223D7F"/>
    <w:rsid w:val="00270544"/>
    <w:rsid w:val="002755A9"/>
    <w:rsid w:val="00280418"/>
    <w:rsid w:val="002A2CF6"/>
    <w:rsid w:val="002A6E1F"/>
    <w:rsid w:val="002A7367"/>
    <w:rsid w:val="002B212F"/>
    <w:rsid w:val="002C3229"/>
    <w:rsid w:val="002E17CA"/>
    <w:rsid w:val="00302A7F"/>
    <w:rsid w:val="0030312E"/>
    <w:rsid w:val="0031024B"/>
    <w:rsid w:val="003206EF"/>
    <w:rsid w:val="003551C0"/>
    <w:rsid w:val="00366DFA"/>
    <w:rsid w:val="00395ACA"/>
    <w:rsid w:val="003B5810"/>
    <w:rsid w:val="003C6CDC"/>
    <w:rsid w:val="003E2DF2"/>
    <w:rsid w:val="003F6406"/>
    <w:rsid w:val="003F6718"/>
    <w:rsid w:val="003F6BFA"/>
    <w:rsid w:val="00411E72"/>
    <w:rsid w:val="00430204"/>
    <w:rsid w:val="00447F30"/>
    <w:rsid w:val="00484A15"/>
    <w:rsid w:val="00487BF6"/>
    <w:rsid w:val="004C6B6F"/>
    <w:rsid w:val="004D0C65"/>
    <w:rsid w:val="004D3AC6"/>
    <w:rsid w:val="004D40A9"/>
    <w:rsid w:val="004D67C4"/>
    <w:rsid w:val="004D738D"/>
    <w:rsid w:val="005002A3"/>
    <w:rsid w:val="00507708"/>
    <w:rsid w:val="00507A3E"/>
    <w:rsid w:val="005148B0"/>
    <w:rsid w:val="0051717B"/>
    <w:rsid w:val="00517B5C"/>
    <w:rsid w:val="00517B95"/>
    <w:rsid w:val="0053097E"/>
    <w:rsid w:val="005360A1"/>
    <w:rsid w:val="00540928"/>
    <w:rsid w:val="00550418"/>
    <w:rsid w:val="005517D7"/>
    <w:rsid w:val="00576CDA"/>
    <w:rsid w:val="0058343D"/>
    <w:rsid w:val="00591973"/>
    <w:rsid w:val="00595C8E"/>
    <w:rsid w:val="005C0915"/>
    <w:rsid w:val="005E0B8B"/>
    <w:rsid w:val="005F4110"/>
    <w:rsid w:val="006010F2"/>
    <w:rsid w:val="006152F5"/>
    <w:rsid w:val="00621799"/>
    <w:rsid w:val="0064267B"/>
    <w:rsid w:val="0068348D"/>
    <w:rsid w:val="006C18E7"/>
    <w:rsid w:val="006D6176"/>
    <w:rsid w:val="006E3491"/>
    <w:rsid w:val="006E47EA"/>
    <w:rsid w:val="006E4C71"/>
    <w:rsid w:val="006E7634"/>
    <w:rsid w:val="006F21DA"/>
    <w:rsid w:val="006F3E73"/>
    <w:rsid w:val="006F57B4"/>
    <w:rsid w:val="0070102E"/>
    <w:rsid w:val="00707A71"/>
    <w:rsid w:val="007445D1"/>
    <w:rsid w:val="00747E99"/>
    <w:rsid w:val="00774FEF"/>
    <w:rsid w:val="0078429A"/>
    <w:rsid w:val="00784FF8"/>
    <w:rsid w:val="007A5098"/>
    <w:rsid w:val="007B3770"/>
    <w:rsid w:val="007C3BB8"/>
    <w:rsid w:val="007D3C04"/>
    <w:rsid w:val="007F34EA"/>
    <w:rsid w:val="00801669"/>
    <w:rsid w:val="00826303"/>
    <w:rsid w:val="00833FCF"/>
    <w:rsid w:val="0085618E"/>
    <w:rsid w:val="00866422"/>
    <w:rsid w:val="00871092"/>
    <w:rsid w:val="008718C0"/>
    <w:rsid w:val="008A5A9A"/>
    <w:rsid w:val="008B6119"/>
    <w:rsid w:val="008E70C7"/>
    <w:rsid w:val="00915C56"/>
    <w:rsid w:val="00952E80"/>
    <w:rsid w:val="009643A2"/>
    <w:rsid w:val="009B7909"/>
    <w:rsid w:val="009E429E"/>
    <w:rsid w:val="009F20A0"/>
    <w:rsid w:val="00A03FD1"/>
    <w:rsid w:val="00A14E11"/>
    <w:rsid w:val="00A4362A"/>
    <w:rsid w:val="00A525ED"/>
    <w:rsid w:val="00A755D4"/>
    <w:rsid w:val="00A928D7"/>
    <w:rsid w:val="00AA5F33"/>
    <w:rsid w:val="00AB2F49"/>
    <w:rsid w:val="00AB5442"/>
    <w:rsid w:val="00AD6522"/>
    <w:rsid w:val="00AE51C7"/>
    <w:rsid w:val="00AF0E71"/>
    <w:rsid w:val="00B0553A"/>
    <w:rsid w:val="00B070B7"/>
    <w:rsid w:val="00B141EC"/>
    <w:rsid w:val="00B26C07"/>
    <w:rsid w:val="00B64C4F"/>
    <w:rsid w:val="00B67F97"/>
    <w:rsid w:val="00B81E75"/>
    <w:rsid w:val="00BB4BD2"/>
    <w:rsid w:val="00BC2949"/>
    <w:rsid w:val="00BC2E3E"/>
    <w:rsid w:val="00BC41A2"/>
    <w:rsid w:val="00C02E28"/>
    <w:rsid w:val="00C03943"/>
    <w:rsid w:val="00C06720"/>
    <w:rsid w:val="00C14B2D"/>
    <w:rsid w:val="00C17C11"/>
    <w:rsid w:val="00C22020"/>
    <w:rsid w:val="00C33A7F"/>
    <w:rsid w:val="00C42F24"/>
    <w:rsid w:val="00C43991"/>
    <w:rsid w:val="00C509E6"/>
    <w:rsid w:val="00C654B4"/>
    <w:rsid w:val="00C720E9"/>
    <w:rsid w:val="00C745D9"/>
    <w:rsid w:val="00C7766C"/>
    <w:rsid w:val="00C935AE"/>
    <w:rsid w:val="00C935E6"/>
    <w:rsid w:val="00CD48D4"/>
    <w:rsid w:val="00CE7363"/>
    <w:rsid w:val="00CF0F48"/>
    <w:rsid w:val="00CF2ECA"/>
    <w:rsid w:val="00CF31EF"/>
    <w:rsid w:val="00D100B9"/>
    <w:rsid w:val="00D136CA"/>
    <w:rsid w:val="00D15725"/>
    <w:rsid w:val="00D15BAE"/>
    <w:rsid w:val="00D25353"/>
    <w:rsid w:val="00D42E69"/>
    <w:rsid w:val="00D76DE4"/>
    <w:rsid w:val="00D76FD5"/>
    <w:rsid w:val="00DB265D"/>
    <w:rsid w:val="00DC165B"/>
    <w:rsid w:val="00DC201D"/>
    <w:rsid w:val="00DD4074"/>
    <w:rsid w:val="00DE337D"/>
    <w:rsid w:val="00DE3E91"/>
    <w:rsid w:val="00DF31F3"/>
    <w:rsid w:val="00DF5F5B"/>
    <w:rsid w:val="00E2465E"/>
    <w:rsid w:val="00E32DE8"/>
    <w:rsid w:val="00E51586"/>
    <w:rsid w:val="00E53B8B"/>
    <w:rsid w:val="00E551D4"/>
    <w:rsid w:val="00E616BB"/>
    <w:rsid w:val="00E666A0"/>
    <w:rsid w:val="00E81B64"/>
    <w:rsid w:val="00EA3AD5"/>
    <w:rsid w:val="00EB5F82"/>
    <w:rsid w:val="00EC7F1D"/>
    <w:rsid w:val="00EE166C"/>
    <w:rsid w:val="00EF073C"/>
    <w:rsid w:val="00F00FF5"/>
    <w:rsid w:val="00F03326"/>
    <w:rsid w:val="00F11A6D"/>
    <w:rsid w:val="00F25A39"/>
    <w:rsid w:val="00F30D52"/>
    <w:rsid w:val="00F37B24"/>
    <w:rsid w:val="00F419E8"/>
    <w:rsid w:val="00F421DC"/>
    <w:rsid w:val="00F45128"/>
    <w:rsid w:val="00F602F9"/>
    <w:rsid w:val="00F679F5"/>
    <w:rsid w:val="00F81870"/>
    <w:rsid w:val="00F86B17"/>
    <w:rsid w:val="00F91302"/>
    <w:rsid w:val="00F96025"/>
    <w:rsid w:val="00F968E9"/>
    <w:rsid w:val="00FD7977"/>
    <w:rsid w:val="00FD7E63"/>
    <w:rsid w:val="00FE19F8"/>
    <w:rsid w:val="00FE43B1"/>
    <w:rsid w:val="00FF0E7E"/>
    <w:rsid w:val="00FF117C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C04"/>
    <w:rPr>
      <w:sz w:val="24"/>
      <w:szCs w:val="24"/>
    </w:rPr>
  </w:style>
  <w:style w:type="paragraph" w:styleId="1">
    <w:name w:val="heading 1"/>
    <w:basedOn w:val="a"/>
    <w:next w:val="a"/>
    <w:qFormat/>
    <w:rsid w:val="00F11A6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"/>
    <w:semiHidden/>
    <w:rsid w:val="00D100B9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77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"/>
    <w:basedOn w:val="a"/>
    <w:link w:val="a0"/>
    <w:rsid w:val="008561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3551C0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70102E"/>
    <w:pPr>
      <w:spacing w:after="120" w:line="480" w:lineRule="auto"/>
      <w:ind w:left="283"/>
    </w:pPr>
  </w:style>
  <w:style w:type="character" w:customStyle="1" w:styleId="a8">
    <w:name w:val="Гипертекстовая ссылка"/>
    <w:rsid w:val="0070102E"/>
    <w:rPr>
      <w:color w:val="008000"/>
    </w:rPr>
  </w:style>
  <w:style w:type="paragraph" w:styleId="a9">
    <w:name w:val="Subtitle"/>
    <w:basedOn w:val="a"/>
    <w:qFormat/>
    <w:rsid w:val="00D15725"/>
    <w:pPr>
      <w:jc w:val="center"/>
    </w:pPr>
    <w:rPr>
      <w:sz w:val="28"/>
    </w:rPr>
  </w:style>
  <w:style w:type="paragraph" w:styleId="aa">
    <w:name w:val="Body Text Indent"/>
    <w:basedOn w:val="a"/>
    <w:rsid w:val="00871092"/>
    <w:pPr>
      <w:spacing w:after="120"/>
      <w:ind w:left="283"/>
    </w:pPr>
  </w:style>
  <w:style w:type="paragraph" w:customStyle="1" w:styleId="ab">
    <w:name w:val="Прижатый влево"/>
    <w:basedOn w:val="a"/>
    <w:next w:val="a"/>
    <w:rsid w:val="0087109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0">
    <w:name w:val=" Знак Знак1 Знак"/>
    <w:basedOn w:val="a"/>
    <w:rsid w:val="006D617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D42E69"/>
    <w:rPr>
      <w:sz w:val="28"/>
      <w:lang w:val="ru-RU" w:eastAsia="ru-RU" w:bidi="ar-SA"/>
    </w:rPr>
  </w:style>
  <w:style w:type="character" w:styleId="ac">
    <w:name w:val="Strong"/>
    <w:qFormat/>
    <w:rsid w:val="00D25353"/>
    <w:rPr>
      <w:b/>
      <w:bCs/>
    </w:rPr>
  </w:style>
  <w:style w:type="paragraph" w:customStyle="1" w:styleId="ConsPlusNonformat">
    <w:name w:val="ConsPlusNonformat"/>
    <w:rsid w:val="00D25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rsid w:val="00D25353"/>
    <w:rPr>
      <w:color w:val="0000FF"/>
      <w:u w:val="single"/>
    </w:rPr>
  </w:style>
  <w:style w:type="paragraph" w:customStyle="1" w:styleId="ConsPlusNormal">
    <w:name w:val="ConsPlusNormal"/>
    <w:rsid w:val="00F451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header"/>
    <w:basedOn w:val="a"/>
    <w:link w:val="af"/>
    <w:rsid w:val="00FE19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FE19F8"/>
    <w:rPr>
      <w:sz w:val="24"/>
      <w:szCs w:val="24"/>
    </w:rPr>
  </w:style>
  <w:style w:type="paragraph" w:styleId="af0">
    <w:name w:val="footer"/>
    <w:basedOn w:val="a"/>
    <w:link w:val="af1"/>
    <w:rsid w:val="00FE19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E19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C04"/>
    <w:rPr>
      <w:sz w:val="24"/>
      <w:szCs w:val="24"/>
    </w:rPr>
  </w:style>
  <w:style w:type="paragraph" w:styleId="1">
    <w:name w:val="heading 1"/>
    <w:basedOn w:val="a"/>
    <w:next w:val="a"/>
    <w:qFormat/>
    <w:rsid w:val="00F11A6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"/>
    <w:semiHidden/>
    <w:rsid w:val="00D100B9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77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"/>
    <w:basedOn w:val="a"/>
    <w:link w:val="a0"/>
    <w:rsid w:val="008561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3551C0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70102E"/>
    <w:pPr>
      <w:spacing w:after="120" w:line="480" w:lineRule="auto"/>
      <w:ind w:left="283"/>
    </w:pPr>
  </w:style>
  <w:style w:type="character" w:customStyle="1" w:styleId="a8">
    <w:name w:val="Гипертекстовая ссылка"/>
    <w:rsid w:val="0070102E"/>
    <w:rPr>
      <w:color w:val="008000"/>
    </w:rPr>
  </w:style>
  <w:style w:type="paragraph" w:styleId="a9">
    <w:name w:val="Subtitle"/>
    <w:basedOn w:val="a"/>
    <w:qFormat/>
    <w:rsid w:val="00D15725"/>
    <w:pPr>
      <w:jc w:val="center"/>
    </w:pPr>
    <w:rPr>
      <w:sz w:val="28"/>
    </w:rPr>
  </w:style>
  <w:style w:type="paragraph" w:styleId="aa">
    <w:name w:val="Body Text Indent"/>
    <w:basedOn w:val="a"/>
    <w:rsid w:val="00871092"/>
    <w:pPr>
      <w:spacing w:after="120"/>
      <w:ind w:left="283"/>
    </w:pPr>
  </w:style>
  <w:style w:type="paragraph" w:customStyle="1" w:styleId="ab">
    <w:name w:val="Прижатый влево"/>
    <w:basedOn w:val="a"/>
    <w:next w:val="a"/>
    <w:rsid w:val="0087109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0">
    <w:name w:val=" Знак Знак1 Знак"/>
    <w:basedOn w:val="a"/>
    <w:rsid w:val="006D617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D42E69"/>
    <w:rPr>
      <w:sz w:val="28"/>
      <w:lang w:val="ru-RU" w:eastAsia="ru-RU" w:bidi="ar-SA"/>
    </w:rPr>
  </w:style>
  <w:style w:type="character" w:styleId="ac">
    <w:name w:val="Strong"/>
    <w:qFormat/>
    <w:rsid w:val="00D25353"/>
    <w:rPr>
      <w:b/>
      <w:bCs/>
    </w:rPr>
  </w:style>
  <w:style w:type="paragraph" w:customStyle="1" w:styleId="ConsPlusNonformat">
    <w:name w:val="ConsPlusNonformat"/>
    <w:rsid w:val="00D25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rsid w:val="00D25353"/>
    <w:rPr>
      <w:color w:val="0000FF"/>
      <w:u w:val="single"/>
    </w:rPr>
  </w:style>
  <w:style w:type="paragraph" w:customStyle="1" w:styleId="ConsPlusNormal">
    <w:name w:val="ConsPlusNormal"/>
    <w:rsid w:val="00F451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header"/>
    <w:basedOn w:val="a"/>
    <w:link w:val="af"/>
    <w:rsid w:val="00FE19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FE19F8"/>
    <w:rPr>
      <w:sz w:val="24"/>
      <w:szCs w:val="24"/>
    </w:rPr>
  </w:style>
  <w:style w:type="paragraph" w:styleId="af0">
    <w:name w:val="footer"/>
    <w:basedOn w:val="a"/>
    <w:link w:val="af1"/>
    <w:rsid w:val="00FE19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E19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Documents%20and%20Settings\Admin\&#1056;&#1072;&#1073;&#1086;&#1095;&#1080;&#1081;%20&#1089;&#1090;&#1086;&#1083;\&#1047;&#1072;&#1082;&#1086;&#1085;%20&#1050;&#1077;&#1084;&#1077;&#1088;&#1086;&#1074;&#1089;&#1082;&#1086;&#1081;%20&#1086;&#1073;&#1083;&#1072;&#1089;&#1090;&#1080;%20&#1086;&#1090;%2010_06_2005%20N%2068-&#1054;&#1047;%20(&#1088;&#1077;&#1076;_%20&#1086;&#1090;%2021_.rtf" TargetMode="External"/><Relationship Id="rId18" Type="http://schemas.openxmlformats.org/officeDocument/2006/relationships/hyperlink" Target="file:///C:\Documents%20and%20Settings\Admin\&#1056;&#1072;&#1073;&#1086;&#1095;&#1080;&#1081;%20&#1089;&#1090;&#1086;&#1083;\&#1047;&#1072;&#1082;&#1086;&#1085;%20&#1050;&#1077;&#1084;&#1077;&#1088;&#1086;&#1074;&#1089;&#1082;&#1086;&#1081;%20&#1086;&#1073;&#1083;&#1072;&#1089;&#1090;&#1080;%20&#1086;&#1090;%2010_06_2005%20N%2068-&#1054;&#1047;%20(&#1088;&#1077;&#1076;_%20&#1086;&#1090;%2021_.rtf" TargetMode="External"/><Relationship Id="rId26" Type="http://schemas.openxmlformats.org/officeDocument/2006/relationships/hyperlink" Target="consultantplus://offline/ref=45696715CBED8CA405A369E5404FA1F2687693CD5DC310FD59A6CFDF24CE62E93EF8681F81212C8D46D4BEf1q3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5C515EBEA700182B6D201F19E611187B6078EE88CBC42762D14285036DAD8068822B61CBDD1942BHDD5G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C:\Documents%20and%20Settings\Admin\&#1056;&#1072;&#1073;&#1086;&#1095;&#1080;&#1081;%20&#1089;&#1090;&#1086;&#1083;\&#1047;&#1072;&#1082;&#1086;&#1085;%20&#1050;&#1077;&#1084;&#1077;&#1088;&#1086;&#1074;&#1089;&#1082;&#1086;&#1081;%20&#1086;&#1073;&#1083;&#1072;&#1089;&#1090;&#1080;%20&#1086;&#1090;%2010_06_2005%20N%2068-&#1054;&#1047;%20(&#1088;&#1077;&#1076;_%20&#1086;&#1090;%2021_.rtf" TargetMode="External"/><Relationship Id="rId17" Type="http://schemas.openxmlformats.org/officeDocument/2006/relationships/hyperlink" Target="file:///C:\Documents%20and%20Settings\Admin\&#1056;&#1072;&#1073;&#1086;&#1095;&#1080;&#1081;%20&#1089;&#1090;&#1086;&#1083;\&#1047;&#1072;&#1082;&#1086;&#1085;%20&#1050;&#1077;&#1084;&#1077;&#1088;&#1086;&#1074;&#1089;&#1082;&#1086;&#1081;%20&#1086;&#1073;&#1083;&#1072;&#1089;&#1090;&#1080;%20&#1086;&#1090;%2010_06_2005%20N%2068-&#1054;&#1047;%20(&#1088;&#1077;&#1076;_%20&#1086;&#1090;%2021_.rtf" TargetMode="External"/><Relationship Id="rId25" Type="http://schemas.openxmlformats.org/officeDocument/2006/relationships/hyperlink" Target="consultantplus://offline/ref=45696715CBED8CA405A369E5404FA1F2687693CD5DC310FD59A6CFDF24CE62E93EF8681F81212C8D46D4BEf1q2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Admin\&#1056;&#1072;&#1073;&#1086;&#1095;&#1080;&#1081;%20&#1089;&#1090;&#1086;&#1083;\&#1047;&#1072;&#1082;&#1086;&#1085;%20&#1050;&#1077;&#1084;&#1077;&#1088;&#1086;&#1074;&#1089;&#1082;&#1086;&#1081;%20&#1086;&#1073;&#1083;&#1072;&#1089;&#1090;&#1080;%20&#1086;&#1090;%2010_06_2005%20N%2068-&#1054;&#1047;%20(&#1088;&#1077;&#1076;_%20&#1086;&#1090;%2021_.rtf" TargetMode="External"/><Relationship Id="rId20" Type="http://schemas.openxmlformats.org/officeDocument/2006/relationships/hyperlink" Target="consultantplus://offline/ref=D5C515EBEA700182B6D201F19E611187B6078EE88CBC42762D14285036DAD8068822B61CBDD19429HDDFG" TargetMode="External"/><Relationship Id="rId29" Type="http://schemas.openxmlformats.org/officeDocument/2006/relationships/hyperlink" Target="consultantplus://offline/ref=45696715CBED8CA405A369E5404FA1F2687693CD5DC310FD59A6CFDF24CE62E93EF8681F81212C8D46D4BFf1q1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Admin\&#1056;&#1072;&#1073;&#1086;&#1095;&#1080;&#1081;%20&#1089;&#1090;&#1086;&#1083;\&#1047;&#1072;&#1082;&#1086;&#1085;%20&#1050;&#1077;&#1084;&#1077;&#1088;&#1086;&#1074;&#1089;&#1082;&#1086;&#1081;%20&#1086;&#1073;&#1083;&#1072;&#1089;&#1090;&#1080;%20&#1086;&#1090;%2010_06_2005%20N%2068-&#1054;&#1047;%20(&#1088;&#1077;&#1076;_%20&#1086;&#1090;%2021_.rtf" TargetMode="External"/><Relationship Id="rId24" Type="http://schemas.openxmlformats.org/officeDocument/2006/relationships/hyperlink" Target="consultantplus://offline/ref=45696715CBED8CA405A369E5404FA1F2687693CD5DC310FD59A6CFDF24CE62E93EF8681F81212C8D46D5BDf1q7G" TargetMode="External"/><Relationship Id="rId32" Type="http://schemas.openxmlformats.org/officeDocument/2006/relationships/hyperlink" Target="consultantplus://offline/ref=30485741334F00B837A3CC76EB0F9BB029262AC360F0D63186A245AE24E47F450DEE5AB58EE1F1A24EC283UFrDE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Documents%20and%20Settings\Admin\&#1056;&#1072;&#1073;&#1086;&#1095;&#1080;&#1081;%20&#1089;&#1090;&#1086;&#1083;\&#1047;&#1072;&#1082;&#1086;&#1085;%20&#1050;&#1077;&#1084;&#1077;&#1088;&#1086;&#1074;&#1089;&#1082;&#1086;&#1081;%20&#1086;&#1073;&#1083;&#1072;&#1089;&#1090;&#1080;%20&#1086;&#1090;%2010_06_2005%20N%2068-&#1054;&#1047;%20(&#1088;&#1077;&#1076;_%20&#1086;&#1090;%2021_.rtf" TargetMode="External"/><Relationship Id="rId23" Type="http://schemas.openxmlformats.org/officeDocument/2006/relationships/hyperlink" Target="consultantplus://offline/ref=45696715CBED8CA405A369E5404FA1F2687693CD5DC310FD59A6CFDF24CE62E93EF8681F81212C8D46D5BDf1q4G" TargetMode="External"/><Relationship Id="rId28" Type="http://schemas.openxmlformats.org/officeDocument/2006/relationships/hyperlink" Target="consultantplus://offline/ref=45696715CBED8CA405A369E5404FA1F2687693CD5DC310FD59A6CFDF24CE62E93EF8681F81212C8D46D5BDf1q5G" TargetMode="External"/><Relationship Id="rId10" Type="http://schemas.openxmlformats.org/officeDocument/2006/relationships/hyperlink" Target="file:///C:\Documents%20and%20Settings\Admin\&#1056;&#1072;&#1073;&#1086;&#1095;&#1080;&#1081;%20&#1089;&#1090;&#1086;&#1083;\&#1047;&#1072;&#1082;&#1086;&#1085;%20&#1050;&#1077;&#1084;&#1077;&#1088;&#1086;&#1074;&#1089;&#1082;&#1086;&#1081;%20&#1086;&#1073;&#1083;&#1072;&#1089;&#1090;&#1080;%20&#1086;&#1090;%2010_06_2005%20N%2068-&#1054;&#1047;%20(&#1088;&#1077;&#1076;_%20&#1086;&#1090;%2021_.rtf" TargetMode="External"/><Relationship Id="rId19" Type="http://schemas.openxmlformats.org/officeDocument/2006/relationships/hyperlink" Target="file:///C:\Documents%20and%20Settings\Admin\&#1056;&#1072;&#1073;&#1086;&#1095;&#1080;&#1081;%20&#1089;&#1090;&#1086;&#1083;\&#1047;&#1072;&#1082;&#1086;&#1085;%20&#1050;&#1077;&#1084;&#1077;&#1088;&#1086;&#1074;&#1089;&#1082;&#1086;&#1081;%20&#1086;&#1073;&#1083;&#1072;&#1089;&#1090;&#1080;%20&#1086;&#1090;%2010_06_2005%20N%2068-&#1054;&#1047;%20(&#1088;&#1077;&#1076;_%20&#1086;&#1090;%2021_.rtf" TargetMode="External"/><Relationship Id="rId31" Type="http://schemas.openxmlformats.org/officeDocument/2006/relationships/hyperlink" Target="consultantplus://offline/ref=30485741334F00B837A3CC76EB0F9BB029262AC360F0D63186A245AE24E47F450DEE5AB58EE1F1A24EC381UFr9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77515/" TargetMode="External"/><Relationship Id="rId14" Type="http://schemas.openxmlformats.org/officeDocument/2006/relationships/hyperlink" Target="file:///C:\Documents%20and%20Settings\Admin\&#1056;&#1072;&#1073;&#1086;&#1095;&#1080;&#1081;%20&#1089;&#1090;&#1086;&#1083;\&#1047;&#1072;&#1082;&#1086;&#1085;%20&#1050;&#1077;&#1084;&#1077;&#1088;&#1086;&#1074;&#1089;&#1082;&#1086;&#1081;%20&#1086;&#1073;&#1083;&#1072;&#1089;&#1090;&#1080;%20&#1086;&#1090;%2010_06_2005%20N%2068-&#1054;&#1047;%20(&#1088;&#1077;&#1076;_%20&#1086;&#1090;%2021_.rtf" TargetMode="External"/><Relationship Id="rId22" Type="http://schemas.openxmlformats.org/officeDocument/2006/relationships/hyperlink" Target="consultantplus://offline/ref=45696715CBED8CA405A369E5404FA1F2687693CD5DC310FD59A6CFDF24CE62E93EF8681F81212C8D46D5BEf1q4G" TargetMode="External"/><Relationship Id="rId27" Type="http://schemas.openxmlformats.org/officeDocument/2006/relationships/hyperlink" Target="consultantplus://offline/ref=45696715CBED8CA405A369E5404FA1F2687693CD5DC310FD59A6CFDF24CE62E93EF8681F81212C8D46D4BFf1q0G" TargetMode="External"/><Relationship Id="rId30" Type="http://schemas.openxmlformats.org/officeDocument/2006/relationships/hyperlink" Target="consultantplus://offline/ref=30485741334F00B837A3CC76EB0F9BB029262AC360F0D63186A245AE24E47F450DEE5AB58EE1F1A24EC283UFr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14E88-4F18-4ACB-892D-7CB8119D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6713</Words>
  <Characters>38266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44890</CharactersWithSpaces>
  <SharedDoc>false</SharedDoc>
  <HLinks>
    <vt:vector size="150" baseType="variant">
      <vt:variant>
        <vt:i4>4456460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consultantplus://offline/ref=30485741334F00B837A3CC76EB0F9BB029262AC360F0D63186A245AE24E47F450DEE5AB58EE1F1A24EC283UFrDE</vt:lpwstr>
      </vt:variant>
      <vt:variant>
        <vt:lpwstr/>
      </vt:variant>
      <vt:variant>
        <vt:i4>4456530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consultantplus://offline/ref=30485741334F00B837A3CC76EB0F9BB029262AC360F0D63186A245AE24E47F450DEE5AB58EE1F1A24EC381UFr9E</vt:lpwstr>
      </vt:variant>
      <vt:variant>
        <vt:lpwstr/>
      </vt:variant>
      <vt:variant>
        <vt:i4>4456459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consultantplus://offline/ref=30485741334F00B837A3CC76EB0F9BB029262AC360F0D63186A245AE24E47F450DEE5AB58EE1F1A24EC283UFrCE</vt:lpwstr>
      </vt:variant>
      <vt:variant>
        <vt:lpwstr/>
      </vt:variant>
      <vt:variant>
        <vt:i4>14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consultantplus://offline/ref=45696715CBED8CA405A369E5404FA1F2687693CD5DC310FD59A6CFDF24CE62E93EF8681F81212C8D46D4BFf1q1G</vt:lpwstr>
      </vt:variant>
      <vt:variant>
        <vt:lpwstr/>
      </vt:variant>
      <vt:variant>
        <vt:i4>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consultantplus://offline/ref=45696715CBED8CA405A369E5404FA1F2687693CD5DC310FD59A6CFDF24CE62E93EF8681F81212C8D46D5BDf1q5G</vt:lpwstr>
      </vt:variant>
      <vt:variant>
        <vt:lpwstr/>
      </vt:variant>
      <vt:variant>
        <vt:i4>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consultantplus://offline/ref=45696715CBED8CA405A369E5404FA1F2687693CD5DC310FD59A6CFDF24CE62E93EF8681F81212C8D46D4BFf1q0G</vt:lpwstr>
      </vt:variant>
      <vt:variant>
        <vt:lpwstr/>
      </vt:variant>
      <vt:variant>
        <vt:i4>15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consultantplus://offline/ref=45696715CBED8CA405A369E5404FA1F2687693CD5DC310FD59A6CFDF24CE62E93EF8681F81212C8D46D4BEf1q3G</vt:lpwstr>
      </vt:variant>
      <vt:variant>
        <vt:lpwstr/>
      </vt:variant>
      <vt:variant>
        <vt:i4>14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consultantplus://offline/ref=45696715CBED8CA405A369E5404FA1F2687693CD5DC310FD59A6CFDF24CE62E93EF8681F81212C8D46D4BEf1q2G</vt:lpwstr>
      </vt:variant>
      <vt:variant>
        <vt:lpwstr/>
      </vt:variant>
      <vt:variant>
        <vt:i4>11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consultantplus://offline/ref=45696715CBED8CA405A369E5404FA1F2687693CD5DC310FD59A6CFDF24CE62E93EF8681F81212C8D46D5BDf1q7G</vt:lpwstr>
      </vt:variant>
      <vt:variant>
        <vt:lpwstr/>
      </vt:variant>
      <vt:variant>
        <vt:i4>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consultantplus://offline/ref=45696715CBED8CA405A369E5404FA1F2687693CD5DC310FD59A6CFDF24CE62E93EF8681F81212C8D46D5BDf1q4G</vt:lpwstr>
      </vt:variant>
      <vt:variant>
        <vt:lpwstr/>
      </vt:variant>
      <vt:variant>
        <vt:i4>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consultantplus://offline/ref=45696715CBED8CA405A369E5404FA1F2687693CD5DC310FD59A6CFDF24CE62E93EF8681F81212C8D46D5BEf1q4G</vt:lpwstr>
      </vt:variant>
      <vt:variant>
        <vt:lpwstr/>
      </vt:variant>
      <vt:variant>
        <vt:i4>7667814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consultantplus://offline/ref=D5C515EBEA700182B6D201F19E611187B6078EE88CBC42762D14285036DAD8068822B61CBDD1942BHDD5G</vt:lpwstr>
      </vt:variant>
      <vt:variant>
        <vt:lpwstr/>
      </vt:variant>
      <vt:variant>
        <vt:i4>7667822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consultantplus://offline/ref=D5C515EBEA700182B6D201F19E611187B6078EE88CBC42762D14285036DAD8068822B61CBDD19429HDDFG</vt:lpwstr>
      </vt:variant>
      <vt:variant>
        <vt:lpwstr/>
      </vt:variant>
      <vt:variant>
        <vt:i4>6422587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8127489</vt:i4>
      </vt:variant>
      <vt:variant>
        <vt:i4>30</vt:i4>
      </vt:variant>
      <vt:variant>
        <vt:i4>0</vt:i4>
      </vt:variant>
      <vt:variant>
        <vt:i4>5</vt:i4>
      </vt:variant>
      <vt:variant>
        <vt:lpwstr>C:\Documents and Settings\Admin\Рабочий стол\Закон Кемеровской области от 10_06_2005 N 68-ОЗ (ред_ от 21_.rtf</vt:lpwstr>
      </vt:variant>
      <vt:variant>
        <vt:lpwstr>Par40</vt:lpwstr>
      </vt:variant>
      <vt:variant>
        <vt:i4>8061953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Settings\Admin\Рабочий стол\Закон Кемеровской области от 10_06_2005 N 68-ОЗ (ред_ от 21_.rtf</vt:lpwstr>
      </vt:variant>
      <vt:variant>
        <vt:lpwstr>Par37</vt:lpwstr>
      </vt:variant>
      <vt:variant>
        <vt:i4>8061953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Settings\Admin\Рабочий стол\Закон Кемеровской области от 10_06_2005 N 68-ОЗ (ред_ от 21_.rtf</vt:lpwstr>
      </vt:variant>
      <vt:variant>
        <vt:lpwstr>Par36</vt:lpwstr>
      </vt:variant>
      <vt:variant>
        <vt:i4>8061953</vt:i4>
      </vt:variant>
      <vt:variant>
        <vt:i4>21</vt:i4>
      </vt:variant>
      <vt:variant>
        <vt:i4>0</vt:i4>
      </vt:variant>
      <vt:variant>
        <vt:i4>5</vt:i4>
      </vt:variant>
      <vt:variant>
        <vt:lpwstr>C:\Documents and Settings\Admin\Рабочий стол\Закон Кемеровской области от 10_06_2005 N 68-ОЗ (ред_ от 21_.rtf</vt:lpwstr>
      </vt:variant>
      <vt:variant>
        <vt:lpwstr>Par33</vt:lpwstr>
      </vt:variant>
      <vt:variant>
        <vt:i4>7996417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Settings\Admin\Рабочий стол\Закон Кемеровской области от 10_06_2005 N 68-ОЗ (ред_ от 21_.rtf</vt:lpwstr>
      </vt:variant>
      <vt:variant>
        <vt:lpwstr>Par28</vt:lpwstr>
      </vt:variant>
      <vt:variant>
        <vt:i4>8127489</vt:i4>
      </vt:variant>
      <vt:variant>
        <vt:i4>15</vt:i4>
      </vt:variant>
      <vt:variant>
        <vt:i4>0</vt:i4>
      </vt:variant>
      <vt:variant>
        <vt:i4>5</vt:i4>
      </vt:variant>
      <vt:variant>
        <vt:lpwstr>C:\Documents and Settings\Admin\Рабочий стол\Закон Кемеровской области от 10_06_2005 N 68-ОЗ (ред_ от 21_.rtf</vt:lpwstr>
      </vt:variant>
      <vt:variant>
        <vt:lpwstr>Par40</vt:lpwstr>
      </vt:variant>
      <vt:variant>
        <vt:i4>8061953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Settings\Admin\Рабочий стол\Закон Кемеровской области от 10_06_2005 N 68-ОЗ (ред_ от 21_.rtf</vt:lpwstr>
      </vt:variant>
      <vt:variant>
        <vt:lpwstr>Par37</vt:lpwstr>
      </vt:variant>
      <vt:variant>
        <vt:i4>8061953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Settings\Admin\Рабочий стол\Закон Кемеровской области от 10_06_2005 N 68-ОЗ (ред_ от 21_.rtf</vt:lpwstr>
      </vt:variant>
      <vt:variant>
        <vt:lpwstr>Par36</vt:lpwstr>
      </vt:variant>
      <vt:variant>
        <vt:i4>8061953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Settings\Admin\Рабочий стол\Закон Кемеровской области от 10_06_2005 N 68-ОЗ (ред_ от 21_.rtf</vt:lpwstr>
      </vt:variant>
      <vt:variant>
        <vt:lpwstr>Par33</vt:lpwstr>
      </vt:variant>
      <vt:variant>
        <vt:i4>7996417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Settings\Admin\Рабочий стол\Закон Кемеровской области от 10_06_2005 N 68-ОЗ (ред_ от 21_.rtf</vt:lpwstr>
      </vt:variant>
      <vt:variant>
        <vt:lpwstr>Par28</vt:lpwstr>
      </vt:variant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http://base.garant.ru/12177515/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Фурман</dc:creator>
  <cp:lastModifiedBy>krivobok</cp:lastModifiedBy>
  <cp:revision>2</cp:revision>
  <cp:lastPrinted>2017-08-15T03:12:00Z</cp:lastPrinted>
  <dcterms:created xsi:type="dcterms:W3CDTF">2017-08-15T07:35:00Z</dcterms:created>
  <dcterms:modified xsi:type="dcterms:W3CDTF">2017-08-15T07:35:00Z</dcterms:modified>
</cp:coreProperties>
</file>