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2D" w:rsidRPr="00B72855" w:rsidRDefault="009D002D" w:rsidP="009D002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D002D" w:rsidRPr="00B72855" w:rsidRDefault="009D002D" w:rsidP="009D002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D002D" w:rsidRDefault="009D002D" w:rsidP="009D002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D002D" w:rsidRDefault="009D002D" w:rsidP="009D002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D002D" w:rsidRDefault="009D002D" w:rsidP="009D002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D002D" w:rsidRDefault="009D002D" w:rsidP="009D002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D002D" w:rsidRDefault="009D002D" w:rsidP="009D00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D002D" w:rsidRDefault="009D002D" w:rsidP="009D002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D002D" w:rsidTr="00972EE7">
        <w:trPr>
          <w:trHeight w:val="328"/>
          <w:jc w:val="center"/>
        </w:trPr>
        <w:tc>
          <w:tcPr>
            <w:tcW w:w="784" w:type="dxa"/>
            <w:hideMark/>
          </w:tcPr>
          <w:p w:rsidR="009D002D" w:rsidRDefault="009D002D" w:rsidP="00972EE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002D" w:rsidRDefault="00956641" w:rsidP="0097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9D002D" w:rsidRDefault="009D002D" w:rsidP="0097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002D" w:rsidRDefault="00956641" w:rsidP="0097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9D002D" w:rsidRDefault="009D002D" w:rsidP="00972EE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002D" w:rsidRDefault="00956641" w:rsidP="00972EE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D002D" w:rsidRDefault="009D002D" w:rsidP="00972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D002D" w:rsidRDefault="009D002D" w:rsidP="00972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D002D" w:rsidRDefault="009D002D" w:rsidP="0097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002D" w:rsidRDefault="00956641" w:rsidP="0097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</w:tr>
    </w:tbl>
    <w:p w:rsidR="009D002D" w:rsidRPr="00D37CAE" w:rsidRDefault="009D002D" w:rsidP="009D002D">
      <w:pPr>
        <w:ind w:firstLine="709"/>
        <w:jc w:val="center"/>
        <w:rPr>
          <w:szCs w:val="26"/>
        </w:rPr>
      </w:pPr>
    </w:p>
    <w:p w:rsidR="009D002D" w:rsidRPr="00D37CAE" w:rsidRDefault="009D002D" w:rsidP="009D002D">
      <w:pPr>
        <w:ind w:firstLine="709"/>
        <w:jc w:val="center"/>
        <w:rPr>
          <w:b/>
          <w:szCs w:val="26"/>
        </w:rPr>
      </w:pPr>
    </w:p>
    <w:p w:rsidR="00D37CAE" w:rsidRPr="00D37CAE" w:rsidRDefault="0045721C" w:rsidP="009D002D">
      <w:pPr>
        <w:ind w:firstLine="709"/>
        <w:jc w:val="center"/>
        <w:rPr>
          <w:b/>
          <w:szCs w:val="26"/>
        </w:rPr>
      </w:pPr>
      <w:r w:rsidRPr="00D37CAE">
        <w:rPr>
          <w:b/>
          <w:szCs w:val="26"/>
        </w:rPr>
        <w:t xml:space="preserve">О создании рабочей группы </w:t>
      </w:r>
      <w:r w:rsidR="00D37CAE" w:rsidRPr="00D37CAE">
        <w:rPr>
          <w:b/>
          <w:szCs w:val="26"/>
        </w:rPr>
        <w:t>межведомственной комиссии</w:t>
      </w:r>
    </w:p>
    <w:p w:rsidR="0045721C" w:rsidRPr="00D37CAE" w:rsidRDefault="0045721C" w:rsidP="009D002D">
      <w:pPr>
        <w:ind w:firstLine="709"/>
        <w:jc w:val="center"/>
        <w:rPr>
          <w:b/>
          <w:szCs w:val="26"/>
        </w:rPr>
      </w:pPr>
      <w:r w:rsidRPr="00D37CAE">
        <w:rPr>
          <w:b/>
          <w:szCs w:val="26"/>
        </w:rPr>
        <w:t>по противодействию</w:t>
      </w:r>
      <w:r w:rsidR="009D002D" w:rsidRPr="00D37CAE">
        <w:rPr>
          <w:b/>
          <w:szCs w:val="26"/>
        </w:rPr>
        <w:t xml:space="preserve"> </w:t>
      </w:r>
      <w:r w:rsidRPr="00D37CAE">
        <w:rPr>
          <w:b/>
          <w:szCs w:val="26"/>
        </w:rPr>
        <w:t>нелегальной занятости в Кузбассе</w:t>
      </w:r>
    </w:p>
    <w:p w:rsidR="003E15BF" w:rsidRPr="00D37CAE" w:rsidRDefault="003E15BF" w:rsidP="009D002D">
      <w:pPr>
        <w:ind w:firstLine="709"/>
        <w:jc w:val="center"/>
        <w:rPr>
          <w:b/>
          <w:szCs w:val="26"/>
        </w:rPr>
      </w:pPr>
      <w:r w:rsidRPr="00D37CAE">
        <w:rPr>
          <w:b/>
          <w:szCs w:val="26"/>
        </w:rPr>
        <w:t>на территории Юргинского муниципального округа</w:t>
      </w:r>
    </w:p>
    <w:p w:rsidR="0045721C" w:rsidRPr="00D37CAE" w:rsidRDefault="0045721C" w:rsidP="009D002D">
      <w:pPr>
        <w:tabs>
          <w:tab w:val="left" w:pos="426"/>
          <w:tab w:val="left" w:pos="709"/>
        </w:tabs>
        <w:ind w:firstLine="709"/>
        <w:jc w:val="center"/>
        <w:rPr>
          <w:b/>
          <w:szCs w:val="26"/>
        </w:rPr>
      </w:pPr>
    </w:p>
    <w:p w:rsidR="00AC6082" w:rsidRPr="00D37CAE" w:rsidRDefault="0045721C" w:rsidP="009D002D">
      <w:pPr>
        <w:ind w:firstLine="709"/>
        <w:jc w:val="both"/>
        <w:rPr>
          <w:szCs w:val="26"/>
        </w:rPr>
      </w:pPr>
      <w:proofErr w:type="gramStart"/>
      <w:r w:rsidRPr="00D37CAE">
        <w:rPr>
          <w:szCs w:val="26"/>
        </w:rPr>
        <w:t>В соответствии с постановлением Правительства Российской Федерации</w:t>
      </w:r>
      <w:r w:rsidR="00D37CAE" w:rsidRPr="00D37CAE">
        <w:rPr>
          <w:szCs w:val="26"/>
        </w:rPr>
        <w:t xml:space="preserve">                 </w:t>
      </w:r>
      <w:r w:rsidRPr="00D37CAE">
        <w:rPr>
          <w:szCs w:val="26"/>
        </w:rPr>
        <w:t xml:space="preserve">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занятости», постановлением Правительства Кемеровской области – Кузбасса от 10.07.2024 №437 «О межведомственной комиссии по противодействию нелегальной занятости в Кузбассе</w:t>
      </w:r>
      <w:r w:rsidR="00BE5268" w:rsidRPr="00D37CAE">
        <w:rPr>
          <w:szCs w:val="26"/>
        </w:rPr>
        <w:t>»</w:t>
      </w:r>
      <w:r w:rsidR="008B3ED9" w:rsidRPr="00D37CAE">
        <w:rPr>
          <w:szCs w:val="26"/>
        </w:rPr>
        <w:t>, в</w:t>
      </w:r>
      <w:r w:rsidR="00AC6082" w:rsidRPr="00D37CAE">
        <w:rPr>
          <w:bCs/>
          <w:szCs w:val="26"/>
        </w:rPr>
        <w:t xml:space="preserve"> целях скоордин</w:t>
      </w:r>
      <w:r w:rsidR="00FB3E23" w:rsidRPr="00D37CAE">
        <w:rPr>
          <w:bCs/>
          <w:szCs w:val="26"/>
        </w:rPr>
        <w:t>и</w:t>
      </w:r>
      <w:r w:rsidR="00AC6082" w:rsidRPr="00D37CAE">
        <w:rPr>
          <w:bCs/>
          <w:szCs w:val="26"/>
        </w:rPr>
        <w:t xml:space="preserve">рованной работы </w:t>
      </w:r>
      <w:r w:rsidR="00F31626" w:rsidRPr="00D37CAE">
        <w:rPr>
          <w:bCs/>
          <w:szCs w:val="26"/>
        </w:rPr>
        <w:t xml:space="preserve">государственных </w:t>
      </w:r>
      <w:r w:rsidR="00D37CAE">
        <w:rPr>
          <w:bCs/>
          <w:szCs w:val="26"/>
        </w:rPr>
        <w:t xml:space="preserve">                               </w:t>
      </w:r>
      <w:r w:rsidR="00F31626" w:rsidRPr="00D37CAE">
        <w:rPr>
          <w:bCs/>
          <w:szCs w:val="26"/>
        </w:rPr>
        <w:t xml:space="preserve">и муниципальных </w:t>
      </w:r>
      <w:r w:rsidR="00AC6082" w:rsidRPr="00D37CAE">
        <w:rPr>
          <w:bCs/>
          <w:szCs w:val="26"/>
        </w:rPr>
        <w:t>структур</w:t>
      </w:r>
      <w:r w:rsidR="00D37CAE">
        <w:rPr>
          <w:bCs/>
          <w:szCs w:val="26"/>
        </w:rPr>
        <w:t xml:space="preserve"> </w:t>
      </w:r>
      <w:r w:rsidR="00AC6082" w:rsidRPr="00D37CAE">
        <w:rPr>
          <w:bCs/>
          <w:szCs w:val="26"/>
        </w:rPr>
        <w:t xml:space="preserve">и ведомств по </w:t>
      </w:r>
      <w:r w:rsidR="008B3ED9" w:rsidRPr="00D37CAE">
        <w:rPr>
          <w:bCs/>
          <w:szCs w:val="26"/>
        </w:rPr>
        <w:t xml:space="preserve">неформальной </w:t>
      </w:r>
      <w:r w:rsidR="008B3ED9" w:rsidRPr="00D37CAE">
        <w:rPr>
          <w:szCs w:val="26"/>
        </w:rPr>
        <w:t xml:space="preserve"> </w:t>
      </w:r>
      <w:r w:rsidR="00AC6082" w:rsidRPr="00D37CAE">
        <w:rPr>
          <w:szCs w:val="26"/>
        </w:rPr>
        <w:t>занятости и легализации неофициальной заработной</w:t>
      </w:r>
      <w:proofErr w:type="gramEnd"/>
      <w:r w:rsidR="00AC6082" w:rsidRPr="00D37CAE">
        <w:rPr>
          <w:szCs w:val="26"/>
        </w:rPr>
        <w:t xml:space="preserve"> платы на территории Юргинского муниципального округа:</w:t>
      </w:r>
    </w:p>
    <w:p w:rsidR="003E15BF" w:rsidRPr="00D37CAE" w:rsidRDefault="003E15BF" w:rsidP="009D002D">
      <w:pPr>
        <w:ind w:firstLine="709"/>
        <w:jc w:val="both"/>
        <w:rPr>
          <w:spacing w:val="-4"/>
          <w:szCs w:val="26"/>
        </w:rPr>
      </w:pPr>
      <w:r w:rsidRPr="00D37CAE">
        <w:rPr>
          <w:szCs w:val="26"/>
        </w:rPr>
        <w:t>1.</w:t>
      </w:r>
      <w:r w:rsidR="00D37CAE" w:rsidRPr="00D37CAE">
        <w:rPr>
          <w:szCs w:val="26"/>
        </w:rPr>
        <w:t xml:space="preserve"> </w:t>
      </w:r>
      <w:r w:rsidRPr="00D37CAE">
        <w:rPr>
          <w:szCs w:val="26"/>
        </w:rPr>
        <w:t xml:space="preserve">Утвердить состав рабочей группы межведомственной комиссии </w:t>
      </w:r>
      <w:r w:rsidR="00D37CAE">
        <w:rPr>
          <w:szCs w:val="26"/>
        </w:rPr>
        <w:t xml:space="preserve">                                     </w:t>
      </w:r>
      <w:r w:rsidRPr="00D37CAE">
        <w:rPr>
          <w:szCs w:val="26"/>
        </w:rPr>
        <w:t xml:space="preserve">по противодействию нелегальной занятости в Кузбассе на территории Юргинского муниципального округа, </w:t>
      </w:r>
      <w:r w:rsidR="00D37CAE" w:rsidRPr="00D37CAE">
        <w:rPr>
          <w:spacing w:val="-4"/>
          <w:szCs w:val="26"/>
        </w:rPr>
        <w:t>согласно Приложению №</w:t>
      </w:r>
      <w:r w:rsidRPr="00D37CAE">
        <w:rPr>
          <w:spacing w:val="-4"/>
          <w:szCs w:val="26"/>
        </w:rPr>
        <w:t>1.</w:t>
      </w:r>
    </w:p>
    <w:p w:rsidR="003E15BF" w:rsidRPr="00D37CAE" w:rsidRDefault="003E15BF" w:rsidP="009D002D">
      <w:pPr>
        <w:ind w:firstLine="709"/>
        <w:jc w:val="both"/>
        <w:rPr>
          <w:spacing w:val="-4"/>
          <w:szCs w:val="26"/>
        </w:rPr>
      </w:pPr>
      <w:r w:rsidRPr="00D37CAE">
        <w:rPr>
          <w:szCs w:val="26"/>
        </w:rPr>
        <w:t>2.</w:t>
      </w:r>
      <w:r w:rsidR="00D37CAE" w:rsidRPr="00D37CAE">
        <w:rPr>
          <w:szCs w:val="26"/>
        </w:rPr>
        <w:t xml:space="preserve"> </w:t>
      </w:r>
      <w:r w:rsidRPr="00D37CAE">
        <w:rPr>
          <w:szCs w:val="26"/>
        </w:rPr>
        <w:t>Утвердить Положение о рабочей группе межведомственной комиссии</w:t>
      </w:r>
      <w:r w:rsidR="00D37CAE" w:rsidRPr="00D37CAE">
        <w:rPr>
          <w:szCs w:val="26"/>
        </w:rPr>
        <w:t xml:space="preserve">                </w:t>
      </w:r>
      <w:r w:rsidRPr="00D37CAE">
        <w:rPr>
          <w:szCs w:val="26"/>
        </w:rPr>
        <w:t xml:space="preserve"> по противодействию нелегальной занятости в Кузбассе на территории Юргинского муниципального округа, </w:t>
      </w:r>
      <w:r w:rsidR="00D37CAE" w:rsidRPr="00D37CAE">
        <w:rPr>
          <w:spacing w:val="-4"/>
          <w:szCs w:val="26"/>
        </w:rPr>
        <w:t>согласно Приложению №</w:t>
      </w:r>
      <w:r w:rsidRPr="00D37CAE">
        <w:rPr>
          <w:spacing w:val="-4"/>
          <w:szCs w:val="26"/>
        </w:rPr>
        <w:t>2.</w:t>
      </w:r>
    </w:p>
    <w:p w:rsidR="00EF1620" w:rsidRPr="00D37CAE" w:rsidRDefault="00EF1620" w:rsidP="009D002D">
      <w:pPr>
        <w:ind w:firstLine="709"/>
        <w:jc w:val="both"/>
        <w:rPr>
          <w:szCs w:val="26"/>
        </w:rPr>
      </w:pPr>
      <w:r w:rsidRPr="00D37CAE">
        <w:rPr>
          <w:spacing w:val="-4"/>
          <w:szCs w:val="26"/>
        </w:rPr>
        <w:t>3.</w:t>
      </w:r>
      <w:r w:rsidRPr="00D37CAE">
        <w:rPr>
          <w:szCs w:val="26"/>
        </w:rPr>
        <w:t xml:space="preserve"> Признать утратившими силу:</w:t>
      </w:r>
    </w:p>
    <w:p w:rsidR="009D002D" w:rsidRPr="00D37CAE" w:rsidRDefault="00EF1620" w:rsidP="009D002D">
      <w:pPr>
        <w:ind w:firstLine="709"/>
        <w:jc w:val="both"/>
        <w:rPr>
          <w:szCs w:val="26"/>
        </w:rPr>
      </w:pPr>
      <w:r w:rsidRPr="00D37CAE">
        <w:rPr>
          <w:szCs w:val="26"/>
        </w:rPr>
        <w:t>-</w:t>
      </w:r>
      <w:r w:rsidR="00D37CAE" w:rsidRPr="00D37CAE">
        <w:rPr>
          <w:szCs w:val="26"/>
        </w:rPr>
        <w:t xml:space="preserve"> </w:t>
      </w:r>
      <w:r w:rsidRPr="00D37CAE">
        <w:rPr>
          <w:szCs w:val="26"/>
        </w:rPr>
        <w:t xml:space="preserve">постановление администрации Юргинского муниципального округа </w:t>
      </w:r>
      <w:r w:rsidR="00D37CAE" w:rsidRPr="00D37CAE">
        <w:rPr>
          <w:szCs w:val="26"/>
        </w:rPr>
        <w:t xml:space="preserve">                     </w:t>
      </w:r>
      <w:r w:rsidRPr="00D37CAE">
        <w:rPr>
          <w:szCs w:val="26"/>
        </w:rPr>
        <w:t>от 01.11.2022 №1194 «О межведомственной комиссии по вопросам снижения неформальной занятости и легализации неофициальной заработной платы работников организаций и предприятий Юргинского муниципального округа»;</w:t>
      </w:r>
    </w:p>
    <w:p w:rsidR="00EF1620" w:rsidRPr="00D37CAE" w:rsidRDefault="00EF1620" w:rsidP="00D37CAE">
      <w:pPr>
        <w:ind w:firstLine="709"/>
        <w:jc w:val="both"/>
        <w:rPr>
          <w:szCs w:val="26"/>
        </w:rPr>
      </w:pPr>
      <w:r w:rsidRPr="00D37CAE">
        <w:rPr>
          <w:szCs w:val="26"/>
        </w:rPr>
        <w:t>- постановление администрации Юргинского муниципального округа</w:t>
      </w:r>
      <w:r w:rsidR="00D37CAE" w:rsidRPr="00D37CAE">
        <w:rPr>
          <w:szCs w:val="26"/>
        </w:rPr>
        <w:t xml:space="preserve">                    </w:t>
      </w:r>
      <w:r w:rsidRPr="00D37CAE">
        <w:rPr>
          <w:szCs w:val="26"/>
        </w:rPr>
        <w:t xml:space="preserve"> от 09.08.2023 №1001 «О внесении изменения в постановление администрации Юргинского муниципального округа от 01.11.2022 №1194 «О межведомственной комиссии по вопросам снижения неформальной занятости и легализации неофициальной заработной платы работников организаций и предприятий Юргинского муниципального округа»</w:t>
      </w:r>
      <w:r w:rsidR="004D7B9C" w:rsidRPr="00D37CAE">
        <w:rPr>
          <w:szCs w:val="26"/>
        </w:rPr>
        <w:t>.</w:t>
      </w:r>
    </w:p>
    <w:p w:rsidR="0000797F" w:rsidRPr="00D37CAE" w:rsidRDefault="004D7B9C" w:rsidP="009D002D">
      <w:pPr>
        <w:ind w:firstLine="709"/>
        <w:jc w:val="both"/>
        <w:rPr>
          <w:szCs w:val="26"/>
        </w:rPr>
      </w:pPr>
      <w:r w:rsidRPr="00D37CAE">
        <w:rPr>
          <w:szCs w:val="26"/>
        </w:rPr>
        <w:t>4</w:t>
      </w:r>
      <w:r w:rsidR="0000797F" w:rsidRPr="00D37CAE">
        <w:rPr>
          <w:szCs w:val="26"/>
        </w:rPr>
        <w:t>.</w:t>
      </w:r>
      <w:r w:rsidR="00D37CAE" w:rsidRPr="00D37CAE">
        <w:rPr>
          <w:szCs w:val="26"/>
        </w:rPr>
        <w:t xml:space="preserve"> </w:t>
      </w:r>
      <w:r w:rsidR="00D60FBF" w:rsidRPr="00D37CAE">
        <w:rPr>
          <w:szCs w:val="26"/>
        </w:rPr>
        <w:t>Настоящее постановление</w:t>
      </w:r>
      <w:r w:rsidR="0000797F" w:rsidRPr="00D37CAE">
        <w:rPr>
          <w:szCs w:val="26"/>
        </w:rPr>
        <w:t xml:space="preserve">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D37CAE">
        <w:rPr>
          <w:szCs w:val="26"/>
        </w:rPr>
        <w:t>округа</w:t>
      </w:r>
      <w:r w:rsidR="0000797F" w:rsidRPr="00D37CAE">
        <w:rPr>
          <w:szCs w:val="26"/>
        </w:rPr>
        <w:t>.</w:t>
      </w:r>
    </w:p>
    <w:p w:rsidR="0000797F" w:rsidRPr="00D37CAE" w:rsidRDefault="004D7B9C" w:rsidP="009D002D">
      <w:pPr>
        <w:ind w:firstLine="709"/>
        <w:jc w:val="both"/>
        <w:rPr>
          <w:szCs w:val="26"/>
        </w:rPr>
      </w:pPr>
      <w:r w:rsidRPr="00D37CAE">
        <w:rPr>
          <w:szCs w:val="26"/>
        </w:rPr>
        <w:t>5</w:t>
      </w:r>
      <w:r w:rsidR="00D60FBF" w:rsidRPr="00D37CAE">
        <w:rPr>
          <w:szCs w:val="26"/>
        </w:rPr>
        <w:t>.</w:t>
      </w:r>
      <w:r w:rsidR="00D37CAE" w:rsidRPr="00D37CAE">
        <w:rPr>
          <w:szCs w:val="26"/>
        </w:rPr>
        <w:t xml:space="preserve"> </w:t>
      </w:r>
      <w:proofErr w:type="gramStart"/>
      <w:r w:rsidR="0000797F" w:rsidRPr="00D37CAE">
        <w:rPr>
          <w:szCs w:val="26"/>
        </w:rPr>
        <w:t>Контроль за</w:t>
      </w:r>
      <w:proofErr w:type="gramEnd"/>
      <w:r w:rsidR="0000797F" w:rsidRPr="00D37CAE">
        <w:rPr>
          <w:szCs w:val="26"/>
        </w:rPr>
        <w:t xml:space="preserve"> исполнением настоящего постановления возложить на заместителя главы Юргинского муниципального </w:t>
      </w:r>
      <w:r w:rsidR="007720CD" w:rsidRPr="00D37CAE">
        <w:rPr>
          <w:szCs w:val="26"/>
        </w:rPr>
        <w:t>округа</w:t>
      </w:r>
      <w:r w:rsidR="0000797F" w:rsidRPr="00D37CAE">
        <w:rPr>
          <w:szCs w:val="26"/>
        </w:rPr>
        <w:t xml:space="preserve"> по экономическим вопросам, транспорту </w:t>
      </w:r>
      <w:r w:rsidR="00D37CAE">
        <w:rPr>
          <w:szCs w:val="26"/>
        </w:rPr>
        <w:t xml:space="preserve">                   </w:t>
      </w:r>
      <w:r w:rsidR="0000797F" w:rsidRPr="00D37CAE">
        <w:rPr>
          <w:szCs w:val="26"/>
        </w:rPr>
        <w:t xml:space="preserve">и связи </w:t>
      </w:r>
      <w:r w:rsidR="007720CD" w:rsidRPr="00D37CAE">
        <w:rPr>
          <w:szCs w:val="26"/>
        </w:rPr>
        <w:t xml:space="preserve">К.А. </w:t>
      </w:r>
      <w:proofErr w:type="spellStart"/>
      <w:r w:rsidR="007720CD" w:rsidRPr="00D37CAE">
        <w:rPr>
          <w:szCs w:val="26"/>
        </w:rPr>
        <w:t>Либец</w:t>
      </w:r>
      <w:proofErr w:type="spellEnd"/>
      <w:r w:rsidR="0000797F" w:rsidRPr="00D37CAE">
        <w:rPr>
          <w:szCs w:val="26"/>
        </w:rPr>
        <w:t>.</w:t>
      </w:r>
    </w:p>
    <w:p w:rsidR="009D002D" w:rsidRDefault="009D002D" w:rsidP="009D002D">
      <w:pPr>
        <w:ind w:firstLine="709"/>
        <w:jc w:val="both"/>
        <w:rPr>
          <w:szCs w:val="26"/>
        </w:rPr>
      </w:pPr>
    </w:p>
    <w:p w:rsidR="00D37CAE" w:rsidRPr="00D37CAE" w:rsidRDefault="00D37CAE" w:rsidP="009D002D">
      <w:pPr>
        <w:ind w:firstLine="709"/>
        <w:jc w:val="both"/>
        <w:rPr>
          <w:szCs w:val="26"/>
        </w:rPr>
      </w:pPr>
    </w:p>
    <w:p w:rsidR="009D002D" w:rsidRPr="00D37CAE" w:rsidRDefault="009D002D" w:rsidP="009D002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D002D" w:rsidRPr="00D37CAE" w:rsidTr="00972EE7">
        <w:tc>
          <w:tcPr>
            <w:tcW w:w="6062" w:type="dxa"/>
            <w:hideMark/>
          </w:tcPr>
          <w:p w:rsidR="009D002D" w:rsidRPr="00D37CAE" w:rsidRDefault="009D002D" w:rsidP="009D00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37CAE">
              <w:rPr>
                <w:szCs w:val="26"/>
              </w:rPr>
              <w:t>Глава Юргинского</w:t>
            </w:r>
          </w:p>
          <w:p w:rsidR="009D002D" w:rsidRPr="00D37CAE" w:rsidRDefault="009D002D" w:rsidP="009D00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37CAE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D002D" w:rsidRPr="00D37CAE" w:rsidRDefault="009D002D" w:rsidP="009D00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D002D" w:rsidRPr="00D37CAE" w:rsidRDefault="009D002D" w:rsidP="009D002D">
            <w:pPr>
              <w:ind w:firstLine="709"/>
              <w:jc w:val="both"/>
              <w:rPr>
                <w:szCs w:val="26"/>
              </w:rPr>
            </w:pPr>
            <w:r w:rsidRPr="00D37CAE">
              <w:rPr>
                <w:szCs w:val="26"/>
              </w:rPr>
              <w:t xml:space="preserve">           Д.К. </w:t>
            </w:r>
            <w:proofErr w:type="spellStart"/>
            <w:r w:rsidRPr="00D37CAE">
              <w:rPr>
                <w:szCs w:val="26"/>
              </w:rPr>
              <w:t>Дадашов</w:t>
            </w:r>
            <w:proofErr w:type="spellEnd"/>
          </w:p>
        </w:tc>
      </w:tr>
      <w:tr w:rsidR="009D002D" w:rsidRPr="00D37CAE" w:rsidTr="00972EE7">
        <w:tc>
          <w:tcPr>
            <w:tcW w:w="6062" w:type="dxa"/>
          </w:tcPr>
          <w:p w:rsidR="009D002D" w:rsidRPr="00D37CAE" w:rsidRDefault="009D002D" w:rsidP="009D002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9D002D" w:rsidRPr="00D37CAE" w:rsidRDefault="009D002D" w:rsidP="009D002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41038D" w:rsidRDefault="0041038D">
      <w:pPr>
        <w:sectPr w:rsidR="0041038D" w:rsidSect="00D37CAE">
          <w:pgSz w:w="11906" w:h="16838"/>
          <w:pgMar w:top="1134" w:right="851" w:bottom="0" w:left="1701" w:header="709" w:footer="0" w:gutter="0"/>
          <w:cols w:space="708"/>
          <w:titlePg/>
          <w:docGrid w:linePitch="360"/>
        </w:sectPr>
      </w:pPr>
    </w:p>
    <w:p w:rsidR="009D002D" w:rsidRPr="00657E94" w:rsidRDefault="009D002D" w:rsidP="00657E94">
      <w:pPr>
        <w:tabs>
          <w:tab w:val="center" w:pos="7229"/>
        </w:tabs>
        <w:ind w:left="5529"/>
        <w:rPr>
          <w:szCs w:val="26"/>
        </w:rPr>
      </w:pPr>
      <w:r w:rsidRPr="00657E94">
        <w:rPr>
          <w:szCs w:val="26"/>
        </w:rPr>
        <w:lastRenderedPageBreak/>
        <w:t>Приложение</w:t>
      </w:r>
      <w:r w:rsidR="00657E94" w:rsidRPr="00657E94">
        <w:rPr>
          <w:szCs w:val="26"/>
        </w:rPr>
        <w:t xml:space="preserve"> №</w:t>
      </w:r>
      <w:r w:rsidR="004C0FF6">
        <w:rPr>
          <w:szCs w:val="26"/>
        </w:rPr>
        <w:t>1</w:t>
      </w:r>
    </w:p>
    <w:p w:rsidR="009D002D" w:rsidRPr="00657E94" w:rsidRDefault="009D002D" w:rsidP="00657E94">
      <w:pPr>
        <w:ind w:left="5529"/>
        <w:rPr>
          <w:szCs w:val="26"/>
        </w:rPr>
      </w:pPr>
      <w:r w:rsidRPr="00657E94">
        <w:rPr>
          <w:szCs w:val="26"/>
        </w:rPr>
        <w:t>к постановлению администрации</w:t>
      </w:r>
    </w:p>
    <w:p w:rsidR="009D002D" w:rsidRPr="00657E94" w:rsidRDefault="009D002D" w:rsidP="00657E94">
      <w:pPr>
        <w:ind w:left="5529"/>
        <w:rPr>
          <w:szCs w:val="26"/>
        </w:rPr>
      </w:pPr>
      <w:r w:rsidRPr="00657E94">
        <w:rPr>
          <w:szCs w:val="26"/>
        </w:rPr>
        <w:t>Юргинского муниципального округа</w:t>
      </w:r>
    </w:p>
    <w:p w:rsidR="009D002D" w:rsidRPr="00657E94" w:rsidRDefault="00956641" w:rsidP="00657E94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956641">
        <w:rPr>
          <w:szCs w:val="26"/>
          <w:u w:val="single"/>
        </w:rPr>
        <w:t>19.07.2024</w:t>
      </w:r>
      <w:r>
        <w:rPr>
          <w:szCs w:val="26"/>
        </w:rPr>
        <w:t xml:space="preserve"> № </w:t>
      </w:r>
      <w:r w:rsidRPr="00956641">
        <w:rPr>
          <w:szCs w:val="26"/>
          <w:u w:val="single"/>
        </w:rPr>
        <w:t>1087</w:t>
      </w:r>
    </w:p>
    <w:p w:rsidR="00F31626" w:rsidRDefault="00F31626" w:rsidP="00657E94">
      <w:pPr>
        <w:autoSpaceDE w:val="0"/>
        <w:autoSpaceDN w:val="0"/>
        <w:adjustRightInd w:val="0"/>
        <w:ind w:firstLine="709"/>
        <w:jc w:val="center"/>
        <w:rPr>
          <w:b/>
          <w:sz w:val="22"/>
          <w:u w:val="single"/>
        </w:rPr>
      </w:pPr>
    </w:p>
    <w:p w:rsidR="00657E94" w:rsidRPr="00657E94" w:rsidRDefault="00657E94" w:rsidP="00657E94">
      <w:pPr>
        <w:autoSpaceDE w:val="0"/>
        <w:autoSpaceDN w:val="0"/>
        <w:adjustRightInd w:val="0"/>
        <w:ind w:firstLine="709"/>
        <w:jc w:val="center"/>
        <w:rPr>
          <w:b/>
          <w:sz w:val="22"/>
          <w:u w:val="single"/>
        </w:rPr>
      </w:pPr>
    </w:p>
    <w:p w:rsidR="005C2896" w:rsidRPr="00657E94" w:rsidRDefault="00FB3E23" w:rsidP="00657E94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657E94">
        <w:rPr>
          <w:b/>
          <w:szCs w:val="26"/>
        </w:rPr>
        <w:t xml:space="preserve">Состав </w:t>
      </w:r>
      <w:r w:rsidR="005C2896" w:rsidRPr="00657E94">
        <w:rPr>
          <w:b/>
          <w:szCs w:val="26"/>
        </w:rPr>
        <w:t>рабочей группы межведомственной комиссии</w:t>
      </w:r>
    </w:p>
    <w:p w:rsidR="00657E94" w:rsidRDefault="005C2896" w:rsidP="00657E94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657E94">
        <w:rPr>
          <w:b/>
          <w:szCs w:val="26"/>
        </w:rPr>
        <w:t xml:space="preserve">по противодействию нелегальной </w:t>
      </w:r>
      <w:r w:rsidR="00657E94">
        <w:rPr>
          <w:b/>
          <w:szCs w:val="26"/>
        </w:rPr>
        <w:t>занятости в Кузбассе</w:t>
      </w:r>
    </w:p>
    <w:p w:rsidR="00FB3E23" w:rsidRPr="00657E94" w:rsidRDefault="005C2896" w:rsidP="00657E94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657E94">
        <w:rPr>
          <w:b/>
          <w:szCs w:val="26"/>
        </w:rPr>
        <w:t>на территории Юргинского муниципального округа</w:t>
      </w:r>
    </w:p>
    <w:p w:rsidR="00FB3E23" w:rsidRPr="00657E94" w:rsidRDefault="00FB3E23" w:rsidP="00657E94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5812"/>
      </w:tblGrid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57E94">
              <w:rPr>
                <w:sz w:val="22"/>
                <w:szCs w:val="22"/>
              </w:rPr>
              <w:t>Либец</w:t>
            </w:r>
            <w:proofErr w:type="spellEnd"/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Константин Анатольевич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заместитель главы Юргинского муниципального округа по экономическим вопросам, транспорту и связи, </w:t>
            </w:r>
            <w:r w:rsidRPr="004C0FF6">
              <w:rPr>
                <w:b/>
                <w:sz w:val="22"/>
                <w:szCs w:val="22"/>
              </w:rPr>
              <w:t>председатель рабочей группы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57E94">
              <w:rPr>
                <w:sz w:val="22"/>
                <w:szCs w:val="22"/>
              </w:rPr>
              <w:t>Гуньчихина</w:t>
            </w:r>
            <w:proofErr w:type="spellEnd"/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Юлия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заместитель главы Юргинского муниципального округа по организационно-территориальным вопросам,</w:t>
            </w:r>
            <w:r w:rsidR="004C0FF6">
              <w:rPr>
                <w:sz w:val="22"/>
                <w:szCs w:val="22"/>
              </w:rPr>
              <w:t xml:space="preserve"> </w:t>
            </w:r>
            <w:r w:rsidRPr="004C0FF6">
              <w:rPr>
                <w:b/>
                <w:sz w:val="22"/>
                <w:szCs w:val="22"/>
              </w:rPr>
              <w:t>заместитель председателя рабочей группы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57E94">
              <w:rPr>
                <w:sz w:val="22"/>
                <w:szCs w:val="22"/>
              </w:rPr>
              <w:t>Каленская</w:t>
            </w:r>
            <w:proofErr w:type="spellEnd"/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Pr="004C0FF6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B6BB0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="004C0FF6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AB6BB0">
              <w:rPr>
                <w:rFonts w:eastAsia="Calibri"/>
                <w:sz w:val="22"/>
                <w:szCs w:val="22"/>
                <w:lang w:eastAsia="ru-RU"/>
              </w:rPr>
              <w:t xml:space="preserve">заместитель начальника отдела экономики, планирования и торговли администрации Юргинского муниципального округа, </w:t>
            </w:r>
            <w:r w:rsidRPr="004C0FF6">
              <w:rPr>
                <w:rFonts w:eastAsia="Calibri"/>
                <w:b/>
                <w:sz w:val="22"/>
                <w:szCs w:val="22"/>
                <w:lang w:eastAsia="ru-RU"/>
              </w:rPr>
              <w:t>секретарь комиссии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4C0FF6" w:rsidRDefault="00AB6BB0" w:rsidP="00875ED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4C0FF6">
              <w:rPr>
                <w:b/>
                <w:sz w:val="22"/>
                <w:szCs w:val="22"/>
              </w:rPr>
              <w:t>Члены рабочей группы: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Твердохлебов</w:t>
            </w:r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Евгений Владимирович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заместитель главы Юргинского муниципального округа – </w:t>
            </w:r>
            <w:r w:rsidR="00AF7F58">
              <w:rPr>
                <w:sz w:val="22"/>
                <w:szCs w:val="22"/>
              </w:rPr>
              <w:t>начальник Финансового у</w:t>
            </w:r>
            <w:r w:rsidRPr="00AB6BB0">
              <w:rPr>
                <w:sz w:val="22"/>
                <w:szCs w:val="22"/>
              </w:rPr>
              <w:t>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57E94">
              <w:rPr>
                <w:sz w:val="22"/>
                <w:szCs w:val="22"/>
              </w:rPr>
              <w:t>Старинчивов</w:t>
            </w:r>
            <w:proofErr w:type="spellEnd"/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Борис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="004C0FF6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AB6BB0">
              <w:rPr>
                <w:rFonts w:eastAsia="Calibri"/>
                <w:sz w:val="22"/>
                <w:szCs w:val="22"/>
                <w:lang w:eastAsia="ru-RU"/>
              </w:rPr>
              <w:t>заместитель главы Юргинского мун</w:t>
            </w:r>
            <w:r w:rsidR="00AF7F58">
              <w:rPr>
                <w:rFonts w:eastAsia="Calibri"/>
                <w:sz w:val="22"/>
                <w:szCs w:val="22"/>
                <w:lang w:eastAsia="ru-RU"/>
              </w:rPr>
              <w:t>иципального округа – начальник У</w:t>
            </w:r>
            <w:r w:rsidRPr="00AB6BB0">
              <w:rPr>
                <w:rFonts w:eastAsia="Calibri"/>
                <w:sz w:val="22"/>
                <w:szCs w:val="22"/>
                <w:lang w:eastAsia="ru-RU"/>
              </w:rPr>
              <w:t>правления сельского хозяйства администрации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Гордеева</w:t>
            </w:r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Светлана Викторовна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B6BB0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="004C0FF6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AB6BB0">
              <w:rPr>
                <w:rFonts w:eastAsia="Calibri"/>
                <w:sz w:val="22"/>
                <w:szCs w:val="22"/>
                <w:lang w:eastAsia="ru-RU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57E94">
              <w:rPr>
                <w:sz w:val="22"/>
                <w:szCs w:val="22"/>
              </w:rPr>
              <w:t>Саванюк</w:t>
            </w:r>
            <w:proofErr w:type="spellEnd"/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Яна Юрьевна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B6BB0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="004C0FF6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AB6BB0">
              <w:rPr>
                <w:rFonts w:eastAsia="Calibri"/>
                <w:sz w:val="22"/>
                <w:szCs w:val="22"/>
                <w:lang w:eastAsia="ru-RU"/>
              </w:rPr>
              <w:t>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4C0FF6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Бурыхина</w:t>
            </w:r>
            <w:proofErr w:type="spellEnd"/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Ольга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rFonts w:eastAsia="Calibri"/>
                <w:sz w:val="22"/>
                <w:szCs w:val="22"/>
                <w:lang w:eastAsia="ru-RU"/>
              </w:rPr>
              <w:t xml:space="preserve">главный специалист </w:t>
            </w:r>
            <w:proofErr w:type="gramStart"/>
            <w:r w:rsidRPr="00AB6BB0">
              <w:rPr>
                <w:rFonts w:eastAsia="Calibri"/>
                <w:sz w:val="22"/>
                <w:szCs w:val="22"/>
                <w:lang w:eastAsia="ru-RU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57E94">
              <w:rPr>
                <w:sz w:val="22"/>
                <w:szCs w:val="22"/>
              </w:rPr>
              <w:t>Пилипушко</w:t>
            </w:r>
            <w:proofErr w:type="spellEnd"/>
            <w:r w:rsidRPr="00657E94">
              <w:rPr>
                <w:sz w:val="22"/>
                <w:szCs w:val="22"/>
              </w:rPr>
              <w:t xml:space="preserve"> 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Олег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начальник  </w:t>
            </w:r>
            <w:proofErr w:type="spellStart"/>
            <w:r w:rsidRPr="00AB6BB0">
              <w:rPr>
                <w:sz w:val="22"/>
                <w:szCs w:val="22"/>
              </w:rPr>
              <w:t>Арлюкского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Анкудинов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Константин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AB6BB0">
              <w:rPr>
                <w:sz w:val="22"/>
                <w:szCs w:val="22"/>
              </w:rPr>
              <w:t>Зеледеевского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Максим Михайлович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начальник Мальцевского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Семке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Владимир Валентинович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AB6BB0">
              <w:rPr>
                <w:sz w:val="22"/>
                <w:szCs w:val="22"/>
              </w:rPr>
              <w:t>Попереченского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Семенченко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Андрей Михайлович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начальник Юргинского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Кадочников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Анатолий Фёдорович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AB6BB0">
              <w:rPr>
                <w:sz w:val="22"/>
                <w:szCs w:val="22"/>
              </w:rPr>
              <w:t>Новоромановского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Артем Сергеевич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AB6BB0">
              <w:rPr>
                <w:sz w:val="22"/>
                <w:szCs w:val="22"/>
              </w:rPr>
              <w:t>Проскоковского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Малышева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Олеся Александровна</w:t>
            </w:r>
          </w:p>
        </w:tc>
        <w:tc>
          <w:tcPr>
            <w:tcW w:w="5812" w:type="dxa"/>
            <w:shd w:val="clear" w:color="auto" w:fill="auto"/>
          </w:tcPr>
          <w:p w:rsidR="00AF7F58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AB6BB0">
              <w:rPr>
                <w:sz w:val="22"/>
                <w:szCs w:val="22"/>
              </w:rPr>
              <w:t>Тальского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Белкина</w:t>
            </w:r>
          </w:p>
          <w:p w:rsidR="00AB6BB0" w:rsidRPr="00657E94" w:rsidRDefault="00AB6BB0" w:rsidP="004C0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Мария Витальевна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начальник Лебяжье-</w:t>
            </w:r>
            <w:proofErr w:type="spellStart"/>
            <w:r w:rsidRPr="00AB6BB0">
              <w:rPr>
                <w:sz w:val="22"/>
                <w:szCs w:val="22"/>
              </w:rPr>
              <w:t>Асановского</w:t>
            </w:r>
            <w:proofErr w:type="spellEnd"/>
            <w:r w:rsidRPr="00AB6BB0">
              <w:rPr>
                <w:sz w:val="22"/>
                <w:szCs w:val="22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Ахметова</w:t>
            </w:r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Наталья Петровна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 xml:space="preserve">заместитель начальника Управления образования администрации Юргинского муниципального округа, председатель территориальной </w:t>
            </w:r>
            <w:proofErr w:type="gramStart"/>
            <w:r w:rsidRPr="00AB6BB0">
              <w:rPr>
                <w:sz w:val="22"/>
                <w:szCs w:val="22"/>
              </w:rPr>
              <w:t>организации Юргинского муниципального округа общероссийского профсоюза работников образования</w:t>
            </w:r>
            <w:proofErr w:type="gramEnd"/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Панов</w:t>
            </w:r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Олег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председатель Совета по развитию  предпринимательства в Юргинском муниципальном округе, генеральный директор ООО «</w:t>
            </w:r>
            <w:proofErr w:type="spellStart"/>
            <w:r w:rsidRPr="00AB6BB0">
              <w:rPr>
                <w:sz w:val="22"/>
                <w:szCs w:val="22"/>
              </w:rPr>
              <w:t>Алива</w:t>
            </w:r>
            <w:proofErr w:type="spellEnd"/>
            <w:r w:rsidRPr="00AB6BB0">
              <w:rPr>
                <w:sz w:val="22"/>
                <w:szCs w:val="22"/>
              </w:rPr>
              <w:t>»  (по согласованию)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F7F58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Кучеров</w:t>
            </w:r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 xml:space="preserve">Сергей  Владиславович 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начальник отдела Федерального государственного надзора в городе Мариинске Государственной инспекции труда в Кемеровской области - Кузбассе (ГИТ) (по согласованию)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Шараева</w:t>
            </w:r>
          </w:p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57E94">
              <w:rPr>
                <w:sz w:val="22"/>
                <w:szCs w:val="22"/>
              </w:rPr>
              <w:t>Галина Ивановна</w:t>
            </w: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директор ГКУ «Центр Занятости населения города Юрги» (по согласованию)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4C0F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представитель Межрайонной инспекции Федеральной налоговой службы №9 по Кемеровской области - Кузбассу (по согласованию)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F72E0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представитель Отделения Фонда пенсионного и социального страхования Российской Федерации  по Кемеровской области – Кузбассу в городе Юрга (по согласованию)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F72E0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представитель отдела полиции «Сельский» межмуниципального отдела МВД России «</w:t>
            </w:r>
            <w:proofErr w:type="spellStart"/>
            <w:r w:rsidRPr="00AB6BB0">
              <w:rPr>
                <w:sz w:val="22"/>
                <w:szCs w:val="22"/>
              </w:rPr>
              <w:t>Юргинский</w:t>
            </w:r>
            <w:proofErr w:type="spellEnd"/>
            <w:r w:rsidRPr="00AB6BB0">
              <w:rPr>
                <w:sz w:val="22"/>
                <w:szCs w:val="22"/>
              </w:rPr>
              <w:t>» (по согласованию)</w:t>
            </w:r>
          </w:p>
        </w:tc>
      </w:tr>
      <w:tr w:rsidR="00AB6BB0" w:rsidRPr="00657E94" w:rsidTr="00AB6BB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657E94" w:rsidRDefault="00AB6BB0" w:rsidP="00F72E0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AB6BB0" w:rsidRDefault="00AB6BB0" w:rsidP="00657E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AB6BB0">
              <w:rPr>
                <w:sz w:val="22"/>
                <w:szCs w:val="22"/>
              </w:rPr>
              <w:t>-</w:t>
            </w:r>
            <w:r w:rsidR="004C0FF6">
              <w:rPr>
                <w:sz w:val="22"/>
                <w:szCs w:val="22"/>
              </w:rPr>
              <w:t xml:space="preserve"> </w:t>
            </w:r>
            <w:r w:rsidRPr="00AB6BB0">
              <w:rPr>
                <w:sz w:val="22"/>
                <w:szCs w:val="22"/>
              </w:rPr>
              <w:t>представитель Следственного отдела по городу Юрга (по согласованию)</w:t>
            </w:r>
          </w:p>
        </w:tc>
      </w:tr>
    </w:tbl>
    <w:p w:rsidR="00657E94" w:rsidRDefault="00657E94">
      <w:pPr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br w:type="page"/>
      </w:r>
    </w:p>
    <w:p w:rsidR="00657E94" w:rsidRPr="00657E94" w:rsidRDefault="00657E94" w:rsidP="00657E94">
      <w:pPr>
        <w:tabs>
          <w:tab w:val="center" w:pos="7229"/>
        </w:tabs>
        <w:ind w:left="5529"/>
        <w:rPr>
          <w:szCs w:val="26"/>
        </w:rPr>
      </w:pPr>
      <w:r w:rsidRPr="00657E94">
        <w:rPr>
          <w:szCs w:val="26"/>
        </w:rPr>
        <w:lastRenderedPageBreak/>
        <w:t>Приложение №</w:t>
      </w:r>
      <w:r w:rsidR="0041038D">
        <w:rPr>
          <w:szCs w:val="26"/>
        </w:rPr>
        <w:t>2</w:t>
      </w:r>
    </w:p>
    <w:p w:rsidR="00657E94" w:rsidRPr="00657E94" w:rsidRDefault="00657E94" w:rsidP="00657E94">
      <w:pPr>
        <w:ind w:left="5529"/>
        <w:rPr>
          <w:szCs w:val="26"/>
        </w:rPr>
      </w:pPr>
      <w:r w:rsidRPr="00657E94">
        <w:rPr>
          <w:szCs w:val="26"/>
        </w:rPr>
        <w:t>к постановлению администрации</w:t>
      </w:r>
    </w:p>
    <w:p w:rsidR="00657E94" w:rsidRPr="00657E94" w:rsidRDefault="00657E94" w:rsidP="00657E94">
      <w:pPr>
        <w:ind w:left="5529"/>
        <w:rPr>
          <w:szCs w:val="26"/>
        </w:rPr>
      </w:pPr>
      <w:r w:rsidRPr="00657E94">
        <w:rPr>
          <w:szCs w:val="26"/>
        </w:rPr>
        <w:t>Юргинского муниципального округа</w:t>
      </w:r>
    </w:p>
    <w:p w:rsidR="00657E94" w:rsidRPr="00657E94" w:rsidRDefault="00956641" w:rsidP="00956641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956641">
        <w:rPr>
          <w:szCs w:val="26"/>
          <w:u w:val="single"/>
        </w:rPr>
        <w:t>19.07.2024</w:t>
      </w:r>
      <w:r>
        <w:rPr>
          <w:szCs w:val="26"/>
        </w:rPr>
        <w:t xml:space="preserve"> № </w:t>
      </w:r>
      <w:r w:rsidRPr="00956641">
        <w:rPr>
          <w:szCs w:val="26"/>
          <w:u w:val="single"/>
        </w:rPr>
        <w:t>1087</w:t>
      </w:r>
      <w:bookmarkStart w:id="0" w:name="_GoBack"/>
      <w:bookmarkEnd w:id="0"/>
    </w:p>
    <w:p w:rsidR="00F90D77" w:rsidRPr="0041038D" w:rsidRDefault="00F90D77" w:rsidP="0041038D">
      <w:pPr>
        <w:autoSpaceDE w:val="0"/>
        <w:autoSpaceDN w:val="0"/>
        <w:adjustRightInd w:val="0"/>
        <w:ind w:firstLine="709"/>
        <w:jc w:val="center"/>
      </w:pPr>
    </w:p>
    <w:p w:rsidR="00F90D77" w:rsidRPr="0041038D" w:rsidRDefault="00F90D77" w:rsidP="0041038D">
      <w:pPr>
        <w:autoSpaceDE w:val="0"/>
        <w:autoSpaceDN w:val="0"/>
        <w:adjustRightInd w:val="0"/>
        <w:ind w:firstLine="709"/>
        <w:jc w:val="center"/>
      </w:pPr>
    </w:p>
    <w:p w:rsidR="00F90D77" w:rsidRPr="0041038D" w:rsidRDefault="00F90D77" w:rsidP="0041038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41038D">
        <w:rPr>
          <w:b/>
        </w:rPr>
        <w:t>Положение</w:t>
      </w:r>
    </w:p>
    <w:p w:rsidR="00F90D77" w:rsidRPr="0041038D" w:rsidRDefault="00F90D77" w:rsidP="0041038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41038D">
        <w:rPr>
          <w:b/>
        </w:rPr>
        <w:t>о  межведомственной рабочей групп</w:t>
      </w:r>
      <w:r w:rsidR="00162888" w:rsidRPr="0041038D">
        <w:rPr>
          <w:b/>
        </w:rPr>
        <w:t>е</w:t>
      </w:r>
      <w:r w:rsidRPr="0041038D">
        <w:rPr>
          <w:b/>
        </w:rPr>
        <w:t xml:space="preserve"> межведомственной комиссии</w:t>
      </w:r>
    </w:p>
    <w:p w:rsidR="0041038D" w:rsidRDefault="00F90D77" w:rsidP="0041038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41038D">
        <w:rPr>
          <w:b/>
        </w:rPr>
        <w:t>по противодействию нелегальной занятости в Кузбассе</w:t>
      </w:r>
    </w:p>
    <w:p w:rsidR="00F90D77" w:rsidRPr="0041038D" w:rsidRDefault="00F90D77" w:rsidP="0041038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41038D">
        <w:rPr>
          <w:b/>
        </w:rPr>
        <w:t>на территории Юргинского муниципального округа</w:t>
      </w:r>
    </w:p>
    <w:p w:rsidR="00426162" w:rsidRPr="0041038D" w:rsidRDefault="00426162" w:rsidP="0041038D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:rsidR="00426162" w:rsidRPr="0041038D" w:rsidRDefault="00426162" w:rsidP="0041038D">
      <w:pPr>
        <w:ind w:firstLine="709"/>
        <w:jc w:val="center"/>
      </w:pPr>
      <w:r w:rsidRPr="0041038D">
        <w:rPr>
          <w:b/>
          <w:bCs/>
        </w:rPr>
        <w:t>1. Общие положения</w:t>
      </w:r>
    </w:p>
    <w:p w:rsidR="00426162" w:rsidRPr="0041038D" w:rsidRDefault="00426162" w:rsidP="0041038D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:rsidR="00426162" w:rsidRPr="0041038D" w:rsidRDefault="00426162" w:rsidP="0041038D">
      <w:pPr>
        <w:autoSpaceDE w:val="0"/>
        <w:autoSpaceDN w:val="0"/>
        <w:adjustRightInd w:val="0"/>
        <w:ind w:firstLine="709"/>
        <w:jc w:val="both"/>
      </w:pPr>
      <w:r w:rsidRPr="0041038D">
        <w:t>1.1. Настоящее Положение определяет порядок создания и деятельности рабочей группы  межведомственной комиссии по противодействию нелегальной занятости в Кузбассе на территории Юргинского муниципального округа</w:t>
      </w:r>
    </w:p>
    <w:p w:rsidR="00426162" w:rsidRPr="0041038D" w:rsidRDefault="00426162" w:rsidP="0041038D">
      <w:pPr>
        <w:pStyle w:val="11"/>
        <w:tabs>
          <w:tab w:val="left" w:pos="994"/>
          <w:tab w:val="left" w:pos="2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(далее – рабочая группа).</w:t>
      </w:r>
    </w:p>
    <w:p w:rsidR="00426162" w:rsidRPr="0041038D" w:rsidRDefault="00426162" w:rsidP="0041038D">
      <w:pPr>
        <w:pStyle w:val="11"/>
        <w:tabs>
          <w:tab w:val="left" w:pos="103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1.2. Рабочая группа являются неотъемлемой частью межведомственной комиссии по противодействию нелегальной занятости в Кузбассе, созданной постановлением Правительства Кемеровской области – Кузбасса от 10.07.2024 №437 «О межведомственной комиссии по противодействию нелегальной занятости в Кузбассе.</w:t>
      </w:r>
    </w:p>
    <w:p w:rsidR="00426162" w:rsidRPr="0041038D" w:rsidRDefault="00426162" w:rsidP="0041038D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41038D">
        <w:rPr>
          <w:rFonts w:ascii="Times New Roman" w:hAnsi="Times New Roman" w:cs="Times New Roman"/>
          <w:b w:val="0"/>
        </w:rPr>
        <w:t xml:space="preserve">1.3. В состав рабочей группы </w:t>
      </w:r>
      <w:r w:rsidR="00785DF7" w:rsidRPr="0041038D">
        <w:rPr>
          <w:rFonts w:ascii="Times New Roman" w:hAnsi="Times New Roman" w:cs="Times New Roman"/>
          <w:b w:val="0"/>
        </w:rPr>
        <w:t xml:space="preserve">могут </w:t>
      </w:r>
      <w:r w:rsidRPr="0041038D">
        <w:rPr>
          <w:rFonts w:ascii="Times New Roman" w:hAnsi="Times New Roman" w:cs="Times New Roman"/>
          <w:b w:val="0"/>
        </w:rPr>
        <w:t>вход</w:t>
      </w:r>
      <w:r w:rsidR="00785DF7" w:rsidRPr="0041038D">
        <w:rPr>
          <w:rFonts w:ascii="Times New Roman" w:hAnsi="Times New Roman" w:cs="Times New Roman"/>
          <w:b w:val="0"/>
        </w:rPr>
        <w:t>ить</w:t>
      </w:r>
      <w:r w:rsidRPr="0041038D">
        <w:rPr>
          <w:rFonts w:ascii="Times New Roman" w:hAnsi="Times New Roman" w:cs="Times New Roman"/>
          <w:b w:val="0"/>
        </w:rPr>
        <w:t xml:space="preserve"> по согласованию представители: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>отделения Фонда пенсионного и социального страхования Российской Федерации по Кемеровской области – Кузбассу;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территориального налогового органа Управления Федеральной налоговой службы по Кемеровской области – Кузбассу;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территориального отдела Государственной инспекции труда в Кемеровской области – Кузбассе;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органа социальной защиты населения </w:t>
      </w:r>
      <w:r w:rsidR="00785DF7" w:rsidRPr="0041038D">
        <w:rPr>
          <w:color w:val="auto"/>
        </w:rPr>
        <w:t>Юргинского муниципального округа</w:t>
      </w:r>
      <w:r w:rsidRPr="0041038D">
        <w:rPr>
          <w:color w:val="auto"/>
        </w:rPr>
        <w:t xml:space="preserve">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правоохранительных органов;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координационного совета организаций профсоюзов – представительства Федерации профсоюзных организаций Кузбасса в </w:t>
      </w:r>
      <w:r w:rsidR="00785DF7" w:rsidRPr="0041038D">
        <w:rPr>
          <w:color w:val="auto"/>
        </w:rPr>
        <w:t>Юргинском муниципальном округе</w:t>
      </w:r>
      <w:r w:rsidRPr="0041038D">
        <w:rPr>
          <w:color w:val="auto"/>
        </w:rPr>
        <w:t xml:space="preserve">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государственного казенного учреждения центра занятости населения Кемеровской области – Кузбасса;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proofErr w:type="gramStart"/>
      <w:r w:rsidRPr="0041038D">
        <w:rPr>
          <w:color w:val="auto"/>
        </w:rPr>
        <w:t>бизнес-образований</w:t>
      </w:r>
      <w:proofErr w:type="gramEnd"/>
      <w:r w:rsidRPr="0041038D">
        <w:rPr>
          <w:color w:val="auto"/>
        </w:rPr>
        <w:t xml:space="preserve"> и научного сообщества в качестве отраслевых экспертов; </w:t>
      </w:r>
    </w:p>
    <w:p w:rsidR="00426162" w:rsidRPr="0041038D" w:rsidRDefault="00426162" w:rsidP="00723497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>иных организаций, в том числе общественных, которые могут способствовать решению поставленных перед рабочей группой задач.</w:t>
      </w:r>
    </w:p>
    <w:p w:rsidR="00785DF7" w:rsidRPr="0041038D" w:rsidRDefault="00426162" w:rsidP="0041038D">
      <w:pPr>
        <w:widowControl w:val="0"/>
        <w:autoSpaceDE w:val="0"/>
        <w:autoSpaceDN w:val="0"/>
        <w:adjustRightInd w:val="0"/>
        <w:ind w:firstLine="709"/>
        <w:jc w:val="both"/>
      </w:pPr>
      <w:r w:rsidRPr="0041038D">
        <w:t>1.4. Рабоч</w:t>
      </w:r>
      <w:r w:rsidR="00785DF7" w:rsidRPr="0041038D">
        <w:t>ая</w:t>
      </w:r>
      <w:r w:rsidRPr="0041038D">
        <w:t xml:space="preserve"> групп</w:t>
      </w:r>
      <w:r w:rsidR="00785DF7" w:rsidRPr="0041038D">
        <w:t>а</w:t>
      </w:r>
      <w:r w:rsidRPr="0041038D">
        <w:t xml:space="preserve"> в своей деятельности руководству</w:t>
      </w:r>
      <w:r w:rsidR="00785DF7" w:rsidRPr="0041038D">
        <w:t>е</w:t>
      </w:r>
      <w:r w:rsidRPr="0041038D">
        <w:t xml:space="preserve">тся </w:t>
      </w:r>
      <w:hyperlink r:id="rId8" w:history="1">
        <w:r w:rsidR="00785DF7" w:rsidRPr="0041038D">
          <w:t>Конституцией</w:t>
        </w:r>
      </w:hyperlink>
      <w:r w:rsidR="00785DF7" w:rsidRPr="0041038D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администрации Правительства Кузбасса, </w:t>
      </w:r>
      <w:hyperlink r:id="rId9" w:history="1">
        <w:r w:rsidR="00785DF7" w:rsidRPr="0041038D">
          <w:t>Уставом</w:t>
        </w:r>
      </w:hyperlink>
      <w:r w:rsidR="00785DF7" w:rsidRPr="0041038D">
        <w:t xml:space="preserve"> Юргинского муниципального округа и нормативными правовыми актами Юргинского муниципального округа, а также настоящим Положением.</w:t>
      </w:r>
    </w:p>
    <w:p w:rsidR="00A77951" w:rsidRPr="0041038D" w:rsidRDefault="00A77951" w:rsidP="0041038D">
      <w:pPr>
        <w:ind w:firstLine="709"/>
        <w:jc w:val="center"/>
        <w:rPr>
          <w:b/>
          <w:bCs/>
          <w:spacing w:val="60"/>
        </w:rPr>
      </w:pPr>
    </w:p>
    <w:p w:rsidR="00426162" w:rsidRPr="0041038D" w:rsidRDefault="00426162" w:rsidP="0041038D">
      <w:pPr>
        <w:ind w:firstLine="709"/>
        <w:jc w:val="center"/>
        <w:rPr>
          <w:rFonts w:eastAsia="Calibri"/>
          <w:b/>
          <w:lang w:eastAsia="en-US"/>
        </w:rPr>
      </w:pPr>
      <w:r w:rsidRPr="0041038D">
        <w:rPr>
          <w:b/>
          <w:bCs/>
          <w:spacing w:val="60"/>
        </w:rPr>
        <w:t>2.</w:t>
      </w:r>
      <w:r w:rsidRPr="0041038D">
        <w:rPr>
          <w:bCs/>
          <w:spacing w:val="60"/>
        </w:rPr>
        <w:t xml:space="preserve"> </w:t>
      </w:r>
      <w:r w:rsidRPr="0041038D">
        <w:rPr>
          <w:rFonts w:eastAsia="Calibri"/>
          <w:b/>
          <w:lang w:eastAsia="en-US"/>
        </w:rPr>
        <w:t>Основные задачи рабоч</w:t>
      </w:r>
      <w:r w:rsidR="00A77951" w:rsidRPr="0041038D">
        <w:rPr>
          <w:rFonts w:eastAsia="Calibri"/>
          <w:b/>
          <w:lang w:eastAsia="en-US"/>
        </w:rPr>
        <w:t>ей</w:t>
      </w:r>
      <w:r w:rsidRPr="0041038D">
        <w:rPr>
          <w:rFonts w:eastAsia="Calibri"/>
          <w:b/>
          <w:lang w:eastAsia="en-US"/>
        </w:rPr>
        <w:t xml:space="preserve"> групп</w:t>
      </w:r>
      <w:r w:rsidR="00A77951" w:rsidRPr="0041038D">
        <w:rPr>
          <w:rFonts w:eastAsia="Calibri"/>
          <w:b/>
          <w:lang w:eastAsia="en-US"/>
        </w:rPr>
        <w:t>ы</w:t>
      </w:r>
    </w:p>
    <w:p w:rsidR="00426162" w:rsidRPr="0041038D" w:rsidRDefault="00426162" w:rsidP="0041038D">
      <w:pPr>
        <w:ind w:firstLine="709"/>
        <w:jc w:val="center"/>
        <w:rPr>
          <w:rFonts w:eastAsia="Calibri"/>
          <w:b/>
          <w:lang w:eastAsia="en-US"/>
        </w:rPr>
      </w:pPr>
    </w:p>
    <w:p w:rsidR="00426162" w:rsidRPr="0041038D" w:rsidRDefault="00426162" w:rsidP="0041038D">
      <w:pPr>
        <w:ind w:firstLine="709"/>
        <w:jc w:val="both"/>
      </w:pPr>
      <w:r w:rsidRPr="0041038D">
        <w:t xml:space="preserve">Основными задачами </w:t>
      </w:r>
      <w:r w:rsidRPr="0041038D">
        <w:rPr>
          <w:rFonts w:eastAsia="Calibri"/>
          <w:lang w:eastAsia="en-US"/>
        </w:rPr>
        <w:t>рабоч</w:t>
      </w:r>
      <w:r w:rsidR="00A77951" w:rsidRPr="0041038D">
        <w:rPr>
          <w:rFonts w:eastAsia="Calibri"/>
          <w:lang w:eastAsia="en-US"/>
        </w:rPr>
        <w:t>ей</w:t>
      </w:r>
      <w:r w:rsidRPr="0041038D">
        <w:rPr>
          <w:rFonts w:eastAsia="Calibri"/>
          <w:lang w:eastAsia="en-US"/>
        </w:rPr>
        <w:t xml:space="preserve"> групп</w:t>
      </w:r>
      <w:r w:rsidR="00A77951" w:rsidRPr="0041038D">
        <w:rPr>
          <w:rFonts w:eastAsia="Calibri"/>
          <w:lang w:eastAsia="en-US"/>
        </w:rPr>
        <w:t>ы</w:t>
      </w:r>
      <w:r w:rsidRPr="0041038D">
        <w:rPr>
          <w:rFonts w:eastAsia="Calibri"/>
          <w:lang w:eastAsia="en-US"/>
        </w:rPr>
        <w:t xml:space="preserve"> являются</w:t>
      </w:r>
      <w:r w:rsidRPr="0041038D">
        <w:t xml:space="preserve">: </w:t>
      </w: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color w:val="auto"/>
        </w:rPr>
        <w:t xml:space="preserve">2.1. Снижение нелегальной занятости экономически активных лиц, находящихся в трудоспособном возрасте и не осуществляющих трудовую деятельность, на территории </w:t>
      </w:r>
      <w:r w:rsidR="00A77951" w:rsidRPr="0041038D">
        <w:rPr>
          <w:color w:val="auto"/>
        </w:rPr>
        <w:t>Юргинского муниципального округа</w:t>
      </w:r>
      <w:r w:rsidRPr="0041038D">
        <w:rPr>
          <w:color w:val="auto"/>
        </w:rPr>
        <w:t xml:space="preserve">. </w:t>
      </w:r>
    </w:p>
    <w:p w:rsidR="00426162" w:rsidRPr="0041038D" w:rsidRDefault="00426162" w:rsidP="0041038D">
      <w:pPr>
        <w:ind w:firstLine="709"/>
        <w:jc w:val="both"/>
      </w:pPr>
      <w:r w:rsidRPr="0041038D">
        <w:t xml:space="preserve">2.2. Обеспечение реализации мер, направленных на противодействие нелегальной занятости в организациях всех форм собственности, расположенных на территории </w:t>
      </w:r>
      <w:r w:rsidR="00A77951" w:rsidRPr="0041038D">
        <w:t>Юргинского муниципального округа.</w:t>
      </w:r>
      <w:r w:rsidRPr="0041038D">
        <w:t xml:space="preserve"> </w:t>
      </w: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color w:val="auto"/>
        </w:rPr>
        <w:lastRenderedPageBreak/>
        <w:t>2.3. Обеспечение достижения целевых показателей по выявлению нелегальной занятости.</w:t>
      </w: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color w:val="auto"/>
        </w:rPr>
        <w:t xml:space="preserve">2.4 Исполнение регионального плана мероприятий по снижению уровня нелегальной занятости в Кемеровской области – Кузбассе. </w:t>
      </w: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color w:val="auto"/>
        </w:rPr>
        <w:t xml:space="preserve">2.5. Легализация занятости физических лиц, привлекаемых в качестве работников, и соответствующее оформление с ними трудовых отношений. </w:t>
      </w:r>
    </w:p>
    <w:p w:rsidR="00426162" w:rsidRPr="0041038D" w:rsidRDefault="00426162" w:rsidP="0041038D">
      <w:pPr>
        <w:pStyle w:val="Default"/>
        <w:ind w:firstLine="709"/>
        <w:jc w:val="center"/>
        <w:rPr>
          <w:color w:val="auto"/>
        </w:rPr>
      </w:pPr>
    </w:p>
    <w:p w:rsidR="00426162" w:rsidRPr="0041038D" w:rsidRDefault="00426162" w:rsidP="0041038D">
      <w:pPr>
        <w:ind w:firstLine="709"/>
        <w:jc w:val="center"/>
        <w:rPr>
          <w:rFonts w:eastAsia="Calibri"/>
          <w:b/>
          <w:lang w:eastAsia="en-US"/>
        </w:rPr>
      </w:pPr>
      <w:r w:rsidRPr="0041038D">
        <w:rPr>
          <w:b/>
          <w:bCs/>
          <w:spacing w:val="60"/>
        </w:rPr>
        <w:t>3.</w:t>
      </w:r>
      <w:r w:rsidRPr="0041038D">
        <w:rPr>
          <w:b/>
          <w:bCs/>
        </w:rPr>
        <w:t>Функции</w:t>
      </w:r>
      <w:r w:rsidRPr="0041038D">
        <w:rPr>
          <w:bCs/>
          <w:spacing w:val="60"/>
        </w:rPr>
        <w:t xml:space="preserve"> </w:t>
      </w:r>
      <w:r w:rsidRPr="0041038D">
        <w:rPr>
          <w:rFonts w:eastAsia="Calibri"/>
          <w:b/>
          <w:lang w:eastAsia="en-US"/>
        </w:rPr>
        <w:t>рабоч</w:t>
      </w:r>
      <w:r w:rsidR="001D334D" w:rsidRPr="0041038D">
        <w:rPr>
          <w:rFonts w:eastAsia="Calibri"/>
          <w:b/>
          <w:lang w:eastAsia="en-US"/>
        </w:rPr>
        <w:t>ей</w:t>
      </w:r>
      <w:r w:rsidRPr="0041038D">
        <w:rPr>
          <w:rFonts w:eastAsia="Calibri"/>
          <w:b/>
          <w:lang w:eastAsia="en-US"/>
        </w:rPr>
        <w:t xml:space="preserve"> групп</w:t>
      </w:r>
      <w:r w:rsidR="001D334D" w:rsidRPr="0041038D">
        <w:rPr>
          <w:rFonts w:eastAsia="Calibri"/>
          <w:b/>
          <w:lang w:eastAsia="en-US"/>
        </w:rPr>
        <w:t>ы</w:t>
      </w:r>
    </w:p>
    <w:p w:rsidR="00426162" w:rsidRPr="0041038D" w:rsidRDefault="00426162" w:rsidP="0041038D">
      <w:pPr>
        <w:ind w:firstLine="709"/>
        <w:jc w:val="center"/>
        <w:rPr>
          <w:rFonts w:eastAsia="Calibri"/>
          <w:b/>
          <w:lang w:eastAsia="en-US"/>
        </w:rPr>
      </w:pP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color w:val="auto"/>
        </w:rPr>
        <w:t xml:space="preserve">3.1. Оперативное взаимодействие и обмен информацией между членами рабочей группы с использованием современных информационно-телекоммуникационных технологий. </w:t>
      </w: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color w:val="auto"/>
        </w:rPr>
        <w:t>3.2. Информирование граждан в средствах массовой информации, на официальн</w:t>
      </w:r>
      <w:r w:rsidR="001D334D" w:rsidRPr="0041038D">
        <w:rPr>
          <w:color w:val="auto"/>
        </w:rPr>
        <w:t>ом</w:t>
      </w:r>
      <w:r w:rsidRPr="0041038D">
        <w:rPr>
          <w:color w:val="auto"/>
        </w:rPr>
        <w:t xml:space="preserve"> сайт</w:t>
      </w:r>
      <w:r w:rsidR="001D334D" w:rsidRPr="0041038D">
        <w:rPr>
          <w:color w:val="auto"/>
        </w:rPr>
        <w:t>е администрации Юргинского муниципального округа,</w:t>
      </w:r>
      <w:r w:rsidRPr="0041038D">
        <w:rPr>
          <w:color w:val="auto"/>
        </w:rPr>
        <w:t xml:space="preserve"> в социальных сетях администраци</w:t>
      </w:r>
      <w:r w:rsidR="001D334D" w:rsidRPr="0041038D">
        <w:rPr>
          <w:color w:val="auto"/>
        </w:rPr>
        <w:t>и Юргинского муниципального округа</w:t>
      </w:r>
      <w:proofErr w:type="gramStart"/>
      <w:r w:rsidR="001D334D" w:rsidRPr="0041038D">
        <w:rPr>
          <w:color w:val="auto"/>
        </w:rPr>
        <w:t>.</w:t>
      </w:r>
      <w:proofErr w:type="gramEnd"/>
      <w:r w:rsidRPr="0041038D">
        <w:rPr>
          <w:color w:val="auto"/>
        </w:rPr>
        <w:t xml:space="preserve"> </w:t>
      </w:r>
      <w:proofErr w:type="gramStart"/>
      <w:r w:rsidRPr="0041038D">
        <w:rPr>
          <w:color w:val="auto"/>
        </w:rPr>
        <w:t>о</w:t>
      </w:r>
      <w:proofErr w:type="gramEnd"/>
      <w:r w:rsidRPr="0041038D">
        <w:rPr>
          <w:color w:val="auto"/>
        </w:rPr>
        <w:t xml:space="preserve"> негативных последствиях нелегальной занятости для работников без оформления трудового договора, получения неофициальной заработной платы и применения «серых схем», о мерах ответственности для работодателей за использование труда наемных работников без должного оформления с ними трудовых отношений, о возможности заключения малоимущими гражданами социальных контрактов и получения дополнительного дохода.  </w:t>
      </w:r>
    </w:p>
    <w:p w:rsidR="00426162" w:rsidRPr="0041038D" w:rsidRDefault="00426162" w:rsidP="0041038D">
      <w:pPr>
        <w:pStyle w:val="11"/>
        <w:tabs>
          <w:tab w:val="left" w:pos="10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3.3. Участие в мероприятиях, предусмотренных планом мероприятий по противодействию нелегальной занятости. </w:t>
      </w:r>
    </w:p>
    <w:p w:rsidR="00426162" w:rsidRPr="0041038D" w:rsidRDefault="00426162" w:rsidP="0041038D">
      <w:pPr>
        <w:pStyle w:val="11"/>
        <w:tabs>
          <w:tab w:val="left" w:pos="107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3.4. Проведение анализа должностными лицами письменных обращений граждан и юридических лиц, поступивших в органы местного самоуправления, содержащих информацию о фактах (признаках) нелегальной занятости.</w:t>
      </w:r>
    </w:p>
    <w:p w:rsidR="00426162" w:rsidRPr="0041038D" w:rsidRDefault="00426162" w:rsidP="0041038D">
      <w:pPr>
        <w:pStyle w:val="11"/>
        <w:tabs>
          <w:tab w:val="left" w:pos="105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3.5. 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занятости.</w:t>
      </w:r>
    </w:p>
    <w:p w:rsidR="00426162" w:rsidRPr="0041038D" w:rsidRDefault="00426162" w:rsidP="0041038D">
      <w:pPr>
        <w:pStyle w:val="Default"/>
        <w:ind w:firstLine="709"/>
        <w:jc w:val="both"/>
        <w:rPr>
          <w:color w:val="auto"/>
        </w:rPr>
      </w:pPr>
      <w:r w:rsidRPr="0041038D">
        <w:rPr>
          <w:rFonts w:eastAsia="Times New Roman"/>
          <w:color w:val="auto"/>
          <w:lang w:eastAsia="ru-RU"/>
        </w:rPr>
        <w:t>3.6.</w:t>
      </w:r>
      <w:r w:rsidRPr="0041038D">
        <w:rPr>
          <w:color w:val="auto"/>
        </w:rPr>
        <w:t xml:space="preserve"> Ежемесячное представление информации о результатах проводимой работы в межведомственную комиссию по противодействию нелегальной занятости в Кузбассе</w:t>
      </w:r>
      <w:r w:rsidR="00C95A58" w:rsidRPr="0041038D">
        <w:rPr>
          <w:color w:val="auto"/>
        </w:rPr>
        <w:t xml:space="preserve"> (в Министерство труда и занятости населения Кузбасса)</w:t>
      </w:r>
      <w:r w:rsidR="001E2C7E">
        <w:rPr>
          <w:color w:val="auto"/>
        </w:rPr>
        <w:t>, включая информацию:</w:t>
      </w:r>
    </w:p>
    <w:p w:rsidR="00426162" w:rsidRPr="0041038D" w:rsidRDefault="00426162" w:rsidP="00AF2F6A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о возникновении у физических лиц реальных социально-трудовых гарантий, предусмотренных законодательством, и их эффективной защите в лице контролирующих органов; </w:t>
      </w:r>
    </w:p>
    <w:p w:rsidR="00426162" w:rsidRPr="0041038D" w:rsidRDefault="00426162" w:rsidP="00AF2F6A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 xml:space="preserve">о регистрации физических лиц в качестве плательщиков налога на профессиональный доход, регистрации юридического лица или индивидуального предпринимателя; </w:t>
      </w:r>
    </w:p>
    <w:p w:rsidR="00426162" w:rsidRDefault="00426162" w:rsidP="00AF2F6A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</w:rPr>
      </w:pPr>
      <w:r w:rsidRPr="0041038D">
        <w:rPr>
          <w:color w:val="auto"/>
        </w:rPr>
        <w:t>об увеличении налоговых поступлений в виде налога на доходы физических лиц в бюджеты всех уровней, отчислений страховых взносов во вн</w:t>
      </w:r>
      <w:r w:rsidR="0041038D">
        <w:rPr>
          <w:color w:val="auto"/>
        </w:rPr>
        <w:t>ебюджетные фонды (при наличии).</w:t>
      </w:r>
    </w:p>
    <w:p w:rsidR="0041038D" w:rsidRPr="0041038D" w:rsidRDefault="0041038D" w:rsidP="0041038D">
      <w:pPr>
        <w:pStyle w:val="Default"/>
        <w:ind w:firstLine="709"/>
        <w:jc w:val="center"/>
        <w:rPr>
          <w:color w:val="auto"/>
        </w:rPr>
      </w:pPr>
    </w:p>
    <w:p w:rsidR="00426162" w:rsidRPr="0041038D" w:rsidRDefault="00426162" w:rsidP="0041038D">
      <w:pPr>
        <w:ind w:firstLine="709"/>
        <w:jc w:val="center"/>
        <w:rPr>
          <w:rFonts w:eastAsia="Calibri"/>
          <w:b/>
          <w:lang w:eastAsia="en-US"/>
        </w:rPr>
      </w:pPr>
      <w:r w:rsidRPr="0041038D">
        <w:rPr>
          <w:b/>
          <w:bCs/>
          <w:spacing w:val="60"/>
        </w:rPr>
        <w:t>4.</w:t>
      </w:r>
      <w:r w:rsidRPr="0041038D">
        <w:rPr>
          <w:rFonts w:eastAsia="Calibri"/>
          <w:b/>
          <w:lang w:eastAsia="en-US"/>
        </w:rPr>
        <w:t>Права рабоч</w:t>
      </w:r>
      <w:r w:rsidR="00C95A58" w:rsidRPr="0041038D">
        <w:rPr>
          <w:rFonts w:eastAsia="Calibri"/>
          <w:b/>
          <w:lang w:eastAsia="en-US"/>
        </w:rPr>
        <w:t>ей</w:t>
      </w:r>
      <w:r w:rsidRPr="0041038D">
        <w:rPr>
          <w:rFonts w:eastAsia="Calibri"/>
          <w:b/>
          <w:lang w:eastAsia="en-US"/>
        </w:rPr>
        <w:t xml:space="preserve"> групп</w:t>
      </w:r>
      <w:r w:rsidR="00C95A58" w:rsidRPr="0041038D">
        <w:rPr>
          <w:rFonts w:eastAsia="Calibri"/>
          <w:b/>
          <w:lang w:eastAsia="en-US"/>
        </w:rPr>
        <w:t>ы</w:t>
      </w:r>
    </w:p>
    <w:p w:rsidR="00426162" w:rsidRPr="0041038D" w:rsidRDefault="00426162" w:rsidP="0041038D">
      <w:pPr>
        <w:ind w:firstLine="709"/>
        <w:jc w:val="center"/>
        <w:rPr>
          <w:rFonts w:eastAsia="Calibri"/>
          <w:b/>
          <w:lang w:eastAsia="en-US"/>
        </w:rPr>
      </w:pPr>
    </w:p>
    <w:p w:rsidR="00426162" w:rsidRPr="0041038D" w:rsidRDefault="00426162" w:rsidP="00AF2F6A">
      <w:pPr>
        <w:pStyle w:val="11"/>
        <w:tabs>
          <w:tab w:val="left" w:pos="10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4.1. Приглашать на заседания рабоч</w:t>
      </w:r>
      <w:r w:rsidR="00C95A58" w:rsidRPr="0041038D">
        <w:rPr>
          <w:rFonts w:ascii="Times New Roman" w:hAnsi="Times New Roman"/>
          <w:sz w:val="24"/>
          <w:szCs w:val="24"/>
        </w:rPr>
        <w:t>ей</w:t>
      </w:r>
      <w:r w:rsidRPr="0041038D">
        <w:rPr>
          <w:rFonts w:ascii="Times New Roman" w:hAnsi="Times New Roman"/>
          <w:sz w:val="24"/>
          <w:szCs w:val="24"/>
        </w:rPr>
        <w:t xml:space="preserve"> групп</w:t>
      </w:r>
      <w:r w:rsidR="00C95A58" w:rsidRPr="0041038D">
        <w:rPr>
          <w:rFonts w:ascii="Times New Roman" w:hAnsi="Times New Roman"/>
          <w:sz w:val="24"/>
          <w:szCs w:val="24"/>
        </w:rPr>
        <w:t>ы</w:t>
      </w:r>
      <w:r w:rsidRPr="0041038D">
        <w:rPr>
          <w:rFonts w:ascii="Times New Roman" w:hAnsi="Times New Roman"/>
          <w:sz w:val="24"/>
          <w:szCs w:val="24"/>
        </w:rPr>
        <w:t xml:space="preserve"> и заслушивать должностных лиц и специалистов (экспертов) органов и организаций, не входящих в состав рабочих групп.</w:t>
      </w:r>
    </w:p>
    <w:p w:rsidR="00426162" w:rsidRPr="0041038D" w:rsidRDefault="00426162" w:rsidP="00AF2F6A">
      <w:pPr>
        <w:pStyle w:val="af0"/>
        <w:spacing w:before="0" w:beforeAutospacing="0" w:after="0" w:afterAutospacing="0"/>
        <w:ind w:firstLine="709"/>
        <w:jc w:val="both"/>
      </w:pPr>
      <w:r w:rsidRPr="0041038D">
        <w:t>4.2. Рассматривать на заседании рабоч</w:t>
      </w:r>
      <w:r w:rsidR="00C95A58" w:rsidRPr="0041038D">
        <w:t>ей</w:t>
      </w:r>
      <w:r w:rsidRPr="0041038D">
        <w:t xml:space="preserve"> групп</w:t>
      </w:r>
      <w:r w:rsidR="00C95A58" w:rsidRPr="0041038D">
        <w:t>ы</w:t>
      </w:r>
      <w:r w:rsidRPr="0041038D">
        <w:t xml:space="preserve"> с приглашением работодателей ситуации, связанные:</w:t>
      </w:r>
    </w:p>
    <w:p w:rsidR="00426162" w:rsidRPr="0041038D" w:rsidRDefault="00426162" w:rsidP="00AF2F6A">
      <w:pPr>
        <w:pStyle w:val="af0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41038D">
        <w:t xml:space="preserve">с осуществлением трудовой </w:t>
      </w:r>
      <w:proofErr w:type="gramStart"/>
      <w:r w:rsidRPr="0041038D">
        <w:t>деятельности</w:t>
      </w:r>
      <w:proofErr w:type="gramEnd"/>
      <w:r w:rsidRPr="0041038D">
        <w:t xml:space="preserve"> в нарушение установленного трудовым законодательством порядка оформления трудовых отношений;</w:t>
      </w:r>
    </w:p>
    <w:p w:rsidR="00426162" w:rsidRPr="0041038D" w:rsidRDefault="00426162" w:rsidP="00AF2F6A">
      <w:pPr>
        <w:pStyle w:val="11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</w:t>
      </w:r>
      <w:r w:rsidRPr="0041038D">
        <w:rPr>
          <w:rFonts w:ascii="Times New Roman" w:hAnsi="Times New Roman"/>
          <w:sz w:val="24"/>
          <w:szCs w:val="24"/>
        </w:rPr>
        <w:lastRenderedPageBreak/>
        <w:t xml:space="preserve">минимального </w:t>
      </w:r>
      <w:proofErr w:type="gramStart"/>
      <w:r w:rsidRPr="0041038D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41038D">
        <w:rPr>
          <w:rFonts w:ascii="Times New Roman" w:hAnsi="Times New Roman"/>
          <w:sz w:val="24"/>
          <w:szCs w:val="24"/>
        </w:rPr>
        <w:t>;</w:t>
      </w:r>
    </w:p>
    <w:p w:rsidR="00426162" w:rsidRPr="0041038D" w:rsidRDefault="00426162" w:rsidP="00AF2F6A">
      <w:pPr>
        <w:pStyle w:val="11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доход».</w:t>
      </w:r>
    </w:p>
    <w:p w:rsidR="00426162" w:rsidRPr="0041038D" w:rsidRDefault="00426162" w:rsidP="0041038D">
      <w:pPr>
        <w:pStyle w:val="11"/>
        <w:tabs>
          <w:tab w:val="left" w:pos="106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4.3. Осуществлять информирование граждан в средствах массовой информации о негативных последствиях нелегальной занятости.</w:t>
      </w:r>
    </w:p>
    <w:p w:rsidR="00426162" w:rsidRPr="0041038D" w:rsidRDefault="00426162" w:rsidP="0041038D">
      <w:pPr>
        <w:pStyle w:val="11"/>
        <w:tabs>
          <w:tab w:val="left" w:pos="10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4.4. Организовать «горячую линию»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:rsidR="00426162" w:rsidRPr="0041038D" w:rsidRDefault="00426162" w:rsidP="0041038D">
      <w:pPr>
        <w:pStyle w:val="11"/>
        <w:tabs>
          <w:tab w:val="left" w:pos="117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41038D">
        <w:rPr>
          <w:rFonts w:ascii="Times New Roman" w:hAnsi="Times New Roman"/>
          <w:sz w:val="24"/>
          <w:szCs w:val="24"/>
        </w:rPr>
        <w:t>При наличии у рабоч</w:t>
      </w:r>
      <w:r w:rsidR="00C95A58" w:rsidRPr="0041038D">
        <w:rPr>
          <w:rFonts w:ascii="Times New Roman" w:hAnsi="Times New Roman"/>
          <w:sz w:val="24"/>
          <w:szCs w:val="24"/>
        </w:rPr>
        <w:t>ей</w:t>
      </w:r>
      <w:r w:rsidRPr="0041038D">
        <w:rPr>
          <w:rFonts w:ascii="Times New Roman" w:hAnsi="Times New Roman"/>
          <w:sz w:val="24"/>
          <w:szCs w:val="24"/>
        </w:rPr>
        <w:t xml:space="preserve"> групп</w:t>
      </w:r>
      <w:r w:rsidR="00C95A58" w:rsidRPr="0041038D">
        <w:rPr>
          <w:rFonts w:ascii="Times New Roman" w:hAnsi="Times New Roman"/>
          <w:sz w:val="24"/>
          <w:szCs w:val="24"/>
        </w:rPr>
        <w:t>ы</w:t>
      </w:r>
      <w:r w:rsidRPr="0041038D">
        <w:rPr>
          <w:rFonts w:ascii="Times New Roman" w:hAnsi="Times New Roman"/>
          <w:sz w:val="24"/>
          <w:szCs w:val="24"/>
        </w:rPr>
        <w:t xml:space="preserve">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рабочие группы направляют соответствующую информацию для рассмотрения в территориальные органы контроля и надзора. </w:t>
      </w:r>
      <w:proofErr w:type="gramEnd"/>
    </w:p>
    <w:p w:rsidR="00426162" w:rsidRPr="0041038D" w:rsidRDefault="00426162" w:rsidP="0041038D">
      <w:pPr>
        <w:ind w:firstLine="709"/>
        <w:jc w:val="center"/>
        <w:rPr>
          <w:b/>
        </w:rPr>
      </w:pPr>
    </w:p>
    <w:p w:rsidR="00426162" w:rsidRDefault="00426162" w:rsidP="0041038D">
      <w:pPr>
        <w:pStyle w:val="11"/>
        <w:tabs>
          <w:tab w:val="left" w:pos="37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1038D">
        <w:rPr>
          <w:rFonts w:ascii="Times New Roman" w:hAnsi="Times New Roman"/>
          <w:b/>
          <w:sz w:val="24"/>
          <w:szCs w:val="24"/>
        </w:rPr>
        <w:t>5. Организационные основы деятельности рабочей группы</w:t>
      </w:r>
    </w:p>
    <w:p w:rsidR="0041038D" w:rsidRPr="0041038D" w:rsidRDefault="0041038D" w:rsidP="0041038D">
      <w:pPr>
        <w:pStyle w:val="11"/>
        <w:tabs>
          <w:tab w:val="left" w:pos="37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6162" w:rsidRPr="0041038D" w:rsidRDefault="00426162" w:rsidP="0041038D">
      <w:pPr>
        <w:pStyle w:val="11"/>
        <w:tabs>
          <w:tab w:val="left" w:pos="103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5.1. Работа рабочей группы осуществляется в форме заседаний, которые могут быть проведены в очном формате или в формате видео-конференц-связи.</w:t>
      </w:r>
    </w:p>
    <w:p w:rsidR="00426162" w:rsidRPr="0041038D" w:rsidRDefault="00426162" w:rsidP="0041038D">
      <w:pPr>
        <w:pStyle w:val="11"/>
        <w:tabs>
          <w:tab w:val="left" w:pos="102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5.2. Состав рабочей группы утверждается </w:t>
      </w:r>
      <w:r w:rsidR="00C95A58" w:rsidRPr="0041038D">
        <w:rPr>
          <w:rFonts w:ascii="Times New Roman" w:hAnsi="Times New Roman"/>
          <w:sz w:val="24"/>
          <w:szCs w:val="24"/>
        </w:rPr>
        <w:t>постановлением администрации Юргинского муниципального округа</w:t>
      </w:r>
      <w:r w:rsidRPr="0041038D">
        <w:rPr>
          <w:rFonts w:ascii="Times New Roman" w:hAnsi="Times New Roman"/>
          <w:sz w:val="24"/>
          <w:szCs w:val="24"/>
        </w:rPr>
        <w:t>.</w:t>
      </w:r>
    </w:p>
    <w:p w:rsidR="00426162" w:rsidRPr="0041038D" w:rsidRDefault="00426162" w:rsidP="0041038D">
      <w:pPr>
        <w:pStyle w:val="11"/>
        <w:tabs>
          <w:tab w:val="left" w:pos="102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5.3. Рабочая группа формируется в составе председателя рабочей группы, заместителя председателя рабочей группы, членов рабочей группы</w:t>
      </w:r>
      <w:r w:rsidRPr="0041038D">
        <w:rPr>
          <w:rFonts w:ascii="Times New Roman" w:hAnsi="Times New Roman"/>
          <w:sz w:val="24"/>
          <w:szCs w:val="24"/>
        </w:rPr>
        <w:br/>
        <w:t>и ответственного секретаря рабочей группы.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Председатель рабочей группы входит в состав межведомственной комиссии по противодействию нелегальной занятости в Кузбассе. При изменении кандидатуры председателя рабочей группы информация направляется в течение 5 рабочих дней в Министерство труда и занятости населения Кузбасса. 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Члены рабочей группы не вправе разглашать сведения, ставшие им известными в ходе работы.</w:t>
      </w:r>
    </w:p>
    <w:p w:rsidR="00426162" w:rsidRPr="0041038D" w:rsidRDefault="00426162" w:rsidP="0041038D">
      <w:pPr>
        <w:pStyle w:val="11"/>
        <w:tabs>
          <w:tab w:val="left" w:pos="1033"/>
        </w:tabs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5.4. Заседания рабочей группы проводятся по мере необходимости, </w:t>
      </w:r>
      <w:r w:rsidRPr="0041038D">
        <w:rPr>
          <w:rFonts w:ascii="Times New Roman" w:hAnsi="Times New Roman"/>
          <w:b/>
          <w:i/>
          <w:sz w:val="24"/>
          <w:szCs w:val="24"/>
        </w:rPr>
        <w:t>но не реже одного раза в квартал.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Заседание рабочей группы считается правомочным, если на нем присутствует более половины ее членов.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Заседание рабочей группы ведет председатель рабочей группы, а в случае его отсутствия – заместитель председателя рабочей группы.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лица, его замещающего.</w:t>
      </w:r>
    </w:p>
    <w:p w:rsidR="00426162" w:rsidRPr="0041038D" w:rsidRDefault="00426162" w:rsidP="0041038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426162" w:rsidRPr="0041038D" w:rsidRDefault="00426162" w:rsidP="0041038D">
      <w:pPr>
        <w:pStyle w:val="11"/>
        <w:tabs>
          <w:tab w:val="left" w:pos="10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5.5. Решения рабочей группы оформляются протоколом, который подписывается председательствующим на заседании рабочей группы.</w:t>
      </w:r>
    </w:p>
    <w:p w:rsidR="00426162" w:rsidRPr="0041038D" w:rsidRDefault="00426162" w:rsidP="0041038D">
      <w:pPr>
        <w:pStyle w:val="11"/>
        <w:tabs>
          <w:tab w:val="left" w:pos="10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>5.6. Решения рабочей группы, принятые в пределах ее компетенции, направляются членам рабочей группы, а также работодателям, рассмотренным и (или) заслушанным на заседаниях рабочей группы.</w:t>
      </w:r>
    </w:p>
    <w:p w:rsidR="009C1EB0" w:rsidRPr="0041038D" w:rsidRDefault="00426162" w:rsidP="0041038D">
      <w:pPr>
        <w:pStyle w:val="11"/>
        <w:tabs>
          <w:tab w:val="left" w:pos="117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1038D">
        <w:rPr>
          <w:rFonts w:ascii="Times New Roman" w:hAnsi="Times New Roman"/>
          <w:sz w:val="24"/>
          <w:szCs w:val="24"/>
        </w:rPr>
        <w:t xml:space="preserve">5.7. </w:t>
      </w:r>
      <w:proofErr w:type="gramStart"/>
      <w:r w:rsidRPr="0041038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1038D">
        <w:rPr>
          <w:rFonts w:ascii="Times New Roman" w:hAnsi="Times New Roman"/>
          <w:sz w:val="24"/>
          <w:szCs w:val="24"/>
        </w:rPr>
        <w:t xml:space="preserve"> исполнением решений рабочей группы осуществляет председатель (заместитель председателя) рабочей группы.</w:t>
      </w:r>
    </w:p>
    <w:sectPr w:rsidR="009C1EB0" w:rsidRPr="0041038D" w:rsidSect="00AF7F58">
      <w:pgSz w:w="11906" w:h="16838"/>
      <w:pgMar w:top="1134" w:right="85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1C" w:rsidRDefault="00E95F1C" w:rsidP="00961B8C">
      <w:r>
        <w:separator/>
      </w:r>
    </w:p>
  </w:endnote>
  <w:endnote w:type="continuationSeparator" w:id="0">
    <w:p w:rsidR="00E95F1C" w:rsidRDefault="00E95F1C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1C" w:rsidRDefault="00E95F1C" w:rsidP="00961B8C">
      <w:r>
        <w:separator/>
      </w:r>
    </w:p>
  </w:footnote>
  <w:footnote w:type="continuationSeparator" w:id="0">
    <w:p w:rsidR="00E95F1C" w:rsidRDefault="00E95F1C" w:rsidP="009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4B8"/>
    <w:multiLevelType w:val="hybridMultilevel"/>
    <w:tmpl w:val="7A06D0E4"/>
    <w:lvl w:ilvl="0" w:tplc="634E3B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5CF72BB6"/>
    <w:multiLevelType w:val="hybridMultilevel"/>
    <w:tmpl w:val="F99222D8"/>
    <w:lvl w:ilvl="0" w:tplc="0ACA2F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D34294"/>
    <w:multiLevelType w:val="hybridMultilevel"/>
    <w:tmpl w:val="CC6AA3B0"/>
    <w:lvl w:ilvl="0" w:tplc="634E3B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E2E"/>
    <w:rsid w:val="000543AF"/>
    <w:rsid w:val="000652F1"/>
    <w:rsid w:val="00067742"/>
    <w:rsid w:val="00067A3F"/>
    <w:rsid w:val="00070C4D"/>
    <w:rsid w:val="000907D6"/>
    <w:rsid w:val="00091D10"/>
    <w:rsid w:val="00096BCE"/>
    <w:rsid w:val="00097F4A"/>
    <w:rsid w:val="000A54A1"/>
    <w:rsid w:val="000A6738"/>
    <w:rsid w:val="000A7127"/>
    <w:rsid w:val="000B1427"/>
    <w:rsid w:val="000B5306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50E1B"/>
    <w:rsid w:val="00156ACC"/>
    <w:rsid w:val="001576EB"/>
    <w:rsid w:val="0016056D"/>
    <w:rsid w:val="00160650"/>
    <w:rsid w:val="00162888"/>
    <w:rsid w:val="001639E8"/>
    <w:rsid w:val="00172958"/>
    <w:rsid w:val="001756E2"/>
    <w:rsid w:val="00185CD1"/>
    <w:rsid w:val="0019665D"/>
    <w:rsid w:val="0019709F"/>
    <w:rsid w:val="001A0518"/>
    <w:rsid w:val="001A15AA"/>
    <w:rsid w:val="001A5FE6"/>
    <w:rsid w:val="001B00B6"/>
    <w:rsid w:val="001C7B38"/>
    <w:rsid w:val="001D334D"/>
    <w:rsid w:val="001E1160"/>
    <w:rsid w:val="001E2C7E"/>
    <w:rsid w:val="001E35B2"/>
    <w:rsid w:val="001F666A"/>
    <w:rsid w:val="00201F58"/>
    <w:rsid w:val="00204FD4"/>
    <w:rsid w:val="00207EFF"/>
    <w:rsid w:val="002119E5"/>
    <w:rsid w:val="0022231C"/>
    <w:rsid w:val="00227880"/>
    <w:rsid w:val="002320B6"/>
    <w:rsid w:val="00233DF1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7FF6"/>
    <w:rsid w:val="00304A92"/>
    <w:rsid w:val="00307AFC"/>
    <w:rsid w:val="0032740C"/>
    <w:rsid w:val="003311D8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453"/>
    <w:rsid w:val="003C365D"/>
    <w:rsid w:val="003C517D"/>
    <w:rsid w:val="003C75F6"/>
    <w:rsid w:val="003D1ACA"/>
    <w:rsid w:val="003D5EB0"/>
    <w:rsid w:val="003E0795"/>
    <w:rsid w:val="003E15BF"/>
    <w:rsid w:val="003E7F34"/>
    <w:rsid w:val="003F0C94"/>
    <w:rsid w:val="003F49F1"/>
    <w:rsid w:val="004067AE"/>
    <w:rsid w:val="0041038D"/>
    <w:rsid w:val="0041053C"/>
    <w:rsid w:val="00414A95"/>
    <w:rsid w:val="0042315A"/>
    <w:rsid w:val="00425788"/>
    <w:rsid w:val="00426162"/>
    <w:rsid w:val="00426BC6"/>
    <w:rsid w:val="00436A9C"/>
    <w:rsid w:val="00444B03"/>
    <w:rsid w:val="004467A4"/>
    <w:rsid w:val="0045390C"/>
    <w:rsid w:val="00453AC1"/>
    <w:rsid w:val="0045721C"/>
    <w:rsid w:val="00464565"/>
    <w:rsid w:val="00470D1B"/>
    <w:rsid w:val="00476D1A"/>
    <w:rsid w:val="004805E0"/>
    <w:rsid w:val="00480843"/>
    <w:rsid w:val="00481F83"/>
    <w:rsid w:val="004820C1"/>
    <w:rsid w:val="00486251"/>
    <w:rsid w:val="00492193"/>
    <w:rsid w:val="00494578"/>
    <w:rsid w:val="00496FBD"/>
    <w:rsid w:val="004C0E21"/>
    <w:rsid w:val="004C0FF6"/>
    <w:rsid w:val="004C2B8B"/>
    <w:rsid w:val="004C547D"/>
    <w:rsid w:val="004D2813"/>
    <w:rsid w:val="004D79A8"/>
    <w:rsid w:val="004D7B9C"/>
    <w:rsid w:val="004E002F"/>
    <w:rsid w:val="004E4E33"/>
    <w:rsid w:val="004F671C"/>
    <w:rsid w:val="005131AE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8331E"/>
    <w:rsid w:val="00592AD6"/>
    <w:rsid w:val="005A2796"/>
    <w:rsid w:val="005A2DB6"/>
    <w:rsid w:val="005B13D0"/>
    <w:rsid w:val="005B2EF7"/>
    <w:rsid w:val="005B44EE"/>
    <w:rsid w:val="005B4538"/>
    <w:rsid w:val="005B4EDE"/>
    <w:rsid w:val="005C2896"/>
    <w:rsid w:val="005C5B11"/>
    <w:rsid w:val="005D3CCC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6194"/>
    <w:rsid w:val="006362F8"/>
    <w:rsid w:val="00651B92"/>
    <w:rsid w:val="00651CD4"/>
    <w:rsid w:val="006530DA"/>
    <w:rsid w:val="00657204"/>
    <w:rsid w:val="00657E94"/>
    <w:rsid w:val="00660C44"/>
    <w:rsid w:val="00663FFD"/>
    <w:rsid w:val="00674EFB"/>
    <w:rsid w:val="006802A6"/>
    <w:rsid w:val="00696682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11282"/>
    <w:rsid w:val="00715201"/>
    <w:rsid w:val="00722EF7"/>
    <w:rsid w:val="00723497"/>
    <w:rsid w:val="007268B7"/>
    <w:rsid w:val="00726F7B"/>
    <w:rsid w:val="0072780D"/>
    <w:rsid w:val="00734C13"/>
    <w:rsid w:val="00743DAF"/>
    <w:rsid w:val="00761CAB"/>
    <w:rsid w:val="007626BF"/>
    <w:rsid w:val="00764778"/>
    <w:rsid w:val="007712BC"/>
    <w:rsid w:val="007720CD"/>
    <w:rsid w:val="00775796"/>
    <w:rsid w:val="00777BEC"/>
    <w:rsid w:val="007807DB"/>
    <w:rsid w:val="00785574"/>
    <w:rsid w:val="00785DF7"/>
    <w:rsid w:val="00791844"/>
    <w:rsid w:val="00791F54"/>
    <w:rsid w:val="00792FF1"/>
    <w:rsid w:val="007950DE"/>
    <w:rsid w:val="0079551E"/>
    <w:rsid w:val="007A7072"/>
    <w:rsid w:val="007B34C8"/>
    <w:rsid w:val="007B4120"/>
    <w:rsid w:val="007B5135"/>
    <w:rsid w:val="007C0A31"/>
    <w:rsid w:val="007D324C"/>
    <w:rsid w:val="007D6DB1"/>
    <w:rsid w:val="007E78F7"/>
    <w:rsid w:val="007E7C7E"/>
    <w:rsid w:val="007F7313"/>
    <w:rsid w:val="007F75BF"/>
    <w:rsid w:val="007F75E5"/>
    <w:rsid w:val="007F7680"/>
    <w:rsid w:val="00800A50"/>
    <w:rsid w:val="00803181"/>
    <w:rsid w:val="008103EB"/>
    <w:rsid w:val="00810B69"/>
    <w:rsid w:val="00826CDC"/>
    <w:rsid w:val="00827C9C"/>
    <w:rsid w:val="00832771"/>
    <w:rsid w:val="008339FD"/>
    <w:rsid w:val="00833C1F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75E9"/>
    <w:rsid w:val="008A3558"/>
    <w:rsid w:val="008B3ED9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900A43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6641"/>
    <w:rsid w:val="00957ECF"/>
    <w:rsid w:val="00961B8C"/>
    <w:rsid w:val="00965E72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4F9D"/>
    <w:rsid w:val="00997E9D"/>
    <w:rsid w:val="009A3314"/>
    <w:rsid w:val="009C1EB0"/>
    <w:rsid w:val="009C64C8"/>
    <w:rsid w:val="009D002D"/>
    <w:rsid w:val="009D1C40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644E6"/>
    <w:rsid w:val="00A77951"/>
    <w:rsid w:val="00A82C8F"/>
    <w:rsid w:val="00A917F8"/>
    <w:rsid w:val="00A92B86"/>
    <w:rsid w:val="00A95C92"/>
    <w:rsid w:val="00AA1ADD"/>
    <w:rsid w:val="00AA3172"/>
    <w:rsid w:val="00AA4A26"/>
    <w:rsid w:val="00AA5769"/>
    <w:rsid w:val="00AB6BB0"/>
    <w:rsid w:val="00AB7328"/>
    <w:rsid w:val="00AC24F2"/>
    <w:rsid w:val="00AC6082"/>
    <w:rsid w:val="00AC6416"/>
    <w:rsid w:val="00AC739A"/>
    <w:rsid w:val="00AC7702"/>
    <w:rsid w:val="00AD149F"/>
    <w:rsid w:val="00AE2874"/>
    <w:rsid w:val="00AE77DD"/>
    <w:rsid w:val="00AF2F6A"/>
    <w:rsid w:val="00AF5A56"/>
    <w:rsid w:val="00AF5AA0"/>
    <w:rsid w:val="00AF7F58"/>
    <w:rsid w:val="00B008A0"/>
    <w:rsid w:val="00B03BD5"/>
    <w:rsid w:val="00B06BC5"/>
    <w:rsid w:val="00B07E11"/>
    <w:rsid w:val="00B10F2D"/>
    <w:rsid w:val="00B12E20"/>
    <w:rsid w:val="00B12FFD"/>
    <w:rsid w:val="00B14ADB"/>
    <w:rsid w:val="00B16072"/>
    <w:rsid w:val="00B17548"/>
    <w:rsid w:val="00B24593"/>
    <w:rsid w:val="00B26DF8"/>
    <w:rsid w:val="00B31788"/>
    <w:rsid w:val="00B322E5"/>
    <w:rsid w:val="00B603C4"/>
    <w:rsid w:val="00B6042F"/>
    <w:rsid w:val="00B70674"/>
    <w:rsid w:val="00B706EC"/>
    <w:rsid w:val="00B82323"/>
    <w:rsid w:val="00B937C9"/>
    <w:rsid w:val="00BA28EC"/>
    <w:rsid w:val="00BB0529"/>
    <w:rsid w:val="00BC7395"/>
    <w:rsid w:val="00BD015F"/>
    <w:rsid w:val="00BD0427"/>
    <w:rsid w:val="00BD6862"/>
    <w:rsid w:val="00BE2AB1"/>
    <w:rsid w:val="00BE5268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1C77"/>
    <w:rsid w:val="00C12D21"/>
    <w:rsid w:val="00C15AD5"/>
    <w:rsid w:val="00C20D88"/>
    <w:rsid w:val="00C24451"/>
    <w:rsid w:val="00C3097E"/>
    <w:rsid w:val="00C44946"/>
    <w:rsid w:val="00C46EAD"/>
    <w:rsid w:val="00C477AB"/>
    <w:rsid w:val="00C53512"/>
    <w:rsid w:val="00C54611"/>
    <w:rsid w:val="00C72F82"/>
    <w:rsid w:val="00C95A58"/>
    <w:rsid w:val="00C96FB6"/>
    <w:rsid w:val="00CA25E5"/>
    <w:rsid w:val="00CA4C5C"/>
    <w:rsid w:val="00CC089F"/>
    <w:rsid w:val="00CC6D04"/>
    <w:rsid w:val="00CF263E"/>
    <w:rsid w:val="00CF2967"/>
    <w:rsid w:val="00D10864"/>
    <w:rsid w:val="00D13813"/>
    <w:rsid w:val="00D247BC"/>
    <w:rsid w:val="00D25C28"/>
    <w:rsid w:val="00D30405"/>
    <w:rsid w:val="00D37CAE"/>
    <w:rsid w:val="00D37FAE"/>
    <w:rsid w:val="00D429DF"/>
    <w:rsid w:val="00D45B85"/>
    <w:rsid w:val="00D550A5"/>
    <w:rsid w:val="00D6050B"/>
    <w:rsid w:val="00D60FBF"/>
    <w:rsid w:val="00D922B2"/>
    <w:rsid w:val="00D9633D"/>
    <w:rsid w:val="00D964F5"/>
    <w:rsid w:val="00DA230E"/>
    <w:rsid w:val="00DA3391"/>
    <w:rsid w:val="00DA5A66"/>
    <w:rsid w:val="00DB55DE"/>
    <w:rsid w:val="00DC4E8D"/>
    <w:rsid w:val="00DD1613"/>
    <w:rsid w:val="00DE0BBF"/>
    <w:rsid w:val="00DF5558"/>
    <w:rsid w:val="00E02FAE"/>
    <w:rsid w:val="00E12D22"/>
    <w:rsid w:val="00E333F2"/>
    <w:rsid w:val="00E336C5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79BC"/>
    <w:rsid w:val="00E80391"/>
    <w:rsid w:val="00E859CA"/>
    <w:rsid w:val="00E900CC"/>
    <w:rsid w:val="00E95A09"/>
    <w:rsid w:val="00E95F1C"/>
    <w:rsid w:val="00EB05B4"/>
    <w:rsid w:val="00EB5F9F"/>
    <w:rsid w:val="00EC083A"/>
    <w:rsid w:val="00EC7AA2"/>
    <w:rsid w:val="00ED1D4F"/>
    <w:rsid w:val="00EE2079"/>
    <w:rsid w:val="00EE2BBA"/>
    <w:rsid w:val="00EE4C86"/>
    <w:rsid w:val="00EE77B2"/>
    <w:rsid w:val="00EF1620"/>
    <w:rsid w:val="00EF531C"/>
    <w:rsid w:val="00F14485"/>
    <w:rsid w:val="00F30011"/>
    <w:rsid w:val="00F31626"/>
    <w:rsid w:val="00F35D6E"/>
    <w:rsid w:val="00F468FA"/>
    <w:rsid w:val="00F5227F"/>
    <w:rsid w:val="00F54B0A"/>
    <w:rsid w:val="00F60C4C"/>
    <w:rsid w:val="00F64BD6"/>
    <w:rsid w:val="00F7061B"/>
    <w:rsid w:val="00F73CCF"/>
    <w:rsid w:val="00F8580F"/>
    <w:rsid w:val="00F90D77"/>
    <w:rsid w:val="00F923F4"/>
    <w:rsid w:val="00F939F6"/>
    <w:rsid w:val="00F93BDC"/>
    <w:rsid w:val="00F96163"/>
    <w:rsid w:val="00F96E1C"/>
    <w:rsid w:val="00FA47B5"/>
    <w:rsid w:val="00FA62B6"/>
    <w:rsid w:val="00FA6823"/>
    <w:rsid w:val="00FA7280"/>
    <w:rsid w:val="00FB06A8"/>
    <w:rsid w:val="00FB0D44"/>
    <w:rsid w:val="00FB1DA1"/>
    <w:rsid w:val="00FB3E23"/>
    <w:rsid w:val="00FB5D95"/>
    <w:rsid w:val="00FC018C"/>
    <w:rsid w:val="00FD0993"/>
    <w:rsid w:val="00FE6159"/>
    <w:rsid w:val="00FF1DD0"/>
    <w:rsid w:val="00FF21B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884A658943AE74DC1A0B4878C7075ADE7C93C6FCF01DFD837DFLCP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B884A658943AE74DC1BEB991E02C7AAFE49034619E5B8EDC3D8A918455C328L0P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Пенно Алина Александровна</cp:lastModifiedBy>
  <cp:revision>6</cp:revision>
  <cp:lastPrinted>2024-07-18T04:48:00Z</cp:lastPrinted>
  <dcterms:created xsi:type="dcterms:W3CDTF">2024-07-18T04:13:00Z</dcterms:created>
  <dcterms:modified xsi:type="dcterms:W3CDTF">2024-07-22T07:12:00Z</dcterms:modified>
</cp:coreProperties>
</file>